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چکامه همدلی </w:t>
      </w:r>
      <w:r>
        <w:rPr/>
        <w:t>1</w:t>
      </w:r>
      <w:r>
        <w:rPr>
          <w:rtl w:val="true"/>
        </w:rPr>
        <w:t xml:space="preserve"> </w:t>
      </w:r>
      <w:r>
        <w:rPr>
          <w:rtl w:val="true"/>
        </w:rPr>
        <w:t>نگارینه ای مانا در گفتار مجری و زیرنویس های تلویزیونی مناسبت های مذهبی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1747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51749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51751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751753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751755_2749589250">
            <w:r>
              <w:rPr>
                <w:webHidden/>
                <w:rStyle w:val="IndexLink"/>
                <w:rtl w:val="true"/>
              </w:rPr>
              <w:t>شهادت ها و درگذشت ها</w:t>
            </w:r>
            <w:r>
              <w:rPr>
                <w:rStyle w:val="IndexLink"/>
                <w:rtl w:val="true"/>
              </w:rPr>
              <w:tab/>
            </w:r>
            <w:r>
              <w:rPr>
                <w:rStyle w:val="IndexLink"/>
              </w:rPr>
              <w:t>11</w:t>
            </w:r>
          </w:hyperlink>
        </w:p>
        <w:p>
          <w:pPr>
            <w:pStyle w:val="Contents3"/>
            <w:tabs>
              <w:tab w:val="clear" w:pos="8459"/>
              <w:tab w:val="right" w:pos="9026" w:leader="dot"/>
            </w:tabs>
            <w:rPr/>
          </w:pPr>
          <w:hyperlink w:anchor="__RefHeading___Toc1751757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751759_2749589250">
            <w:r>
              <w:rPr>
                <w:webHidden/>
                <w:rStyle w:val="IndexLink"/>
                <w:rtl w:val="true"/>
              </w:rPr>
              <w:t xml:space="preserve">آغاز ماه محرم </w:t>
            </w:r>
            <w:r>
              <w:rPr>
                <w:rStyle w:val="IndexLink"/>
                <w:rtl w:val="true"/>
              </w:rPr>
              <w:t>(</w:t>
            </w:r>
            <w:r>
              <w:rPr>
                <w:rStyle w:val="IndexLink"/>
              </w:rPr>
              <w:t>1</w:t>
            </w:r>
            <w:r>
              <w:rPr>
                <w:rStyle w:val="IndexLink"/>
                <w:rtl w:val="true"/>
              </w:rPr>
              <w:t xml:space="preserve"> </w:t>
            </w:r>
            <w:r>
              <w:rPr>
                <w:rStyle w:val="IndexLink"/>
                <w:rtl w:val="true"/>
              </w:rPr>
              <w:t>محرم</w:t>
            </w:r>
            <w:r>
              <w:rPr>
                <w:rStyle w:val="IndexLink"/>
                <w:rtl w:val="true"/>
              </w:rPr>
              <w:t>)</w:t>
              <w:tab/>
            </w:r>
            <w:r>
              <w:rPr>
                <w:rStyle w:val="IndexLink"/>
              </w:rPr>
              <w:t>11</w:t>
            </w:r>
          </w:hyperlink>
        </w:p>
        <w:p>
          <w:pPr>
            <w:pStyle w:val="Contents3"/>
            <w:tabs>
              <w:tab w:val="clear" w:pos="8459"/>
              <w:tab w:val="right" w:pos="9026" w:leader="dot"/>
            </w:tabs>
            <w:rPr/>
          </w:pPr>
          <w:hyperlink w:anchor="__RefHeading___Toc1751761_2749589250">
            <w:r>
              <w:rPr>
                <w:webHidden/>
                <w:rStyle w:val="IndexLink"/>
                <w:rtl w:val="true"/>
              </w:rPr>
              <w:t>ورود کاروان امام حسین علیه السلام به کربلا</w:t>
            </w:r>
            <w:r>
              <w:rPr>
                <w:rStyle w:val="IndexLink"/>
                <w:rtl w:val="true"/>
              </w:rPr>
              <w:t>(</w:t>
            </w:r>
            <w:r>
              <w:rPr>
                <w:rStyle w:val="IndexLink"/>
              </w:rPr>
              <w:t>2</w:t>
            </w:r>
            <w:r>
              <w:rPr>
                <w:rStyle w:val="IndexLink"/>
                <w:rtl w:val="true"/>
              </w:rPr>
              <w:t xml:space="preserve"> </w:t>
            </w:r>
            <w:r>
              <w:rPr>
                <w:rStyle w:val="IndexLink"/>
                <w:rtl w:val="true"/>
              </w:rPr>
              <w:t>محرم</w:t>
            </w:r>
            <w:r>
              <w:rPr>
                <w:rStyle w:val="IndexLink"/>
                <w:rtl w:val="true"/>
              </w:rPr>
              <w:t>)</w:t>
              <w:tab/>
            </w:r>
            <w:r>
              <w:rPr>
                <w:rStyle w:val="IndexLink"/>
              </w:rPr>
              <w:t>14</w:t>
            </w:r>
          </w:hyperlink>
        </w:p>
        <w:p>
          <w:pPr>
            <w:pStyle w:val="Contents3"/>
            <w:tabs>
              <w:tab w:val="clear" w:pos="8459"/>
              <w:tab w:val="right" w:pos="9026" w:leader="dot"/>
            </w:tabs>
            <w:rPr/>
          </w:pPr>
          <w:hyperlink w:anchor="__RefHeading___Toc1751763_2749589250">
            <w:r>
              <w:rPr>
                <w:webHidden/>
                <w:rStyle w:val="IndexLink"/>
                <w:rtl w:val="true"/>
              </w:rPr>
              <w:t xml:space="preserve">تاسوعای حسینی </w:t>
            </w:r>
            <w:r>
              <w:rPr>
                <w:rStyle w:val="IndexLink"/>
                <w:rtl w:val="true"/>
              </w:rPr>
              <w:t>(</w:t>
            </w:r>
            <w:r>
              <w:rPr>
                <w:rStyle w:val="IndexLink"/>
              </w:rPr>
              <w:t>9</w:t>
            </w:r>
            <w:r>
              <w:rPr>
                <w:rStyle w:val="IndexLink"/>
                <w:rtl w:val="true"/>
              </w:rPr>
              <w:t xml:space="preserve"> </w:t>
            </w:r>
            <w:r>
              <w:rPr>
                <w:rStyle w:val="IndexLink"/>
                <w:rtl w:val="true"/>
              </w:rPr>
              <w:t>محرم</w:t>
            </w:r>
            <w:r>
              <w:rPr>
                <w:rStyle w:val="IndexLink"/>
                <w:rtl w:val="true"/>
              </w:rPr>
              <w:t>)</w:t>
              <w:tab/>
            </w:r>
            <w:r>
              <w:rPr>
                <w:rStyle w:val="IndexLink"/>
              </w:rPr>
              <w:t>16</w:t>
            </w:r>
          </w:hyperlink>
        </w:p>
        <w:p>
          <w:pPr>
            <w:pStyle w:val="Contents3"/>
            <w:tabs>
              <w:tab w:val="clear" w:pos="8459"/>
              <w:tab w:val="right" w:pos="9026" w:leader="dot"/>
            </w:tabs>
            <w:rPr/>
          </w:pPr>
          <w:hyperlink w:anchor="__RefHeading___Toc1751765_2749589250">
            <w:r>
              <w:rPr>
                <w:webHidden/>
                <w:rStyle w:val="IndexLink"/>
                <w:rtl w:val="true"/>
              </w:rPr>
              <w:t xml:space="preserve">عاشورای حسینی </w:t>
            </w:r>
            <w:r>
              <w:rPr>
                <w:rStyle w:val="IndexLink"/>
                <w:rtl w:val="true"/>
              </w:rPr>
              <w:t>(</w:t>
            </w:r>
            <w:r>
              <w:rPr>
                <w:rStyle w:val="IndexLink"/>
              </w:rPr>
              <w:t>10</w:t>
            </w:r>
            <w:r>
              <w:rPr>
                <w:rStyle w:val="IndexLink"/>
                <w:rtl w:val="true"/>
              </w:rPr>
              <w:t xml:space="preserve"> </w:t>
            </w:r>
            <w:r>
              <w:rPr>
                <w:rStyle w:val="IndexLink"/>
                <w:rtl w:val="true"/>
              </w:rPr>
              <w:t>محرم</w:t>
            </w:r>
            <w:r>
              <w:rPr>
                <w:rStyle w:val="IndexLink"/>
                <w:rtl w:val="true"/>
              </w:rPr>
              <w:t>)</w:t>
              <w:tab/>
            </w:r>
            <w:r>
              <w:rPr>
                <w:rStyle w:val="IndexLink"/>
              </w:rPr>
              <w:t>18</w:t>
            </w:r>
          </w:hyperlink>
        </w:p>
        <w:p>
          <w:pPr>
            <w:pStyle w:val="Contents3"/>
            <w:tabs>
              <w:tab w:val="clear" w:pos="8459"/>
              <w:tab w:val="right" w:pos="9026" w:leader="dot"/>
            </w:tabs>
            <w:rPr/>
          </w:pPr>
          <w:hyperlink w:anchor="__RefHeading___Toc1751767_2749589250">
            <w:r>
              <w:rPr>
                <w:webHidden/>
                <w:rStyle w:val="IndexLink"/>
                <w:rtl w:val="true"/>
              </w:rPr>
              <w:t xml:space="preserve">شهادت امام سجّاد علیه السلام </w:t>
            </w:r>
            <w:r>
              <w:rPr>
                <w:rStyle w:val="IndexLink"/>
                <w:rtl w:val="true"/>
              </w:rPr>
              <w:t>(</w:t>
            </w:r>
            <w:r>
              <w:rPr>
                <w:rStyle w:val="IndexLink"/>
              </w:rPr>
              <w:t>12</w:t>
            </w:r>
            <w:r>
              <w:rPr>
                <w:rStyle w:val="IndexLink"/>
                <w:rtl w:val="true"/>
              </w:rPr>
              <w:t xml:space="preserve"> </w:t>
            </w:r>
            <w:r>
              <w:rPr>
                <w:rStyle w:val="IndexLink"/>
                <w:rtl w:val="true"/>
              </w:rPr>
              <w:t>محرم</w:t>
            </w:r>
            <w:r>
              <w:rPr>
                <w:rStyle w:val="IndexLink"/>
                <w:rtl w:val="true"/>
              </w:rPr>
              <w:t>)</w:t>
              <w:tab/>
            </w:r>
            <w:r>
              <w:rPr>
                <w:rStyle w:val="IndexLink"/>
              </w:rPr>
              <w:t>20</w:t>
            </w:r>
          </w:hyperlink>
        </w:p>
        <w:p>
          <w:pPr>
            <w:pStyle w:val="Contents3"/>
            <w:tabs>
              <w:tab w:val="clear" w:pos="8459"/>
              <w:tab w:val="right" w:pos="9026" w:leader="dot"/>
            </w:tabs>
            <w:rPr/>
          </w:pPr>
          <w:hyperlink w:anchor="__RefHeading___Toc1751769_2749589250">
            <w:r>
              <w:rPr>
                <w:webHidden/>
                <w:rStyle w:val="IndexLink"/>
                <w:rtl w:val="true"/>
              </w:rPr>
              <w:t xml:space="preserve">وفات حضرت رقیه علیهاالسلام </w:t>
            </w:r>
            <w:r>
              <w:rPr>
                <w:rStyle w:val="IndexLink"/>
                <w:rtl w:val="true"/>
              </w:rPr>
              <w:t>(</w:t>
            </w:r>
            <w:r>
              <w:rPr>
                <w:rStyle w:val="IndexLink"/>
              </w:rPr>
              <w:t>5</w:t>
            </w:r>
            <w:r>
              <w:rPr>
                <w:rStyle w:val="IndexLink"/>
                <w:rtl w:val="true"/>
              </w:rPr>
              <w:t xml:space="preserve"> </w:t>
            </w:r>
            <w:r>
              <w:rPr>
                <w:rStyle w:val="IndexLink"/>
                <w:rtl w:val="true"/>
              </w:rPr>
              <w:t>صفر</w:t>
            </w:r>
            <w:r>
              <w:rPr>
                <w:rStyle w:val="IndexLink"/>
                <w:rtl w:val="true"/>
              </w:rPr>
              <w:t>)</w:t>
              <w:tab/>
            </w:r>
            <w:r>
              <w:rPr>
                <w:rStyle w:val="IndexLink"/>
              </w:rPr>
              <w:t>22</w:t>
            </w:r>
          </w:hyperlink>
        </w:p>
        <w:p>
          <w:pPr>
            <w:pStyle w:val="Contents3"/>
            <w:tabs>
              <w:tab w:val="clear" w:pos="8459"/>
              <w:tab w:val="right" w:pos="9026" w:leader="dot"/>
            </w:tabs>
            <w:rPr/>
          </w:pPr>
          <w:hyperlink w:anchor="__RefHeading___Toc1751771_2749589250">
            <w:r>
              <w:rPr>
                <w:webHidden/>
                <w:rStyle w:val="IndexLink"/>
                <w:rtl w:val="true"/>
              </w:rPr>
              <w:t>پاسداشت شخصیت ها</w:t>
            </w:r>
            <w:r>
              <w:rPr>
                <w:rStyle w:val="IndexLink"/>
                <w:rtl w:val="true"/>
              </w:rPr>
              <w:tab/>
            </w:r>
            <w:r>
              <w:rPr>
                <w:rStyle w:val="IndexLink"/>
              </w:rPr>
              <w:t>24</w:t>
            </w:r>
          </w:hyperlink>
        </w:p>
        <w:p>
          <w:pPr>
            <w:pStyle w:val="Contents3"/>
            <w:tabs>
              <w:tab w:val="clear" w:pos="8459"/>
              <w:tab w:val="right" w:pos="9026" w:leader="dot"/>
            </w:tabs>
            <w:rPr/>
          </w:pPr>
          <w:hyperlink w:anchor="__RefHeading___Toc1751773_2749589250">
            <w:r>
              <w:rPr>
                <w:webHidden/>
                <w:rStyle w:val="IndexLink"/>
                <w:rtl w:val="true"/>
              </w:rPr>
              <w:t xml:space="preserve">اربعین حسینی </w:t>
            </w:r>
            <w:r>
              <w:rPr>
                <w:rStyle w:val="IndexLink"/>
                <w:rtl w:val="true"/>
              </w:rPr>
              <w:t>(</w:t>
            </w:r>
            <w:r>
              <w:rPr>
                <w:rStyle w:val="IndexLink"/>
              </w:rPr>
              <w:t>20</w:t>
            </w:r>
            <w:r>
              <w:rPr>
                <w:rStyle w:val="IndexLink"/>
                <w:rtl w:val="true"/>
              </w:rPr>
              <w:t xml:space="preserve"> </w:t>
            </w:r>
            <w:r>
              <w:rPr>
                <w:rStyle w:val="IndexLink"/>
                <w:rtl w:val="true"/>
              </w:rPr>
              <w:t>صفر</w:t>
            </w:r>
            <w:r>
              <w:rPr>
                <w:rStyle w:val="IndexLink"/>
                <w:rtl w:val="true"/>
              </w:rPr>
              <w:t>)</w:t>
              <w:tab/>
            </w:r>
            <w:r>
              <w:rPr>
                <w:rStyle w:val="IndexLink"/>
              </w:rPr>
              <w:t>27</w:t>
            </w:r>
          </w:hyperlink>
        </w:p>
        <w:p>
          <w:pPr>
            <w:pStyle w:val="Contents3"/>
            <w:tabs>
              <w:tab w:val="clear" w:pos="8459"/>
              <w:tab w:val="right" w:pos="9026" w:leader="dot"/>
            </w:tabs>
            <w:rPr/>
          </w:pPr>
          <w:hyperlink w:anchor="__RefHeading___Toc1751775_2749589250">
            <w:r>
              <w:rPr>
                <w:webHidden/>
                <w:rStyle w:val="IndexLink"/>
                <w:rtl w:val="true"/>
              </w:rPr>
              <w:t xml:space="preserve">رحلت پیامبر اکرم صلی الله علیه و آله وسلم </w:t>
            </w:r>
            <w:r>
              <w:rPr>
                <w:rStyle w:val="IndexLink"/>
                <w:rtl w:val="true"/>
              </w:rPr>
              <w:t>(</w:t>
            </w:r>
            <w:r>
              <w:rPr>
                <w:rStyle w:val="IndexLink"/>
              </w:rPr>
              <w:t>28</w:t>
            </w:r>
            <w:r>
              <w:rPr>
                <w:rStyle w:val="IndexLink"/>
                <w:rtl w:val="true"/>
              </w:rPr>
              <w:t xml:space="preserve"> </w:t>
            </w:r>
            <w:r>
              <w:rPr>
                <w:rStyle w:val="IndexLink"/>
                <w:rtl w:val="true"/>
              </w:rPr>
              <w:t>صفر</w:t>
            </w:r>
            <w:r>
              <w:rPr>
                <w:rStyle w:val="IndexLink"/>
                <w:rtl w:val="true"/>
              </w:rPr>
              <w:t>)</w:t>
              <w:tab/>
            </w:r>
            <w:r>
              <w:rPr>
                <w:rStyle w:val="IndexLink"/>
              </w:rPr>
              <w:t>29</w:t>
            </w:r>
          </w:hyperlink>
        </w:p>
        <w:p>
          <w:pPr>
            <w:pStyle w:val="Contents3"/>
            <w:tabs>
              <w:tab w:val="clear" w:pos="8459"/>
              <w:tab w:val="right" w:pos="9026" w:leader="dot"/>
            </w:tabs>
            <w:rPr/>
          </w:pPr>
          <w:hyperlink w:anchor="__RefHeading___Toc1751777_2749589250">
            <w:r>
              <w:rPr>
                <w:webHidden/>
                <w:rStyle w:val="IndexLink"/>
                <w:rtl w:val="true"/>
              </w:rPr>
              <w:t xml:space="preserve">شهادت امام حسن مجتبی علیه السلام </w:t>
            </w:r>
            <w:r>
              <w:rPr>
                <w:rStyle w:val="IndexLink"/>
                <w:rtl w:val="true"/>
              </w:rPr>
              <w:t>(</w:t>
            </w:r>
            <w:r>
              <w:rPr>
                <w:rStyle w:val="IndexLink"/>
              </w:rPr>
              <w:t>28</w:t>
            </w:r>
            <w:r>
              <w:rPr>
                <w:rStyle w:val="IndexLink"/>
                <w:rtl w:val="true"/>
              </w:rPr>
              <w:t xml:space="preserve"> </w:t>
            </w:r>
            <w:r>
              <w:rPr>
                <w:rStyle w:val="IndexLink"/>
                <w:rtl w:val="true"/>
              </w:rPr>
              <w:t>صفر</w:t>
            </w:r>
            <w:r>
              <w:rPr>
                <w:rStyle w:val="IndexLink"/>
                <w:rtl w:val="true"/>
              </w:rPr>
              <w:t>)</w:t>
              <w:tab/>
            </w:r>
            <w:r>
              <w:rPr>
                <w:rStyle w:val="IndexLink"/>
              </w:rPr>
              <w:t>31</w:t>
            </w:r>
          </w:hyperlink>
        </w:p>
        <w:p>
          <w:pPr>
            <w:pStyle w:val="Contents3"/>
            <w:tabs>
              <w:tab w:val="clear" w:pos="8459"/>
              <w:tab w:val="right" w:pos="9026" w:leader="dot"/>
            </w:tabs>
            <w:rPr/>
          </w:pPr>
          <w:hyperlink w:anchor="__RefHeading___Toc1751779_2749589250">
            <w:r>
              <w:rPr>
                <w:webHidden/>
                <w:rStyle w:val="IndexLink"/>
                <w:rtl w:val="true"/>
              </w:rPr>
              <w:t xml:space="preserve">شهادت امام رضا علیه السلام </w:t>
            </w:r>
            <w:r>
              <w:rPr>
                <w:rStyle w:val="IndexLink"/>
                <w:rtl w:val="true"/>
              </w:rPr>
              <w:t>(</w:t>
            </w:r>
            <w:r>
              <w:rPr>
                <w:rStyle w:val="IndexLink"/>
              </w:rPr>
              <w:t>29</w:t>
            </w:r>
            <w:r>
              <w:rPr>
                <w:rStyle w:val="IndexLink"/>
                <w:rtl w:val="true"/>
              </w:rPr>
              <w:t xml:space="preserve"> </w:t>
            </w:r>
            <w:r>
              <w:rPr>
                <w:rStyle w:val="IndexLink"/>
                <w:rtl w:val="true"/>
              </w:rPr>
              <w:t>صفر</w:t>
            </w:r>
            <w:r>
              <w:rPr>
                <w:rStyle w:val="IndexLink"/>
                <w:rtl w:val="true"/>
              </w:rPr>
              <w:t>)</w:t>
              <w:tab/>
            </w:r>
            <w:r>
              <w:rPr>
                <w:rStyle w:val="IndexLink"/>
              </w:rPr>
              <w:t>33</w:t>
            </w:r>
          </w:hyperlink>
        </w:p>
        <w:p>
          <w:pPr>
            <w:pStyle w:val="Contents3"/>
            <w:tabs>
              <w:tab w:val="clear" w:pos="8459"/>
              <w:tab w:val="right" w:pos="9026" w:leader="dot"/>
            </w:tabs>
            <w:rPr/>
          </w:pPr>
          <w:hyperlink w:anchor="__RefHeading___Toc1751781_2749589250">
            <w:r>
              <w:rPr>
                <w:webHidden/>
                <w:rStyle w:val="IndexLink"/>
                <w:rtl w:val="true"/>
              </w:rPr>
              <w:t xml:space="preserve">شهادت امام حسن عسکری علیه السلام </w:t>
            </w:r>
            <w:r>
              <w:rPr>
                <w:rStyle w:val="IndexLink"/>
                <w:rtl w:val="true"/>
              </w:rPr>
              <w:t>(</w:t>
            </w:r>
            <w:r>
              <w:rPr>
                <w:rStyle w:val="IndexLink"/>
              </w:rPr>
              <w:t>8</w:t>
            </w:r>
            <w:r>
              <w:rPr>
                <w:rStyle w:val="IndexLink"/>
                <w:rtl w:val="true"/>
              </w:rPr>
              <w:t xml:space="preserve"> </w:t>
            </w:r>
            <w:r>
              <w:rPr>
                <w:rStyle w:val="IndexLink"/>
                <w:rtl w:val="true"/>
              </w:rPr>
              <w:t>ربیع الاول</w:t>
            </w:r>
            <w:r>
              <w:rPr>
                <w:rStyle w:val="IndexLink"/>
                <w:rtl w:val="true"/>
              </w:rPr>
              <w:t>)</w:t>
              <w:tab/>
            </w:r>
            <w:r>
              <w:rPr>
                <w:rStyle w:val="IndexLink"/>
              </w:rPr>
              <w:t>35</w:t>
            </w:r>
          </w:hyperlink>
        </w:p>
        <w:p>
          <w:pPr>
            <w:pStyle w:val="Contents3"/>
            <w:tabs>
              <w:tab w:val="clear" w:pos="8459"/>
              <w:tab w:val="right" w:pos="9026" w:leader="dot"/>
            </w:tabs>
            <w:rPr/>
          </w:pPr>
          <w:hyperlink w:anchor="__RefHeading___Toc1751783_2749589250">
            <w:r>
              <w:rPr>
                <w:webHidden/>
                <w:rStyle w:val="IndexLink"/>
                <w:rtl w:val="true"/>
              </w:rPr>
              <w:t xml:space="preserve">وفات حضرت فاطمه معصومه علیهاالسلام </w:t>
            </w:r>
            <w:r>
              <w:rPr>
                <w:rStyle w:val="IndexLink"/>
                <w:rtl w:val="true"/>
              </w:rPr>
              <w:t>(</w:t>
            </w:r>
            <w:r>
              <w:rPr>
                <w:rStyle w:val="IndexLink"/>
              </w:rPr>
              <w:t>10</w:t>
            </w:r>
            <w:r>
              <w:rPr>
                <w:rStyle w:val="IndexLink"/>
                <w:rtl w:val="true"/>
              </w:rPr>
              <w:t xml:space="preserve"> </w:t>
            </w:r>
            <w:r>
              <w:rPr>
                <w:rStyle w:val="IndexLink"/>
                <w:rtl w:val="true"/>
              </w:rPr>
              <w:t>ربیع الثانی</w:t>
            </w:r>
            <w:r>
              <w:rPr>
                <w:rStyle w:val="IndexLink"/>
                <w:rtl w:val="true"/>
              </w:rPr>
              <w:t>)</w:t>
              <w:tab/>
            </w:r>
            <w:r>
              <w:rPr>
                <w:rStyle w:val="IndexLink"/>
              </w:rPr>
              <w:t>37</w:t>
            </w:r>
          </w:hyperlink>
        </w:p>
        <w:p>
          <w:pPr>
            <w:pStyle w:val="Contents3"/>
            <w:tabs>
              <w:tab w:val="clear" w:pos="8459"/>
              <w:tab w:val="right" w:pos="9026" w:leader="dot"/>
            </w:tabs>
            <w:rPr/>
          </w:pPr>
          <w:hyperlink w:anchor="__RefHeading___Toc1751785_2749589250">
            <w:r>
              <w:rPr>
                <w:webHidden/>
                <w:rStyle w:val="IndexLink"/>
                <w:rtl w:val="true"/>
              </w:rPr>
              <w:t xml:space="preserve">شهادت شهید اوّل رحمه الله </w:t>
            </w:r>
            <w:r>
              <w:rPr>
                <w:rStyle w:val="IndexLink"/>
                <w:rtl w:val="true"/>
              </w:rPr>
              <w:t>(</w:t>
            </w:r>
            <w:r>
              <w:rPr>
                <w:rStyle w:val="IndexLink"/>
              </w:rPr>
              <w:t>9</w:t>
            </w:r>
            <w:r>
              <w:rPr>
                <w:rStyle w:val="IndexLink"/>
                <w:rtl w:val="true"/>
              </w:rPr>
              <w:t xml:space="preserve"> </w:t>
            </w:r>
            <w:r>
              <w:rPr>
                <w:rStyle w:val="IndexLink"/>
                <w:rtl w:val="true"/>
              </w:rPr>
              <w:t>جمادی الاول</w:t>
            </w:r>
            <w:r>
              <w:rPr>
                <w:rStyle w:val="IndexLink"/>
                <w:rtl w:val="true"/>
              </w:rPr>
              <w:t>)</w:t>
              <w:tab/>
            </w:r>
            <w:r>
              <w:rPr>
                <w:rStyle w:val="IndexLink"/>
              </w:rPr>
              <w:t>39</w:t>
            </w:r>
          </w:hyperlink>
        </w:p>
        <w:p>
          <w:pPr>
            <w:pStyle w:val="Contents3"/>
            <w:tabs>
              <w:tab w:val="clear" w:pos="8459"/>
              <w:tab w:val="right" w:pos="9026" w:leader="dot"/>
            </w:tabs>
            <w:rPr/>
          </w:pPr>
          <w:hyperlink w:anchor="__RefHeading___Toc1751787_2749589250">
            <w:r>
              <w:rPr>
                <w:webHidden/>
                <w:rStyle w:val="IndexLink"/>
                <w:rtl w:val="true"/>
              </w:rPr>
              <w:t xml:space="preserve">شهادت حضرت زهرا علیهاالسلام </w:t>
            </w:r>
            <w:r>
              <w:rPr>
                <w:rStyle w:val="IndexLink"/>
                <w:rtl w:val="true"/>
              </w:rPr>
              <w:t>(</w:t>
            </w:r>
            <w:r>
              <w:rPr>
                <w:rStyle w:val="IndexLink"/>
                <w:rtl w:val="true"/>
              </w:rPr>
              <w:t>روایت اوّل</w:t>
            </w:r>
            <w:r>
              <w:rPr>
                <w:rStyle w:val="IndexLink"/>
                <w:rtl w:val="true"/>
              </w:rPr>
              <w:t>) (</w:t>
            </w:r>
            <w:r>
              <w:rPr>
                <w:rStyle w:val="IndexLink"/>
              </w:rPr>
              <w:t>13</w:t>
            </w:r>
            <w:r>
              <w:rPr>
                <w:rStyle w:val="IndexLink"/>
                <w:rtl w:val="true"/>
              </w:rPr>
              <w:t xml:space="preserve"> </w:t>
            </w:r>
            <w:r>
              <w:rPr>
                <w:rStyle w:val="IndexLink"/>
                <w:rtl w:val="true"/>
              </w:rPr>
              <w:t>جمادی الاول</w:t>
            </w:r>
            <w:r>
              <w:rPr>
                <w:rStyle w:val="IndexLink"/>
                <w:rtl w:val="true"/>
              </w:rPr>
              <w:t>)</w:t>
              <w:tab/>
            </w:r>
            <w:r>
              <w:rPr>
                <w:rStyle w:val="IndexLink"/>
              </w:rPr>
              <w:t>41</w:t>
            </w:r>
          </w:hyperlink>
        </w:p>
        <w:p>
          <w:pPr>
            <w:pStyle w:val="Contents3"/>
            <w:tabs>
              <w:tab w:val="clear" w:pos="8459"/>
              <w:tab w:val="right" w:pos="9026" w:leader="dot"/>
            </w:tabs>
            <w:rPr/>
          </w:pPr>
          <w:hyperlink w:anchor="__RefHeading___Toc1751789_2749589250">
            <w:r>
              <w:rPr>
                <w:webHidden/>
                <w:rStyle w:val="IndexLink"/>
                <w:rtl w:val="true"/>
              </w:rPr>
              <w:t xml:space="preserve">شهادت حضرت زهرا علیهاالسلام به روایتی </w:t>
            </w:r>
            <w:r>
              <w:rPr>
                <w:rStyle w:val="IndexLink"/>
                <w:rtl w:val="true"/>
              </w:rPr>
              <w:t>(</w:t>
            </w:r>
            <w:r>
              <w:rPr>
                <w:rStyle w:val="IndexLink"/>
              </w:rPr>
              <w:t>3</w:t>
            </w:r>
            <w:r>
              <w:rPr>
                <w:rStyle w:val="IndexLink"/>
                <w:rtl w:val="true"/>
              </w:rPr>
              <w:t xml:space="preserve"> </w:t>
            </w:r>
            <w:r>
              <w:rPr>
                <w:rStyle w:val="IndexLink"/>
                <w:rtl w:val="true"/>
              </w:rPr>
              <w:t>جمادی الثانی</w:t>
            </w:r>
            <w:r>
              <w:rPr>
                <w:rStyle w:val="IndexLink"/>
                <w:rtl w:val="true"/>
              </w:rPr>
              <w:t>)</w:t>
              <w:tab/>
            </w:r>
            <w:r>
              <w:rPr>
                <w:rStyle w:val="IndexLink"/>
              </w:rPr>
              <w:t>43</w:t>
            </w:r>
          </w:hyperlink>
        </w:p>
        <w:p>
          <w:pPr>
            <w:pStyle w:val="Contents3"/>
            <w:tabs>
              <w:tab w:val="clear" w:pos="8459"/>
              <w:tab w:val="right" w:pos="9026" w:leader="dot"/>
            </w:tabs>
            <w:rPr/>
          </w:pPr>
          <w:hyperlink w:anchor="__RefHeading___Toc1751791_2749589250">
            <w:r>
              <w:rPr>
                <w:webHidden/>
                <w:rStyle w:val="IndexLink"/>
                <w:rtl w:val="true"/>
              </w:rPr>
              <w:t xml:space="preserve">وفات حضرت ام البنین علیهاالسلام </w:t>
            </w:r>
            <w:r>
              <w:rPr>
                <w:rStyle w:val="IndexLink"/>
                <w:rtl w:val="true"/>
              </w:rPr>
              <w:t>(</w:t>
            </w:r>
            <w:r>
              <w:rPr>
                <w:rStyle w:val="IndexLink"/>
              </w:rPr>
              <w:t>13</w:t>
            </w:r>
            <w:r>
              <w:rPr>
                <w:rStyle w:val="IndexLink"/>
                <w:rtl w:val="true"/>
              </w:rPr>
              <w:t xml:space="preserve"> </w:t>
            </w:r>
            <w:r>
              <w:rPr>
                <w:rStyle w:val="IndexLink"/>
                <w:rtl w:val="true"/>
              </w:rPr>
              <w:t>جمادی الثانی</w:t>
            </w:r>
            <w:r>
              <w:rPr>
                <w:rStyle w:val="IndexLink"/>
                <w:rtl w:val="true"/>
              </w:rPr>
              <w:t>)</w:t>
              <w:tab/>
            </w:r>
            <w:r>
              <w:rPr>
                <w:rStyle w:val="IndexLink"/>
              </w:rPr>
              <w:t>45</w:t>
            </w:r>
          </w:hyperlink>
        </w:p>
        <w:p>
          <w:pPr>
            <w:pStyle w:val="Contents3"/>
            <w:tabs>
              <w:tab w:val="clear" w:pos="8459"/>
              <w:tab w:val="right" w:pos="9026" w:leader="dot"/>
            </w:tabs>
            <w:rPr/>
          </w:pPr>
          <w:hyperlink w:anchor="__RefHeading___Toc1751793_2749589250">
            <w:r>
              <w:rPr>
                <w:webHidden/>
                <w:rStyle w:val="IndexLink"/>
                <w:rtl w:val="true"/>
              </w:rPr>
              <w:t>پاسداشت شخصیت ها</w:t>
            </w:r>
            <w:r>
              <w:rPr>
                <w:rStyle w:val="IndexLink"/>
                <w:rtl w:val="true"/>
              </w:rPr>
              <w:tab/>
            </w:r>
            <w:r>
              <w:rPr>
                <w:rStyle w:val="IndexLink"/>
              </w:rPr>
              <w:t>47</w:t>
            </w:r>
          </w:hyperlink>
        </w:p>
        <w:p>
          <w:pPr>
            <w:pStyle w:val="Contents3"/>
            <w:tabs>
              <w:tab w:val="clear" w:pos="8459"/>
              <w:tab w:val="right" w:pos="9026" w:leader="dot"/>
            </w:tabs>
            <w:rPr/>
          </w:pPr>
          <w:hyperlink w:anchor="__RefHeading___Toc1751795_2749589250">
            <w:r>
              <w:rPr>
                <w:webHidden/>
                <w:rStyle w:val="IndexLink"/>
                <w:rtl w:val="true"/>
              </w:rPr>
              <w:t xml:space="preserve">شهادت حضرت امام هادی علیه السلام </w:t>
            </w:r>
            <w:r>
              <w:rPr>
                <w:rStyle w:val="IndexLink"/>
                <w:rtl w:val="true"/>
              </w:rPr>
              <w:t>(</w:t>
            </w:r>
            <w:r>
              <w:rPr>
                <w:rStyle w:val="IndexLink"/>
              </w:rPr>
              <w:t>3</w:t>
            </w:r>
            <w:r>
              <w:rPr>
                <w:rStyle w:val="IndexLink"/>
                <w:rtl w:val="true"/>
              </w:rPr>
              <w:t xml:space="preserve"> </w:t>
            </w:r>
            <w:r>
              <w:rPr>
                <w:rStyle w:val="IndexLink"/>
                <w:rtl w:val="true"/>
              </w:rPr>
              <w:t>رجب</w:t>
            </w:r>
            <w:r>
              <w:rPr>
                <w:rStyle w:val="IndexLink"/>
                <w:rtl w:val="true"/>
              </w:rPr>
              <w:t>)</w:t>
              <w:tab/>
            </w:r>
            <w:r>
              <w:rPr>
                <w:rStyle w:val="IndexLink"/>
              </w:rPr>
              <w:t>50</w:t>
            </w:r>
          </w:hyperlink>
        </w:p>
        <w:p>
          <w:pPr>
            <w:pStyle w:val="Contents3"/>
            <w:tabs>
              <w:tab w:val="clear" w:pos="8459"/>
              <w:tab w:val="right" w:pos="9026" w:leader="dot"/>
            </w:tabs>
            <w:rPr/>
          </w:pPr>
          <w:hyperlink w:anchor="__RefHeading___Toc1751797_2749589250">
            <w:r>
              <w:rPr>
                <w:webHidden/>
                <w:rStyle w:val="IndexLink"/>
                <w:rtl w:val="true"/>
              </w:rPr>
              <w:t xml:space="preserve">وفات حضرت زینب کبری علیهاالسلام </w:t>
            </w:r>
            <w:r>
              <w:rPr>
                <w:rStyle w:val="IndexLink"/>
                <w:rtl w:val="true"/>
              </w:rPr>
              <w:t>(</w:t>
            </w:r>
            <w:r>
              <w:rPr>
                <w:rStyle w:val="IndexLink"/>
              </w:rPr>
              <w:t>15</w:t>
            </w:r>
            <w:r>
              <w:rPr>
                <w:rStyle w:val="IndexLink"/>
                <w:rtl w:val="true"/>
              </w:rPr>
              <w:t xml:space="preserve"> </w:t>
            </w:r>
            <w:r>
              <w:rPr>
                <w:rStyle w:val="IndexLink"/>
                <w:rtl w:val="true"/>
              </w:rPr>
              <w:t>رجب</w:t>
            </w:r>
            <w:r>
              <w:rPr>
                <w:rStyle w:val="IndexLink"/>
                <w:rtl w:val="true"/>
              </w:rPr>
              <w:t>)</w:t>
              <w:tab/>
            </w:r>
            <w:r>
              <w:rPr>
                <w:rStyle w:val="IndexLink"/>
              </w:rPr>
              <w:t>52</w:t>
            </w:r>
          </w:hyperlink>
        </w:p>
        <w:p>
          <w:pPr>
            <w:pStyle w:val="Contents3"/>
            <w:tabs>
              <w:tab w:val="clear" w:pos="8459"/>
              <w:tab w:val="right" w:pos="9026" w:leader="dot"/>
            </w:tabs>
            <w:rPr/>
          </w:pPr>
          <w:hyperlink w:anchor="__RefHeading___Toc1751799_2749589250">
            <w:r>
              <w:rPr>
                <w:webHidden/>
                <w:rStyle w:val="IndexLink"/>
                <w:rtl w:val="true"/>
              </w:rPr>
              <w:t xml:space="preserve">شهادت امام موسی کاظم علیه السلام </w:t>
            </w:r>
            <w:r>
              <w:rPr>
                <w:rStyle w:val="IndexLink"/>
                <w:rtl w:val="true"/>
              </w:rPr>
              <w:t>(</w:t>
            </w:r>
            <w:r>
              <w:rPr>
                <w:rStyle w:val="IndexLink"/>
              </w:rPr>
              <w:t>25</w:t>
            </w:r>
            <w:r>
              <w:rPr>
                <w:rStyle w:val="IndexLink"/>
                <w:rtl w:val="true"/>
              </w:rPr>
              <w:t xml:space="preserve"> </w:t>
            </w:r>
            <w:r>
              <w:rPr>
                <w:rStyle w:val="IndexLink"/>
                <w:rtl w:val="true"/>
              </w:rPr>
              <w:t>رجب</w:t>
            </w:r>
            <w:r>
              <w:rPr>
                <w:rStyle w:val="IndexLink"/>
                <w:rtl w:val="true"/>
              </w:rPr>
              <w:t>)</w:t>
              <w:tab/>
            </w:r>
            <w:r>
              <w:rPr>
                <w:rStyle w:val="IndexLink"/>
              </w:rPr>
              <w:t>54</w:t>
            </w:r>
          </w:hyperlink>
        </w:p>
        <w:p>
          <w:pPr>
            <w:pStyle w:val="Contents3"/>
            <w:tabs>
              <w:tab w:val="clear" w:pos="8459"/>
              <w:tab w:val="right" w:pos="9026" w:leader="dot"/>
            </w:tabs>
            <w:rPr/>
          </w:pPr>
          <w:hyperlink w:anchor="__RefHeading___Toc1751801_2749589250">
            <w:r>
              <w:rPr>
                <w:webHidden/>
                <w:rStyle w:val="IndexLink"/>
                <w:rtl w:val="true"/>
              </w:rPr>
              <w:t xml:space="preserve">وفات حضرت ابوطالب علیه السلام </w:t>
            </w:r>
            <w:r>
              <w:rPr>
                <w:rStyle w:val="IndexLink"/>
                <w:rtl w:val="true"/>
              </w:rPr>
              <w:t>(</w:t>
            </w:r>
            <w:r>
              <w:rPr>
                <w:rStyle w:val="IndexLink"/>
              </w:rPr>
              <w:t>26</w:t>
            </w:r>
            <w:r>
              <w:rPr>
                <w:rStyle w:val="IndexLink"/>
                <w:rtl w:val="true"/>
              </w:rPr>
              <w:t xml:space="preserve"> </w:t>
            </w:r>
            <w:r>
              <w:rPr>
                <w:rStyle w:val="IndexLink"/>
                <w:rtl w:val="true"/>
              </w:rPr>
              <w:t>رجب</w:t>
            </w:r>
            <w:r>
              <w:rPr>
                <w:rStyle w:val="IndexLink"/>
                <w:rtl w:val="true"/>
              </w:rPr>
              <w:t>)</w:t>
              <w:tab/>
            </w:r>
            <w:r>
              <w:rPr>
                <w:rStyle w:val="IndexLink"/>
              </w:rPr>
              <w:t>56</w:t>
            </w:r>
          </w:hyperlink>
        </w:p>
        <w:p>
          <w:pPr>
            <w:pStyle w:val="Contents3"/>
            <w:tabs>
              <w:tab w:val="clear" w:pos="8459"/>
              <w:tab w:val="right" w:pos="9026" w:leader="dot"/>
            </w:tabs>
            <w:rPr/>
          </w:pPr>
          <w:hyperlink w:anchor="__RefHeading___Toc1751803_2749589250">
            <w:r>
              <w:rPr>
                <w:webHidden/>
                <w:rStyle w:val="IndexLink"/>
                <w:rtl w:val="true"/>
              </w:rPr>
              <w:t>پاسداشت شخصیت ها</w:t>
            </w:r>
            <w:r>
              <w:rPr>
                <w:rStyle w:val="IndexLink"/>
                <w:rtl w:val="true"/>
              </w:rPr>
              <w:tab/>
            </w:r>
            <w:r>
              <w:rPr>
                <w:rStyle w:val="IndexLink"/>
              </w:rPr>
              <w:t>58</w:t>
            </w:r>
          </w:hyperlink>
        </w:p>
        <w:p>
          <w:pPr>
            <w:pStyle w:val="Contents3"/>
            <w:tabs>
              <w:tab w:val="clear" w:pos="8459"/>
              <w:tab w:val="right" w:pos="9026" w:leader="dot"/>
            </w:tabs>
            <w:rPr/>
          </w:pPr>
          <w:hyperlink w:anchor="__RefHeading___Toc1751805_2749589250">
            <w:r>
              <w:rPr>
                <w:webHidden/>
                <w:rStyle w:val="IndexLink"/>
                <w:rtl w:val="true"/>
              </w:rPr>
              <w:t xml:space="preserve">وفات حضرت خدیجه علیهاالسلام </w:t>
            </w:r>
            <w:r>
              <w:rPr>
                <w:rStyle w:val="IndexLink"/>
                <w:rtl w:val="true"/>
              </w:rPr>
              <w:t>(</w:t>
            </w:r>
            <w:r>
              <w:rPr>
                <w:rStyle w:val="IndexLink"/>
              </w:rPr>
              <w:t>10</w:t>
            </w:r>
            <w:r>
              <w:rPr>
                <w:rStyle w:val="IndexLink"/>
                <w:rtl w:val="true"/>
              </w:rPr>
              <w:t xml:space="preserve"> </w:t>
            </w:r>
            <w:r>
              <w:rPr>
                <w:rStyle w:val="IndexLink"/>
                <w:rtl w:val="true"/>
              </w:rPr>
              <w:t>رمضان</w:t>
            </w:r>
            <w:r>
              <w:rPr>
                <w:rStyle w:val="IndexLink"/>
                <w:rtl w:val="true"/>
              </w:rPr>
              <w:t>)</w:t>
              <w:tab/>
            </w:r>
            <w:r>
              <w:rPr>
                <w:rStyle w:val="IndexLink"/>
              </w:rPr>
              <w:t>60</w:t>
            </w:r>
          </w:hyperlink>
        </w:p>
        <w:p>
          <w:pPr>
            <w:pStyle w:val="Contents3"/>
            <w:tabs>
              <w:tab w:val="clear" w:pos="8459"/>
              <w:tab w:val="right" w:pos="9026" w:leader="dot"/>
            </w:tabs>
            <w:rPr/>
          </w:pPr>
          <w:hyperlink w:anchor="__RefHeading___Toc1751807_2749589250">
            <w:r>
              <w:rPr>
                <w:webHidden/>
                <w:rStyle w:val="IndexLink"/>
                <w:rtl w:val="true"/>
              </w:rPr>
              <w:t xml:space="preserve">ضربت خوردن حضرت علی علیه السلام </w:t>
            </w:r>
            <w:r>
              <w:rPr>
                <w:rStyle w:val="IndexLink"/>
                <w:rtl w:val="true"/>
              </w:rPr>
              <w:t>(</w:t>
            </w:r>
            <w:r>
              <w:rPr>
                <w:rStyle w:val="IndexLink"/>
              </w:rPr>
              <w:t>19</w:t>
            </w:r>
            <w:r>
              <w:rPr>
                <w:rStyle w:val="IndexLink"/>
                <w:rtl w:val="true"/>
              </w:rPr>
              <w:t xml:space="preserve"> </w:t>
            </w:r>
            <w:r>
              <w:rPr>
                <w:rStyle w:val="IndexLink"/>
                <w:rtl w:val="true"/>
              </w:rPr>
              <w:t>رمضان</w:t>
            </w:r>
            <w:r>
              <w:rPr>
                <w:rStyle w:val="IndexLink"/>
                <w:rtl w:val="true"/>
              </w:rPr>
              <w:t>)</w:t>
              <w:tab/>
            </w:r>
            <w:r>
              <w:rPr>
                <w:rStyle w:val="IndexLink"/>
              </w:rPr>
              <w:t>63</w:t>
            </w:r>
          </w:hyperlink>
        </w:p>
        <w:p>
          <w:pPr>
            <w:pStyle w:val="Contents3"/>
            <w:tabs>
              <w:tab w:val="clear" w:pos="8459"/>
              <w:tab w:val="right" w:pos="9026" w:leader="dot"/>
            </w:tabs>
            <w:rPr/>
          </w:pPr>
          <w:hyperlink w:anchor="__RefHeading___Toc1751809_2749589250">
            <w:r>
              <w:rPr>
                <w:webHidden/>
                <w:rStyle w:val="IndexLink"/>
                <w:rtl w:val="true"/>
              </w:rPr>
              <w:t xml:space="preserve">شهادت حضرت علی علیه السلام </w:t>
            </w:r>
            <w:r>
              <w:rPr>
                <w:rStyle w:val="IndexLink"/>
                <w:rtl w:val="true"/>
              </w:rPr>
              <w:t>(</w:t>
            </w:r>
            <w:r>
              <w:rPr>
                <w:rStyle w:val="IndexLink"/>
              </w:rPr>
              <w:t>21</w:t>
            </w:r>
            <w:r>
              <w:rPr>
                <w:rStyle w:val="IndexLink"/>
                <w:rtl w:val="true"/>
              </w:rPr>
              <w:t xml:space="preserve"> </w:t>
            </w:r>
            <w:r>
              <w:rPr>
                <w:rStyle w:val="IndexLink"/>
                <w:rtl w:val="true"/>
              </w:rPr>
              <w:t>رمضان</w:t>
            </w:r>
            <w:r>
              <w:rPr>
                <w:rStyle w:val="IndexLink"/>
                <w:rtl w:val="true"/>
              </w:rPr>
              <w:t>)</w:t>
              <w:tab/>
            </w:r>
            <w:r>
              <w:rPr>
                <w:rStyle w:val="IndexLink"/>
              </w:rPr>
              <w:t>65</w:t>
            </w:r>
          </w:hyperlink>
        </w:p>
        <w:p>
          <w:pPr>
            <w:pStyle w:val="Contents3"/>
            <w:tabs>
              <w:tab w:val="clear" w:pos="8459"/>
              <w:tab w:val="right" w:pos="9026" w:leader="dot"/>
            </w:tabs>
            <w:rPr/>
          </w:pPr>
          <w:hyperlink w:anchor="__RefHeading___Toc1751811_2749589250">
            <w:r>
              <w:rPr>
                <w:webHidden/>
                <w:rStyle w:val="IndexLink"/>
                <w:rtl w:val="true"/>
              </w:rPr>
              <w:t>پاسداشت شخصیت ها</w:t>
            </w:r>
            <w:r>
              <w:rPr>
                <w:rStyle w:val="IndexLink"/>
                <w:rtl w:val="true"/>
              </w:rPr>
              <w:tab/>
            </w:r>
            <w:r>
              <w:rPr>
                <w:rStyle w:val="IndexLink"/>
              </w:rPr>
              <w:t>68</w:t>
            </w:r>
          </w:hyperlink>
        </w:p>
        <w:p>
          <w:pPr>
            <w:pStyle w:val="Contents3"/>
            <w:tabs>
              <w:tab w:val="clear" w:pos="8459"/>
              <w:tab w:val="right" w:pos="9026" w:leader="dot"/>
            </w:tabs>
            <w:rPr/>
          </w:pPr>
          <w:hyperlink w:anchor="__RefHeading___Toc1751813_2749589250">
            <w:r>
              <w:rPr>
                <w:webHidden/>
                <w:rStyle w:val="IndexLink"/>
                <w:rtl w:val="true"/>
              </w:rPr>
              <w:t xml:space="preserve">تخریب قبور ائمه بقیع </w:t>
            </w:r>
            <w:r>
              <w:rPr>
                <w:rStyle w:val="IndexLink"/>
                <w:rtl w:val="true"/>
              </w:rPr>
              <w:t>(</w:t>
            </w:r>
            <w:r>
              <w:rPr>
                <w:rStyle w:val="IndexLink"/>
              </w:rPr>
              <w:t>8</w:t>
            </w:r>
            <w:r>
              <w:rPr>
                <w:rStyle w:val="IndexLink"/>
                <w:rtl w:val="true"/>
              </w:rPr>
              <w:t xml:space="preserve"> </w:t>
            </w:r>
            <w:r>
              <w:rPr>
                <w:rStyle w:val="IndexLink"/>
                <w:rtl w:val="true"/>
              </w:rPr>
              <w:t>شوال</w:t>
            </w:r>
            <w:r>
              <w:rPr>
                <w:rStyle w:val="IndexLink"/>
                <w:rtl w:val="true"/>
              </w:rPr>
              <w:t>)</w:t>
              <w:tab/>
            </w:r>
            <w:r>
              <w:rPr>
                <w:rStyle w:val="IndexLink"/>
              </w:rPr>
              <w:t>70</w:t>
            </w:r>
          </w:hyperlink>
        </w:p>
        <w:p>
          <w:pPr>
            <w:pStyle w:val="Contents3"/>
            <w:tabs>
              <w:tab w:val="clear" w:pos="8459"/>
              <w:tab w:val="right" w:pos="9026" w:leader="dot"/>
            </w:tabs>
            <w:rPr/>
          </w:pPr>
          <w:hyperlink w:anchor="__RefHeading___Toc1751815_2749589250">
            <w:r>
              <w:rPr>
                <w:webHidden/>
                <w:rStyle w:val="IndexLink"/>
                <w:rtl w:val="true"/>
              </w:rPr>
              <w:t xml:space="preserve">شهادت امام جعفر صادق علیه السلام </w:t>
            </w:r>
            <w:r>
              <w:rPr>
                <w:rStyle w:val="IndexLink"/>
                <w:rtl w:val="true"/>
              </w:rPr>
              <w:t>(</w:t>
            </w:r>
            <w:r>
              <w:rPr>
                <w:rStyle w:val="IndexLink"/>
              </w:rPr>
              <w:t>25</w:t>
            </w:r>
            <w:r>
              <w:rPr>
                <w:rStyle w:val="IndexLink"/>
                <w:rtl w:val="true"/>
              </w:rPr>
              <w:t xml:space="preserve"> </w:t>
            </w:r>
            <w:r>
              <w:rPr>
                <w:rStyle w:val="IndexLink"/>
                <w:rtl w:val="true"/>
              </w:rPr>
              <w:t>شوال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1751817_2749589250">
            <w:r>
              <w:rPr>
                <w:webHidden/>
                <w:rStyle w:val="IndexLink"/>
                <w:rtl w:val="true"/>
              </w:rPr>
              <w:t xml:space="preserve">شهادت امام جواد علیه السلام </w:t>
            </w:r>
            <w:r>
              <w:rPr>
                <w:rStyle w:val="IndexLink"/>
                <w:rtl w:val="true"/>
              </w:rPr>
              <w:t>(</w:t>
            </w:r>
            <w:r>
              <w:rPr>
                <w:rStyle w:val="IndexLink"/>
              </w:rPr>
              <w:t>30</w:t>
            </w:r>
            <w:r>
              <w:rPr>
                <w:rStyle w:val="IndexLink"/>
                <w:rtl w:val="true"/>
              </w:rPr>
              <w:t xml:space="preserve"> </w:t>
            </w:r>
            <w:r>
              <w:rPr>
                <w:rStyle w:val="IndexLink"/>
                <w:rtl w:val="true"/>
              </w:rPr>
              <w:t>ذیقعده</w:t>
            </w:r>
            <w:r>
              <w:rPr>
                <w:rStyle w:val="IndexLink"/>
                <w:rtl w:val="true"/>
              </w:rPr>
              <w:t>)</w:t>
              <w:tab/>
            </w:r>
            <w:r>
              <w:rPr>
                <w:rStyle w:val="IndexLink"/>
              </w:rPr>
              <w:t>74</w:t>
            </w:r>
          </w:hyperlink>
        </w:p>
        <w:p>
          <w:pPr>
            <w:pStyle w:val="Contents3"/>
            <w:tabs>
              <w:tab w:val="clear" w:pos="8459"/>
              <w:tab w:val="right" w:pos="9026" w:leader="dot"/>
            </w:tabs>
            <w:rPr/>
          </w:pPr>
          <w:hyperlink w:anchor="__RefHeading___Toc1751819_2749589250">
            <w:r>
              <w:rPr>
                <w:webHidden/>
                <w:rStyle w:val="IndexLink"/>
                <w:rtl w:val="true"/>
              </w:rPr>
              <w:t xml:space="preserve">شهادت امام باقر علیه السلام </w:t>
            </w:r>
            <w:r>
              <w:rPr>
                <w:rStyle w:val="IndexLink"/>
                <w:rtl w:val="true"/>
              </w:rPr>
              <w:t>(</w:t>
            </w:r>
            <w:r>
              <w:rPr>
                <w:rStyle w:val="IndexLink"/>
              </w:rPr>
              <w:t>7</w:t>
            </w:r>
            <w:r>
              <w:rPr>
                <w:rStyle w:val="IndexLink"/>
                <w:rtl w:val="true"/>
              </w:rPr>
              <w:t xml:space="preserve"> </w:t>
            </w:r>
            <w:r>
              <w:rPr>
                <w:rStyle w:val="IndexLink"/>
                <w:rtl w:val="true"/>
              </w:rPr>
              <w:t>ذیحجه</w:t>
            </w:r>
            <w:r>
              <w:rPr>
                <w:rStyle w:val="IndexLink"/>
                <w:rtl w:val="true"/>
              </w:rPr>
              <w:t>)</w:t>
              <w:tab/>
            </w:r>
            <w:r>
              <w:rPr>
                <w:rStyle w:val="IndexLink"/>
              </w:rPr>
              <w:t>76</w:t>
            </w:r>
          </w:hyperlink>
        </w:p>
        <w:p>
          <w:pPr>
            <w:pStyle w:val="Contents3"/>
            <w:tabs>
              <w:tab w:val="clear" w:pos="8459"/>
              <w:tab w:val="right" w:pos="9026" w:leader="dot"/>
            </w:tabs>
            <w:rPr/>
          </w:pPr>
          <w:hyperlink w:anchor="__RefHeading___Toc1751821_2749589250">
            <w:r>
              <w:rPr>
                <w:webHidden/>
                <w:rStyle w:val="IndexLink"/>
                <w:rtl w:val="true"/>
              </w:rPr>
              <w:t xml:space="preserve">شهادت مسلم بن عقیل علیه السلام و هانی بن عروه </w:t>
            </w:r>
            <w:r>
              <w:rPr>
                <w:rStyle w:val="IndexLink"/>
                <w:rtl w:val="true"/>
              </w:rPr>
              <w:t>(</w:t>
            </w:r>
            <w:r>
              <w:rPr>
                <w:rStyle w:val="IndexLink"/>
              </w:rPr>
              <w:t>9</w:t>
            </w:r>
            <w:r>
              <w:rPr>
                <w:rStyle w:val="IndexLink"/>
                <w:rtl w:val="true"/>
              </w:rPr>
              <w:t xml:space="preserve"> </w:t>
            </w:r>
            <w:r>
              <w:rPr>
                <w:rStyle w:val="IndexLink"/>
                <w:rtl w:val="true"/>
              </w:rPr>
              <w:t>ذیحجه</w:t>
            </w:r>
            <w:r>
              <w:rPr>
                <w:rStyle w:val="IndexLink"/>
                <w:rtl w:val="true"/>
              </w:rPr>
              <w:t>)</w:t>
              <w:tab/>
            </w:r>
            <w:r>
              <w:rPr>
                <w:rStyle w:val="IndexLink"/>
              </w:rPr>
              <w:t>78</w:t>
            </w:r>
          </w:hyperlink>
        </w:p>
        <w:p>
          <w:pPr>
            <w:pStyle w:val="Contents2"/>
            <w:tabs>
              <w:tab w:val="clear" w:pos="8743"/>
              <w:tab w:val="right" w:pos="9026" w:leader="dot"/>
            </w:tabs>
            <w:rPr/>
          </w:pPr>
          <w:hyperlink w:anchor="__RefHeading___Toc1751823_2749589250">
            <w:r>
              <w:rPr>
                <w:webHidden/>
                <w:rStyle w:val="IndexLink"/>
                <w:rtl w:val="true"/>
              </w:rPr>
              <w:t>اعیاد و ولادت ها و رویدادهای مذهبی</w:t>
            </w:r>
            <w:r>
              <w:rPr>
                <w:rStyle w:val="IndexLink"/>
                <w:rtl w:val="true"/>
              </w:rPr>
              <w:tab/>
            </w:r>
            <w:r>
              <w:rPr>
                <w:rStyle w:val="IndexLink"/>
              </w:rPr>
              <w:t>80</w:t>
            </w:r>
          </w:hyperlink>
        </w:p>
        <w:p>
          <w:pPr>
            <w:pStyle w:val="Contents3"/>
            <w:tabs>
              <w:tab w:val="clear" w:pos="8459"/>
              <w:tab w:val="right" w:pos="9026" w:leader="dot"/>
            </w:tabs>
            <w:rPr/>
          </w:pPr>
          <w:hyperlink w:anchor="__RefHeading___Toc1751825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751827_2749589250">
            <w:r>
              <w:rPr>
                <w:webHidden/>
                <w:rStyle w:val="IndexLink"/>
                <w:rtl w:val="true"/>
              </w:rPr>
              <w:t xml:space="preserve">ولادت امام محمّد باقر علیه السلام </w:t>
            </w:r>
            <w:r>
              <w:rPr>
                <w:rStyle w:val="IndexLink"/>
                <w:rtl w:val="true"/>
              </w:rPr>
              <w:t>(</w:t>
            </w:r>
            <w:r>
              <w:rPr>
                <w:rStyle w:val="IndexLink"/>
              </w:rPr>
              <w:t>3</w:t>
            </w:r>
            <w:r>
              <w:rPr>
                <w:rStyle w:val="IndexLink"/>
                <w:rtl w:val="true"/>
              </w:rPr>
              <w:t xml:space="preserve"> </w:t>
            </w:r>
            <w:r>
              <w:rPr>
                <w:rStyle w:val="IndexLink"/>
                <w:rtl w:val="true"/>
              </w:rPr>
              <w:t>صفر</w:t>
            </w:r>
            <w:r>
              <w:rPr>
                <w:rStyle w:val="IndexLink"/>
                <w:rtl w:val="true"/>
              </w:rPr>
              <w:t>)</w:t>
              <w:tab/>
            </w:r>
            <w:r>
              <w:rPr>
                <w:rStyle w:val="IndexLink"/>
              </w:rPr>
              <w:t>80</w:t>
            </w:r>
          </w:hyperlink>
        </w:p>
        <w:p>
          <w:pPr>
            <w:pStyle w:val="Contents3"/>
            <w:tabs>
              <w:tab w:val="clear" w:pos="8459"/>
              <w:tab w:val="right" w:pos="9026" w:leader="dot"/>
            </w:tabs>
            <w:rPr/>
          </w:pPr>
          <w:hyperlink w:anchor="__RefHeading___Toc1751829_2749589250">
            <w:r>
              <w:rPr>
                <w:webHidden/>
                <w:rStyle w:val="IndexLink"/>
                <w:rtl w:val="true"/>
              </w:rPr>
              <w:t xml:space="preserve">ولادت امام موسی کاظم علیه السلام </w:t>
            </w:r>
            <w:r>
              <w:rPr>
                <w:rStyle w:val="IndexLink"/>
                <w:rtl w:val="true"/>
              </w:rPr>
              <w:t>(</w:t>
            </w:r>
            <w:r>
              <w:rPr>
                <w:rStyle w:val="IndexLink"/>
              </w:rPr>
              <w:t>7</w:t>
            </w:r>
            <w:r>
              <w:rPr>
                <w:rStyle w:val="IndexLink"/>
                <w:rtl w:val="true"/>
              </w:rPr>
              <w:t xml:space="preserve"> </w:t>
            </w:r>
            <w:r>
              <w:rPr>
                <w:rStyle w:val="IndexLink"/>
                <w:rtl w:val="true"/>
              </w:rPr>
              <w:t>صفر</w:t>
            </w:r>
            <w:r>
              <w:rPr>
                <w:rStyle w:val="IndexLink"/>
                <w:rtl w:val="true"/>
              </w:rPr>
              <w:t>)</w:t>
              <w:tab/>
            </w:r>
            <w:r>
              <w:rPr>
                <w:rStyle w:val="IndexLink"/>
              </w:rPr>
              <w:t>83</w:t>
            </w:r>
          </w:hyperlink>
        </w:p>
        <w:p>
          <w:pPr>
            <w:pStyle w:val="Contents3"/>
            <w:tabs>
              <w:tab w:val="clear" w:pos="8459"/>
              <w:tab w:val="right" w:pos="9026" w:leader="dot"/>
            </w:tabs>
            <w:rPr/>
          </w:pPr>
          <w:hyperlink w:anchor="__RefHeading___Toc1751831_2749589250">
            <w:r>
              <w:rPr>
                <w:webHidden/>
                <w:rStyle w:val="IndexLink"/>
                <w:rtl w:val="true"/>
              </w:rPr>
              <w:t xml:space="preserve">لیلة المبیت </w:t>
            </w:r>
            <w:r>
              <w:rPr>
                <w:rStyle w:val="IndexLink"/>
                <w:rtl w:val="true"/>
              </w:rPr>
              <w:t>(</w:t>
            </w:r>
            <w:r>
              <w:rPr>
                <w:rStyle w:val="IndexLink"/>
              </w:rPr>
              <w:t>1</w:t>
            </w:r>
            <w:r>
              <w:rPr>
                <w:rStyle w:val="IndexLink"/>
                <w:rtl w:val="true"/>
              </w:rPr>
              <w:t xml:space="preserve"> </w:t>
            </w:r>
            <w:r>
              <w:rPr>
                <w:rStyle w:val="IndexLink"/>
                <w:rtl w:val="true"/>
              </w:rPr>
              <w:t>ربیع الاول</w:t>
            </w:r>
            <w:r>
              <w:rPr>
                <w:rStyle w:val="IndexLink"/>
                <w:rtl w:val="true"/>
              </w:rPr>
              <w:t>)</w:t>
              <w:tab/>
            </w:r>
            <w:r>
              <w:rPr>
                <w:rStyle w:val="IndexLink"/>
              </w:rPr>
              <w:t>85</w:t>
            </w:r>
          </w:hyperlink>
        </w:p>
        <w:p>
          <w:pPr>
            <w:pStyle w:val="Contents3"/>
            <w:tabs>
              <w:tab w:val="clear" w:pos="8459"/>
              <w:tab w:val="right" w:pos="9026" w:leader="dot"/>
            </w:tabs>
            <w:rPr/>
          </w:pPr>
          <w:hyperlink w:anchor="__RefHeading___Toc1751833_2749589250">
            <w:r>
              <w:rPr>
                <w:webHidden/>
                <w:rStyle w:val="IndexLink"/>
                <w:rtl w:val="true"/>
              </w:rPr>
              <w:t xml:space="preserve">ازدواج پیامبر اکرم صلی الله علیه و آله وسلم با حضرت خدیجه علیهاالسلام </w:t>
            </w:r>
            <w:r>
              <w:rPr>
                <w:rStyle w:val="IndexLink"/>
                <w:rtl w:val="true"/>
              </w:rPr>
              <w:t>(</w:t>
            </w:r>
            <w:r>
              <w:rPr>
                <w:rStyle w:val="IndexLink"/>
              </w:rPr>
              <w:t>10</w:t>
            </w:r>
            <w:r>
              <w:rPr>
                <w:rStyle w:val="IndexLink"/>
                <w:rtl w:val="true"/>
              </w:rPr>
              <w:t xml:space="preserve"> </w:t>
            </w:r>
            <w:r>
              <w:rPr>
                <w:rStyle w:val="IndexLink"/>
                <w:rtl w:val="true"/>
              </w:rPr>
              <w:t>ربیع الاول</w:t>
            </w:r>
            <w:r>
              <w:rPr>
                <w:rStyle w:val="IndexLink"/>
                <w:rtl w:val="true"/>
              </w:rPr>
              <w:t>)</w:t>
              <w:tab/>
            </w:r>
            <w:r>
              <w:rPr>
                <w:rStyle w:val="IndexLink"/>
              </w:rPr>
              <w:t>87</w:t>
            </w:r>
          </w:hyperlink>
        </w:p>
        <w:p>
          <w:pPr>
            <w:pStyle w:val="Contents3"/>
            <w:tabs>
              <w:tab w:val="clear" w:pos="8459"/>
              <w:tab w:val="right" w:pos="9026" w:leader="dot"/>
            </w:tabs>
            <w:rPr/>
          </w:pPr>
          <w:hyperlink w:anchor="__RefHeading___Toc1751835_2749589250">
            <w:r>
              <w:rPr>
                <w:webHidden/>
                <w:rStyle w:val="IndexLink"/>
                <w:rtl w:val="true"/>
              </w:rPr>
              <w:t xml:space="preserve">ولادت پیامبر اکرم صلی الله علیه و آله وسلم </w:t>
            </w:r>
            <w:r>
              <w:rPr>
                <w:rStyle w:val="IndexLink"/>
                <w:rtl w:val="true"/>
              </w:rPr>
              <w:t>(</w:t>
            </w:r>
            <w:r>
              <w:rPr>
                <w:rStyle w:val="IndexLink"/>
              </w:rPr>
              <w:t>17</w:t>
            </w:r>
            <w:r>
              <w:rPr>
                <w:rStyle w:val="IndexLink"/>
                <w:rtl w:val="true"/>
              </w:rPr>
              <w:t xml:space="preserve"> </w:t>
            </w:r>
            <w:r>
              <w:rPr>
                <w:rStyle w:val="IndexLink"/>
                <w:rtl w:val="true"/>
              </w:rPr>
              <w:t>ربیع الاول</w:t>
            </w:r>
            <w:r>
              <w:rPr>
                <w:rStyle w:val="IndexLink"/>
                <w:rtl w:val="true"/>
              </w:rPr>
              <w:t>)</w:t>
              <w:tab/>
            </w:r>
            <w:r>
              <w:rPr>
                <w:rStyle w:val="IndexLink"/>
              </w:rPr>
              <w:t>89</w:t>
            </w:r>
          </w:hyperlink>
        </w:p>
        <w:p>
          <w:pPr>
            <w:pStyle w:val="Contents3"/>
            <w:tabs>
              <w:tab w:val="clear" w:pos="8459"/>
              <w:tab w:val="right" w:pos="9026" w:leader="dot"/>
            </w:tabs>
            <w:rPr/>
          </w:pPr>
          <w:hyperlink w:anchor="__RefHeading___Toc1751837_2749589250">
            <w:r>
              <w:rPr>
                <w:webHidden/>
                <w:rStyle w:val="IndexLink"/>
                <w:rtl w:val="true"/>
              </w:rPr>
              <w:t xml:space="preserve">میلاد امام صادق علیه السلام </w:t>
            </w:r>
            <w:r>
              <w:rPr>
                <w:rStyle w:val="IndexLink"/>
                <w:rtl w:val="true"/>
              </w:rPr>
              <w:t>(</w:t>
            </w:r>
            <w:r>
              <w:rPr>
                <w:rStyle w:val="IndexLink"/>
              </w:rPr>
              <w:t>17</w:t>
            </w:r>
            <w:r>
              <w:rPr>
                <w:rStyle w:val="IndexLink"/>
                <w:rtl w:val="true"/>
              </w:rPr>
              <w:t xml:space="preserve"> </w:t>
            </w:r>
            <w:r>
              <w:rPr>
                <w:rStyle w:val="IndexLink"/>
                <w:rtl w:val="true"/>
              </w:rPr>
              <w:t>ربیع الاول</w:t>
            </w:r>
            <w:r>
              <w:rPr>
                <w:rStyle w:val="IndexLink"/>
                <w:rtl w:val="true"/>
              </w:rPr>
              <w:t>)</w:t>
              <w:tab/>
            </w:r>
            <w:r>
              <w:rPr>
                <w:rStyle w:val="IndexLink"/>
              </w:rPr>
              <w:t>91</w:t>
            </w:r>
          </w:hyperlink>
        </w:p>
        <w:p>
          <w:pPr>
            <w:pStyle w:val="Contents3"/>
            <w:tabs>
              <w:tab w:val="clear" w:pos="8459"/>
              <w:tab w:val="right" w:pos="9026" w:leader="dot"/>
            </w:tabs>
            <w:rPr/>
          </w:pPr>
          <w:hyperlink w:anchor="__RefHeading___Toc1751839_2749589250">
            <w:r>
              <w:rPr>
                <w:webHidden/>
                <w:rStyle w:val="IndexLink"/>
                <w:rtl w:val="true"/>
              </w:rPr>
              <w:t xml:space="preserve">روز ورود حضرت معصومه علیهاالسلام به قم </w:t>
            </w:r>
            <w:r>
              <w:rPr>
                <w:rStyle w:val="IndexLink"/>
                <w:rtl w:val="true"/>
              </w:rPr>
              <w:t>(</w:t>
            </w:r>
            <w:r>
              <w:rPr>
                <w:rStyle w:val="IndexLink"/>
              </w:rPr>
              <w:t>22</w:t>
            </w:r>
            <w:r>
              <w:rPr>
                <w:rStyle w:val="IndexLink"/>
                <w:rtl w:val="true"/>
              </w:rPr>
              <w:t xml:space="preserve"> </w:t>
            </w:r>
            <w:r>
              <w:rPr>
                <w:rStyle w:val="IndexLink"/>
                <w:rtl w:val="true"/>
              </w:rPr>
              <w:t>ربیع الاول</w:t>
            </w:r>
            <w:r>
              <w:rPr>
                <w:rStyle w:val="IndexLink"/>
                <w:rtl w:val="true"/>
              </w:rPr>
              <w:t>)</w:t>
              <w:tab/>
            </w:r>
            <w:r>
              <w:rPr>
                <w:rStyle w:val="IndexLink"/>
              </w:rPr>
              <w:t>93</w:t>
            </w:r>
          </w:hyperlink>
        </w:p>
        <w:p>
          <w:pPr>
            <w:pStyle w:val="Contents3"/>
            <w:tabs>
              <w:tab w:val="clear" w:pos="8459"/>
              <w:tab w:val="right" w:pos="9026" w:leader="dot"/>
            </w:tabs>
            <w:rPr/>
          </w:pPr>
          <w:hyperlink w:anchor="__RefHeading___Toc1751841_2749589250">
            <w:r>
              <w:rPr>
                <w:webHidden/>
                <w:rStyle w:val="IndexLink"/>
                <w:rtl w:val="true"/>
              </w:rPr>
              <w:t xml:space="preserve">ولادت امام حسن عسکری علیه السلام </w:t>
            </w:r>
            <w:r>
              <w:rPr>
                <w:rStyle w:val="IndexLink"/>
                <w:rtl w:val="true"/>
              </w:rPr>
              <w:t>(</w:t>
            </w:r>
            <w:r>
              <w:rPr>
                <w:rStyle w:val="IndexLink"/>
              </w:rPr>
              <w:t>8</w:t>
            </w:r>
            <w:r>
              <w:rPr>
                <w:rStyle w:val="IndexLink"/>
                <w:rtl w:val="true"/>
              </w:rPr>
              <w:t xml:space="preserve"> </w:t>
            </w:r>
            <w:r>
              <w:rPr>
                <w:rStyle w:val="IndexLink"/>
                <w:rtl w:val="true"/>
              </w:rPr>
              <w:t>ربیع الثانی</w:t>
            </w:r>
            <w:r>
              <w:rPr>
                <w:rStyle w:val="IndexLink"/>
                <w:rtl w:val="true"/>
              </w:rPr>
              <w:t>)</w:t>
              <w:tab/>
            </w:r>
            <w:r>
              <w:rPr>
                <w:rStyle w:val="IndexLink"/>
              </w:rPr>
              <w:t>95</w:t>
            </w:r>
          </w:hyperlink>
        </w:p>
        <w:p>
          <w:pPr>
            <w:pStyle w:val="Contents3"/>
            <w:tabs>
              <w:tab w:val="clear" w:pos="8459"/>
              <w:tab w:val="right" w:pos="9026" w:leader="dot"/>
            </w:tabs>
            <w:rPr/>
          </w:pPr>
          <w:hyperlink w:anchor="__RefHeading___Toc1751843_2749589250">
            <w:r>
              <w:rPr>
                <w:webHidden/>
                <w:rStyle w:val="IndexLink"/>
                <w:rtl w:val="true"/>
              </w:rPr>
              <w:t xml:space="preserve">ولادت حضرت زینب علیهاالسلام </w:t>
            </w:r>
            <w:r>
              <w:rPr>
                <w:rStyle w:val="IndexLink"/>
                <w:rtl w:val="true"/>
              </w:rPr>
              <w:t>(</w:t>
            </w:r>
            <w:r>
              <w:rPr>
                <w:rStyle w:val="IndexLink"/>
              </w:rPr>
              <w:t>5</w:t>
            </w:r>
            <w:r>
              <w:rPr>
                <w:rStyle w:val="IndexLink"/>
                <w:rtl w:val="true"/>
              </w:rPr>
              <w:t xml:space="preserve"> </w:t>
            </w:r>
            <w:r>
              <w:rPr>
                <w:rStyle w:val="IndexLink"/>
                <w:rtl w:val="true"/>
              </w:rPr>
              <w:t>جمادی الاول</w:t>
            </w:r>
            <w:r>
              <w:rPr>
                <w:rStyle w:val="IndexLink"/>
                <w:rtl w:val="true"/>
              </w:rPr>
              <w:t>)</w:t>
              <w:tab/>
            </w:r>
            <w:r>
              <w:rPr>
                <w:rStyle w:val="IndexLink"/>
              </w:rPr>
              <w:t>98</w:t>
            </w:r>
          </w:hyperlink>
        </w:p>
        <w:p>
          <w:pPr>
            <w:pStyle w:val="Contents3"/>
            <w:tabs>
              <w:tab w:val="clear" w:pos="8459"/>
              <w:tab w:val="right" w:pos="9026" w:leader="dot"/>
            </w:tabs>
            <w:rPr/>
          </w:pPr>
          <w:hyperlink w:anchor="__RefHeading___Toc1751845_2749589250">
            <w:r>
              <w:rPr>
                <w:webHidden/>
                <w:rStyle w:val="IndexLink"/>
                <w:rtl w:val="true"/>
              </w:rPr>
              <w:t xml:space="preserve">ولادت حضرت فاطمه علیهاالسلام ـ روز مادر ـ روز زن </w:t>
            </w:r>
            <w:r>
              <w:rPr>
                <w:rStyle w:val="IndexLink"/>
                <w:rtl w:val="true"/>
              </w:rPr>
              <w:t>(</w:t>
            </w:r>
            <w:r>
              <w:rPr>
                <w:rStyle w:val="IndexLink"/>
              </w:rPr>
              <w:t>20</w:t>
            </w:r>
            <w:r>
              <w:rPr>
                <w:rStyle w:val="IndexLink"/>
                <w:rtl w:val="true"/>
              </w:rPr>
              <w:t xml:space="preserve"> </w:t>
            </w:r>
            <w:r>
              <w:rPr>
                <w:rStyle w:val="IndexLink"/>
                <w:rtl w:val="true"/>
              </w:rPr>
              <w:t>جمادی الثانی</w:t>
            </w:r>
            <w:r>
              <w:rPr>
                <w:rStyle w:val="IndexLink"/>
                <w:rtl w:val="true"/>
              </w:rPr>
              <w:t>)</w:t>
              <w:tab/>
            </w:r>
            <w:r>
              <w:rPr>
                <w:rStyle w:val="IndexLink"/>
              </w:rPr>
              <w:t>100</w:t>
            </w:r>
          </w:hyperlink>
        </w:p>
        <w:p>
          <w:pPr>
            <w:pStyle w:val="Contents3"/>
            <w:tabs>
              <w:tab w:val="clear" w:pos="8459"/>
              <w:tab w:val="right" w:pos="9026" w:leader="dot"/>
            </w:tabs>
            <w:rPr/>
          </w:pPr>
          <w:hyperlink w:anchor="__RefHeading___Toc1751847_2749589250">
            <w:r>
              <w:rPr>
                <w:webHidden/>
                <w:rStyle w:val="IndexLink"/>
                <w:rtl w:val="true"/>
              </w:rPr>
              <w:t>پاسداشت شخصیت ها</w:t>
            </w:r>
            <w:r>
              <w:rPr>
                <w:rStyle w:val="IndexLink"/>
                <w:rtl w:val="true"/>
              </w:rPr>
              <w:tab/>
            </w:r>
            <w:r>
              <w:rPr>
                <w:rStyle w:val="IndexLink"/>
              </w:rPr>
              <w:t>102</w:t>
            </w:r>
          </w:hyperlink>
        </w:p>
        <w:p>
          <w:pPr>
            <w:pStyle w:val="Contents3"/>
            <w:tabs>
              <w:tab w:val="clear" w:pos="8459"/>
              <w:tab w:val="right" w:pos="9026" w:leader="dot"/>
            </w:tabs>
            <w:rPr/>
          </w:pPr>
          <w:hyperlink w:anchor="__RefHeading___Toc1751849_2749589250">
            <w:r>
              <w:rPr>
                <w:webHidden/>
                <w:rStyle w:val="IndexLink"/>
                <w:rtl w:val="true"/>
              </w:rPr>
              <w:t xml:space="preserve">ولادت امام محمّد تقی علیه السلام </w:t>
            </w:r>
            <w:r>
              <w:rPr>
                <w:rStyle w:val="IndexLink"/>
                <w:rtl w:val="true"/>
              </w:rPr>
              <w:t>(</w:t>
            </w:r>
            <w:r>
              <w:rPr>
                <w:rStyle w:val="IndexLink"/>
              </w:rPr>
              <w:t>10</w:t>
            </w:r>
            <w:r>
              <w:rPr>
                <w:rStyle w:val="IndexLink"/>
                <w:rtl w:val="true"/>
              </w:rPr>
              <w:t xml:space="preserve"> </w:t>
            </w:r>
            <w:r>
              <w:rPr>
                <w:rStyle w:val="IndexLink"/>
                <w:rtl w:val="true"/>
              </w:rPr>
              <w:t>رجب</w:t>
            </w:r>
            <w:r>
              <w:rPr>
                <w:rStyle w:val="IndexLink"/>
                <w:rtl w:val="true"/>
              </w:rPr>
              <w:t>)</w:t>
              <w:tab/>
            </w:r>
            <w:r>
              <w:rPr>
                <w:rStyle w:val="IndexLink"/>
              </w:rPr>
              <w:t>103</w:t>
            </w:r>
          </w:hyperlink>
        </w:p>
        <w:p>
          <w:pPr>
            <w:pStyle w:val="Contents3"/>
            <w:tabs>
              <w:tab w:val="clear" w:pos="8459"/>
              <w:tab w:val="right" w:pos="9026" w:leader="dot"/>
            </w:tabs>
            <w:rPr/>
          </w:pPr>
          <w:hyperlink w:anchor="__RefHeading___Toc1751851_2749589250">
            <w:r>
              <w:rPr>
                <w:webHidden/>
                <w:rStyle w:val="IndexLink"/>
                <w:rtl w:val="true"/>
              </w:rPr>
              <w:t xml:space="preserve">ولادت حضرت علی اصغر علیه السلام </w:t>
            </w:r>
            <w:r>
              <w:rPr>
                <w:rStyle w:val="IndexLink"/>
                <w:rtl w:val="true"/>
              </w:rPr>
              <w:t>(</w:t>
            </w:r>
            <w:r>
              <w:rPr>
                <w:rStyle w:val="IndexLink"/>
              </w:rPr>
              <w:t>10</w:t>
            </w:r>
            <w:r>
              <w:rPr>
                <w:rStyle w:val="IndexLink"/>
                <w:rtl w:val="true"/>
              </w:rPr>
              <w:t xml:space="preserve"> </w:t>
            </w:r>
            <w:r>
              <w:rPr>
                <w:rStyle w:val="IndexLink"/>
                <w:rtl w:val="true"/>
              </w:rPr>
              <w:t>رجب</w:t>
            </w:r>
            <w:r>
              <w:rPr>
                <w:rStyle w:val="IndexLink"/>
                <w:rtl w:val="true"/>
              </w:rPr>
              <w:t>)</w:t>
              <w:tab/>
            </w:r>
            <w:r>
              <w:rPr>
                <w:rStyle w:val="IndexLink"/>
              </w:rPr>
              <w:t>106</w:t>
            </w:r>
          </w:hyperlink>
        </w:p>
        <w:p>
          <w:pPr>
            <w:pStyle w:val="Contents3"/>
            <w:tabs>
              <w:tab w:val="clear" w:pos="8459"/>
              <w:tab w:val="right" w:pos="9026" w:leader="dot"/>
            </w:tabs>
            <w:rPr/>
          </w:pPr>
          <w:hyperlink w:anchor="__RefHeading___Toc1751853_2749589250">
            <w:r>
              <w:rPr>
                <w:webHidden/>
                <w:rStyle w:val="IndexLink"/>
                <w:rtl w:val="true"/>
              </w:rPr>
              <w:t xml:space="preserve">میلاد حضرت علی علیه السلام ـ روز پدر </w:t>
            </w:r>
            <w:r>
              <w:rPr>
                <w:rStyle w:val="IndexLink"/>
                <w:rtl w:val="true"/>
              </w:rPr>
              <w:t>(</w:t>
            </w:r>
            <w:r>
              <w:rPr>
                <w:rStyle w:val="IndexLink"/>
              </w:rPr>
              <w:t>13</w:t>
            </w:r>
            <w:r>
              <w:rPr>
                <w:rStyle w:val="IndexLink"/>
                <w:rtl w:val="true"/>
              </w:rPr>
              <w:t xml:space="preserve"> </w:t>
            </w:r>
            <w:r>
              <w:rPr>
                <w:rStyle w:val="IndexLink"/>
                <w:rtl w:val="true"/>
              </w:rPr>
              <w:t>رجب</w:t>
            </w:r>
            <w:r>
              <w:rPr>
                <w:rStyle w:val="IndexLink"/>
                <w:rtl w:val="true"/>
              </w:rPr>
              <w:t>)</w:t>
              <w:tab/>
            </w:r>
            <w:r>
              <w:rPr>
                <w:rStyle w:val="IndexLink"/>
              </w:rPr>
              <w:t>108</w:t>
            </w:r>
          </w:hyperlink>
        </w:p>
        <w:p>
          <w:pPr>
            <w:pStyle w:val="Contents3"/>
            <w:tabs>
              <w:tab w:val="clear" w:pos="8459"/>
              <w:tab w:val="right" w:pos="9026" w:leader="dot"/>
            </w:tabs>
            <w:rPr/>
          </w:pPr>
          <w:hyperlink w:anchor="__RefHeading___Toc1751855_2749589250">
            <w:r>
              <w:rPr>
                <w:webHidden/>
                <w:rStyle w:val="IndexLink"/>
                <w:rtl w:val="true"/>
              </w:rPr>
              <w:t xml:space="preserve">ایام اعتکاف </w:t>
            </w:r>
            <w:r>
              <w:rPr>
                <w:rStyle w:val="IndexLink"/>
                <w:rtl w:val="true"/>
              </w:rPr>
              <w:t>(</w:t>
            </w:r>
            <w:r>
              <w:rPr>
                <w:rStyle w:val="IndexLink"/>
                <w:rtl w:val="true"/>
              </w:rPr>
              <w:t xml:space="preserve">ایام البیض رجب </w:t>
            </w:r>
            <w:r>
              <w:rPr>
                <w:rStyle w:val="IndexLink"/>
                <w:rtl w:val="true"/>
              </w:rPr>
              <w:t>(</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 xml:space="preserve"> </w:t>
            </w:r>
            <w:r>
              <w:rPr>
                <w:rStyle w:val="IndexLink"/>
                <w:rtl w:val="true"/>
              </w:rPr>
              <w:t>ماه</w:t>
            </w:r>
            <w:r>
              <w:rPr>
                <w:rStyle w:val="IndexLink"/>
                <w:rtl w:val="true"/>
              </w:rPr>
              <w:t>))</w:t>
              <w:tab/>
            </w:r>
            <w:r>
              <w:rPr>
                <w:rStyle w:val="IndexLink"/>
              </w:rPr>
              <w:t>111</w:t>
            </w:r>
          </w:hyperlink>
        </w:p>
        <w:p>
          <w:pPr>
            <w:pStyle w:val="Contents3"/>
            <w:tabs>
              <w:tab w:val="clear" w:pos="8459"/>
              <w:tab w:val="right" w:pos="9026" w:leader="dot"/>
            </w:tabs>
            <w:rPr/>
          </w:pPr>
          <w:hyperlink w:anchor="__RefHeading___Toc1751857_2749589250">
            <w:r>
              <w:rPr>
                <w:webHidden/>
                <w:rStyle w:val="IndexLink"/>
                <w:rtl w:val="true"/>
              </w:rPr>
              <w:t xml:space="preserve">فتح قلعه خیبر به دست مسلمانان </w:t>
            </w:r>
            <w:r>
              <w:rPr>
                <w:rStyle w:val="IndexLink"/>
                <w:rtl w:val="true"/>
              </w:rPr>
              <w:t>(</w:t>
            </w:r>
            <w:r>
              <w:rPr>
                <w:rStyle w:val="IndexLink"/>
              </w:rPr>
              <w:t>24</w:t>
            </w:r>
            <w:r>
              <w:rPr>
                <w:rStyle w:val="IndexLink"/>
                <w:rtl w:val="true"/>
              </w:rPr>
              <w:t xml:space="preserve"> </w:t>
            </w:r>
            <w:r>
              <w:rPr>
                <w:rStyle w:val="IndexLink"/>
                <w:rtl w:val="true"/>
              </w:rPr>
              <w:t>رجب</w:t>
            </w:r>
            <w:r>
              <w:rPr>
                <w:rStyle w:val="IndexLink"/>
                <w:rtl w:val="true"/>
              </w:rPr>
              <w:t>)</w:t>
              <w:tab/>
            </w:r>
            <w:r>
              <w:rPr>
                <w:rStyle w:val="IndexLink"/>
              </w:rPr>
              <w:t>113</w:t>
            </w:r>
          </w:hyperlink>
        </w:p>
        <w:p>
          <w:pPr>
            <w:pStyle w:val="Contents3"/>
            <w:tabs>
              <w:tab w:val="clear" w:pos="8459"/>
              <w:tab w:val="right" w:pos="9026" w:leader="dot"/>
            </w:tabs>
            <w:rPr/>
          </w:pPr>
          <w:hyperlink w:anchor="__RefHeading___Toc1751859_2749589250">
            <w:r>
              <w:rPr>
                <w:webHidden/>
                <w:rStyle w:val="IndexLink"/>
                <w:rtl w:val="true"/>
              </w:rPr>
              <w:t xml:space="preserve">مبعث رسول اکرم صلی الله علیه و آله وسلم </w:t>
            </w:r>
            <w:r>
              <w:rPr>
                <w:rStyle w:val="IndexLink"/>
                <w:rtl w:val="true"/>
              </w:rPr>
              <w:t>(</w:t>
            </w:r>
            <w:r>
              <w:rPr>
                <w:rStyle w:val="IndexLink"/>
              </w:rPr>
              <w:t>27</w:t>
            </w:r>
            <w:r>
              <w:rPr>
                <w:rStyle w:val="IndexLink"/>
                <w:rtl w:val="true"/>
              </w:rPr>
              <w:t xml:space="preserve"> </w:t>
            </w:r>
            <w:r>
              <w:rPr>
                <w:rStyle w:val="IndexLink"/>
                <w:rtl w:val="true"/>
              </w:rPr>
              <w:t>رجب</w:t>
            </w:r>
            <w:r>
              <w:rPr>
                <w:rStyle w:val="IndexLink"/>
                <w:rtl w:val="true"/>
              </w:rPr>
              <w:t>)</w:t>
              <w:tab/>
            </w:r>
            <w:r>
              <w:rPr>
                <w:rStyle w:val="IndexLink"/>
              </w:rPr>
              <w:t>115</w:t>
            </w:r>
          </w:hyperlink>
        </w:p>
        <w:p>
          <w:pPr>
            <w:pStyle w:val="Contents3"/>
            <w:tabs>
              <w:tab w:val="clear" w:pos="8459"/>
              <w:tab w:val="right" w:pos="9026" w:leader="dot"/>
            </w:tabs>
            <w:rPr/>
          </w:pPr>
          <w:hyperlink w:anchor="__RefHeading___Toc1751861_2749589250">
            <w:r>
              <w:rPr>
                <w:webHidden/>
                <w:rStyle w:val="IndexLink"/>
                <w:rtl w:val="true"/>
              </w:rPr>
              <w:t xml:space="preserve">ولادت حضرت امام حسین علیه السلام ـ روز پاسدار </w:t>
            </w:r>
            <w:r>
              <w:rPr>
                <w:rStyle w:val="IndexLink"/>
                <w:rtl w:val="true"/>
              </w:rPr>
              <w:t>(</w:t>
            </w:r>
            <w:r>
              <w:rPr>
                <w:rStyle w:val="IndexLink"/>
              </w:rPr>
              <w:t>3</w:t>
            </w:r>
            <w:r>
              <w:rPr>
                <w:rStyle w:val="IndexLink"/>
                <w:rtl w:val="true"/>
              </w:rPr>
              <w:t xml:space="preserve"> </w:t>
            </w:r>
            <w:r>
              <w:rPr>
                <w:rStyle w:val="IndexLink"/>
                <w:rtl w:val="true"/>
              </w:rPr>
              <w:t>شعبان</w:t>
            </w:r>
            <w:r>
              <w:rPr>
                <w:rStyle w:val="IndexLink"/>
                <w:rtl w:val="true"/>
              </w:rPr>
              <w:t>)</w:t>
              <w:tab/>
            </w:r>
            <w:r>
              <w:rPr>
                <w:rStyle w:val="IndexLink"/>
              </w:rPr>
              <w:t>117</w:t>
            </w:r>
          </w:hyperlink>
        </w:p>
        <w:p>
          <w:pPr>
            <w:pStyle w:val="Contents3"/>
            <w:tabs>
              <w:tab w:val="clear" w:pos="8459"/>
              <w:tab w:val="right" w:pos="9026" w:leader="dot"/>
            </w:tabs>
            <w:rPr/>
          </w:pPr>
          <w:hyperlink w:anchor="__RefHeading___Toc1751863_2749589250">
            <w:r>
              <w:rPr>
                <w:webHidden/>
                <w:rStyle w:val="IndexLink"/>
                <w:rtl w:val="true"/>
              </w:rPr>
              <w:t xml:space="preserve">ولادت حضرت ابوالفضل العباس علیه السلام ـ روز جانباز </w:t>
            </w:r>
            <w:r>
              <w:rPr>
                <w:rStyle w:val="IndexLink"/>
                <w:rtl w:val="true"/>
              </w:rPr>
              <w:t>(</w:t>
            </w:r>
            <w:r>
              <w:rPr>
                <w:rStyle w:val="IndexLink"/>
              </w:rPr>
              <w:t>4</w:t>
            </w:r>
            <w:r>
              <w:rPr>
                <w:rStyle w:val="IndexLink"/>
                <w:rtl w:val="true"/>
              </w:rPr>
              <w:t xml:space="preserve"> </w:t>
            </w:r>
            <w:r>
              <w:rPr>
                <w:rStyle w:val="IndexLink"/>
                <w:rtl w:val="true"/>
              </w:rPr>
              <w:t>شعبان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751865_2749589250">
            <w:r>
              <w:rPr>
                <w:webHidden/>
                <w:rStyle w:val="IndexLink"/>
                <w:rtl w:val="true"/>
              </w:rPr>
              <w:t xml:space="preserve">ولادت امام سجّاد علیه السلام </w:t>
            </w:r>
            <w:r>
              <w:rPr>
                <w:rStyle w:val="IndexLink"/>
                <w:rtl w:val="true"/>
              </w:rPr>
              <w:t>(</w:t>
            </w:r>
            <w:r>
              <w:rPr>
                <w:rStyle w:val="IndexLink"/>
              </w:rPr>
              <w:t>5</w:t>
            </w:r>
            <w:r>
              <w:rPr>
                <w:rStyle w:val="IndexLink"/>
                <w:rtl w:val="true"/>
              </w:rPr>
              <w:t xml:space="preserve"> </w:t>
            </w:r>
            <w:r>
              <w:rPr>
                <w:rStyle w:val="IndexLink"/>
                <w:rtl w:val="true"/>
              </w:rPr>
              <w:t>شعبان</w:t>
            </w:r>
            <w:r>
              <w:rPr>
                <w:rStyle w:val="IndexLink"/>
                <w:rtl w:val="true"/>
              </w:rPr>
              <w:t>)</w:t>
              <w:tab/>
            </w:r>
            <w:r>
              <w:rPr>
                <w:rStyle w:val="IndexLink"/>
              </w:rPr>
              <w:t>122</w:t>
            </w:r>
          </w:hyperlink>
        </w:p>
        <w:p>
          <w:pPr>
            <w:pStyle w:val="Contents3"/>
            <w:tabs>
              <w:tab w:val="clear" w:pos="8459"/>
              <w:tab w:val="right" w:pos="9026" w:leader="dot"/>
            </w:tabs>
            <w:rPr/>
          </w:pPr>
          <w:hyperlink w:anchor="__RefHeading___Toc1751867_2749589250">
            <w:r>
              <w:rPr>
                <w:webHidden/>
                <w:rStyle w:val="IndexLink"/>
                <w:rtl w:val="true"/>
              </w:rPr>
              <w:t xml:space="preserve">ولادت حضرت علی اکبر علیه السلام </w:t>
            </w:r>
            <w:r>
              <w:rPr>
                <w:rStyle w:val="IndexLink"/>
                <w:rtl w:val="true"/>
              </w:rPr>
              <w:t>(</w:t>
            </w:r>
            <w:r>
              <w:rPr>
                <w:rStyle w:val="IndexLink"/>
              </w:rPr>
              <w:t>11</w:t>
            </w:r>
            <w:r>
              <w:rPr>
                <w:rStyle w:val="IndexLink"/>
                <w:rtl w:val="true"/>
              </w:rPr>
              <w:t xml:space="preserve"> </w:t>
            </w:r>
            <w:r>
              <w:rPr>
                <w:rStyle w:val="IndexLink"/>
                <w:rtl w:val="true"/>
              </w:rPr>
              <w:t>شعبان</w:t>
            </w:r>
            <w:r>
              <w:rPr>
                <w:rStyle w:val="IndexLink"/>
                <w:rtl w:val="true"/>
              </w:rPr>
              <w:t>)</w:t>
              <w:tab/>
            </w:r>
            <w:r>
              <w:rPr>
                <w:rStyle w:val="IndexLink"/>
              </w:rPr>
              <w:t>124</w:t>
            </w:r>
          </w:hyperlink>
        </w:p>
        <w:p>
          <w:pPr>
            <w:pStyle w:val="Contents3"/>
            <w:tabs>
              <w:tab w:val="clear" w:pos="8459"/>
              <w:tab w:val="right" w:pos="9026" w:leader="dot"/>
            </w:tabs>
            <w:rPr/>
          </w:pPr>
          <w:hyperlink w:anchor="__RefHeading___Toc1751869_2749589250">
            <w:r>
              <w:rPr>
                <w:webHidden/>
                <w:rStyle w:val="IndexLink"/>
                <w:rtl w:val="true"/>
              </w:rPr>
              <w:t xml:space="preserve">میلاد حضرت ولی عصر علیه السلام </w:t>
            </w:r>
            <w:r>
              <w:rPr>
                <w:rStyle w:val="IndexLink"/>
                <w:rtl w:val="true"/>
              </w:rPr>
              <w:t>(</w:t>
            </w:r>
            <w:r>
              <w:rPr>
                <w:rStyle w:val="IndexLink"/>
              </w:rPr>
              <w:t>15</w:t>
            </w:r>
            <w:r>
              <w:rPr>
                <w:rStyle w:val="IndexLink"/>
                <w:rtl w:val="true"/>
              </w:rPr>
              <w:t xml:space="preserve"> </w:t>
            </w:r>
            <w:r>
              <w:rPr>
                <w:rStyle w:val="IndexLink"/>
                <w:rtl w:val="true"/>
              </w:rPr>
              <w:t>شعبان</w:t>
            </w:r>
            <w:r>
              <w:rPr>
                <w:rStyle w:val="IndexLink"/>
                <w:rtl w:val="true"/>
              </w:rPr>
              <w:t>)</w:t>
              <w:tab/>
            </w:r>
            <w:r>
              <w:rPr>
                <w:rStyle w:val="IndexLink"/>
              </w:rPr>
              <w:t>126</w:t>
            </w:r>
          </w:hyperlink>
        </w:p>
        <w:p>
          <w:pPr>
            <w:pStyle w:val="Contents3"/>
            <w:tabs>
              <w:tab w:val="clear" w:pos="8459"/>
              <w:tab w:val="right" w:pos="9026" w:leader="dot"/>
            </w:tabs>
            <w:rPr/>
          </w:pPr>
          <w:hyperlink w:anchor="__RefHeading___Toc1751871_2749589250">
            <w:r>
              <w:rPr>
                <w:webHidden/>
                <w:rStyle w:val="IndexLink"/>
                <w:rtl w:val="true"/>
              </w:rPr>
              <w:t xml:space="preserve">روز غبار روبی مساجد </w:t>
            </w:r>
            <w:r>
              <w:rPr>
                <w:rStyle w:val="IndexLink"/>
                <w:rtl w:val="true"/>
              </w:rPr>
              <w:t>(</w:t>
            </w:r>
            <w:r>
              <w:rPr>
                <w:rStyle w:val="IndexLink"/>
                <w:rtl w:val="true"/>
              </w:rPr>
              <w:t>آخرین جمعه ماه شعبان</w:t>
            </w:r>
            <w:r>
              <w:rPr>
                <w:rStyle w:val="IndexLink"/>
                <w:rtl w:val="true"/>
              </w:rPr>
              <w:t>)</w:t>
              <w:tab/>
            </w:r>
            <w:r>
              <w:rPr>
                <w:rStyle w:val="IndexLink"/>
              </w:rPr>
              <w:t>128</w:t>
            </w:r>
          </w:hyperlink>
        </w:p>
        <w:p>
          <w:pPr>
            <w:pStyle w:val="Contents3"/>
            <w:tabs>
              <w:tab w:val="clear" w:pos="8459"/>
              <w:tab w:val="right" w:pos="9026" w:leader="dot"/>
            </w:tabs>
            <w:rPr/>
          </w:pPr>
          <w:hyperlink w:anchor="__RefHeading___Toc1751873_2749589250">
            <w:r>
              <w:rPr>
                <w:webHidden/>
                <w:rStyle w:val="IndexLink"/>
                <w:rtl w:val="true"/>
              </w:rPr>
              <w:t xml:space="preserve">حلول ماه مبارک رمضان </w:t>
            </w:r>
            <w:r>
              <w:rPr>
                <w:rStyle w:val="IndexLink"/>
                <w:rtl w:val="true"/>
              </w:rPr>
              <w:t>(</w:t>
            </w:r>
            <w:r>
              <w:rPr>
                <w:rStyle w:val="IndexLink"/>
              </w:rPr>
              <w:t>1</w:t>
            </w:r>
            <w:r>
              <w:rPr>
                <w:rStyle w:val="IndexLink"/>
                <w:rtl w:val="true"/>
              </w:rPr>
              <w:t xml:space="preserve"> </w:t>
            </w:r>
            <w:r>
              <w:rPr>
                <w:rStyle w:val="IndexLink"/>
                <w:rtl w:val="true"/>
              </w:rPr>
              <w:t>رمضان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751875_2749589250">
            <w:r>
              <w:rPr>
                <w:webHidden/>
                <w:rStyle w:val="IndexLink"/>
                <w:rtl w:val="true"/>
              </w:rPr>
              <w:t>ماه مبارک رمضان</w:t>
            </w:r>
            <w:r>
              <w:rPr>
                <w:rStyle w:val="IndexLink"/>
                <w:rtl w:val="true"/>
              </w:rPr>
              <w:tab/>
            </w:r>
            <w:r>
              <w:rPr>
                <w:rStyle w:val="IndexLink"/>
              </w:rPr>
              <w:t>133</w:t>
            </w:r>
          </w:hyperlink>
        </w:p>
        <w:p>
          <w:pPr>
            <w:pStyle w:val="Contents3"/>
            <w:tabs>
              <w:tab w:val="clear" w:pos="8459"/>
              <w:tab w:val="right" w:pos="9026" w:leader="dot"/>
            </w:tabs>
            <w:rPr/>
          </w:pPr>
          <w:hyperlink w:anchor="__RefHeading___Toc1751877_2749589250">
            <w:r>
              <w:rPr>
                <w:webHidden/>
                <w:rStyle w:val="IndexLink"/>
                <w:rtl w:val="true"/>
              </w:rPr>
              <w:t xml:space="preserve">ولادت امام حسن مجتبی علیه السلام </w:t>
            </w:r>
            <w:r>
              <w:rPr>
                <w:rStyle w:val="IndexLink"/>
                <w:rtl w:val="true"/>
              </w:rPr>
              <w:t>(</w:t>
            </w:r>
            <w:r>
              <w:rPr>
                <w:rStyle w:val="IndexLink"/>
              </w:rPr>
              <w:t>15</w:t>
            </w:r>
            <w:r>
              <w:rPr>
                <w:rStyle w:val="IndexLink"/>
                <w:rtl w:val="true"/>
              </w:rPr>
              <w:t xml:space="preserve"> </w:t>
            </w:r>
            <w:r>
              <w:rPr>
                <w:rStyle w:val="IndexLink"/>
                <w:rtl w:val="true"/>
              </w:rPr>
              <w:t>رمضان</w:t>
            </w:r>
            <w:r>
              <w:rPr>
                <w:rStyle w:val="IndexLink"/>
                <w:rtl w:val="true"/>
              </w:rPr>
              <w:t>)</w:t>
              <w:tab/>
            </w:r>
            <w:r>
              <w:rPr>
                <w:rStyle w:val="IndexLink"/>
              </w:rPr>
              <w:t>135</w:t>
            </w:r>
          </w:hyperlink>
        </w:p>
        <w:p>
          <w:pPr>
            <w:pStyle w:val="Contents3"/>
            <w:tabs>
              <w:tab w:val="clear" w:pos="8459"/>
              <w:tab w:val="right" w:pos="9026" w:leader="dot"/>
            </w:tabs>
            <w:rPr/>
          </w:pPr>
          <w:hyperlink w:anchor="__RefHeading___Toc1751879_2749589250">
            <w:r>
              <w:rPr>
                <w:webHidden/>
                <w:rStyle w:val="IndexLink"/>
                <w:rtl w:val="true"/>
              </w:rPr>
              <w:t xml:space="preserve">هفته کمک به محرومان </w:t>
            </w:r>
            <w:r>
              <w:rPr>
                <w:rStyle w:val="IndexLink"/>
                <w:rtl w:val="true"/>
              </w:rPr>
              <w:t>(</w:t>
            </w:r>
            <w:r>
              <w:rPr>
                <w:rStyle w:val="IndexLink"/>
              </w:rPr>
              <w:t>15</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رمضان</w:t>
            </w:r>
            <w:r>
              <w:rPr>
                <w:rStyle w:val="IndexLink"/>
                <w:rtl w:val="true"/>
              </w:rPr>
              <w:t>)</w:t>
              <w:tab/>
            </w:r>
            <w:r>
              <w:rPr>
                <w:rStyle w:val="IndexLink"/>
              </w:rPr>
              <w:t>137</w:t>
            </w:r>
          </w:hyperlink>
        </w:p>
        <w:p>
          <w:pPr>
            <w:pStyle w:val="Contents3"/>
            <w:tabs>
              <w:tab w:val="clear" w:pos="8459"/>
              <w:tab w:val="right" w:pos="9026" w:leader="dot"/>
            </w:tabs>
            <w:rPr/>
          </w:pPr>
          <w:hyperlink w:anchor="__RefHeading___Toc1751881_2749589250">
            <w:r>
              <w:rPr>
                <w:webHidden/>
                <w:rStyle w:val="IndexLink"/>
                <w:rtl w:val="true"/>
              </w:rPr>
              <w:t xml:space="preserve">روز معراج پیامبر اکرم صلی الله علیه و آله وسلم </w:t>
            </w:r>
            <w:r>
              <w:rPr>
                <w:rStyle w:val="IndexLink"/>
                <w:rtl w:val="true"/>
              </w:rPr>
              <w:t>(</w:t>
            </w:r>
            <w:r>
              <w:rPr>
                <w:rStyle w:val="IndexLink"/>
              </w:rPr>
              <w:t>17</w:t>
            </w:r>
            <w:r>
              <w:rPr>
                <w:rStyle w:val="IndexLink"/>
                <w:rtl w:val="true"/>
              </w:rPr>
              <w:t xml:space="preserve"> </w:t>
            </w:r>
            <w:r>
              <w:rPr>
                <w:rStyle w:val="IndexLink"/>
                <w:rtl w:val="true"/>
              </w:rPr>
              <w:t>رمضان</w:t>
            </w:r>
            <w:r>
              <w:rPr>
                <w:rStyle w:val="IndexLink"/>
                <w:rtl w:val="true"/>
              </w:rPr>
              <w:t>)</w:t>
              <w:tab/>
            </w:r>
            <w:r>
              <w:rPr>
                <w:rStyle w:val="IndexLink"/>
              </w:rPr>
              <w:t>140</w:t>
            </w:r>
          </w:hyperlink>
        </w:p>
        <w:p>
          <w:pPr>
            <w:pStyle w:val="Contents3"/>
            <w:tabs>
              <w:tab w:val="clear" w:pos="8459"/>
              <w:tab w:val="right" w:pos="9026" w:leader="dot"/>
            </w:tabs>
            <w:rPr/>
          </w:pPr>
          <w:hyperlink w:anchor="__RefHeading___Toc1751883_2749589250">
            <w:r>
              <w:rPr>
                <w:webHidden/>
                <w:rStyle w:val="IndexLink"/>
                <w:rtl w:val="true"/>
              </w:rPr>
              <w:t xml:space="preserve">شب های قدر </w:t>
            </w:r>
            <w:r>
              <w:rPr>
                <w:rStyle w:val="IndexLink"/>
                <w:rtl w:val="true"/>
              </w:rPr>
              <w:t>(</w:t>
            </w:r>
            <w:r>
              <w:rPr>
                <w:rStyle w:val="IndexLink"/>
              </w:rPr>
              <w:t>18</w:t>
            </w:r>
            <w:r>
              <w:rPr>
                <w:rStyle w:val="IndexLink"/>
                <w:rtl w:val="true"/>
              </w:rPr>
              <w:t xml:space="preserve">، </w:t>
            </w:r>
            <w:r>
              <w:rPr>
                <w:rStyle w:val="IndexLink"/>
              </w:rPr>
              <w:t>20</w:t>
            </w:r>
            <w:r>
              <w:rPr>
                <w:rStyle w:val="IndexLink"/>
                <w:rtl w:val="true"/>
              </w:rPr>
              <w:t xml:space="preserve"> </w:t>
            </w:r>
            <w:r>
              <w:rPr>
                <w:rStyle w:val="IndexLink"/>
                <w:rtl w:val="true"/>
              </w:rPr>
              <w:t xml:space="preserve">و </w:t>
            </w:r>
            <w:r>
              <w:rPr>
                <w:rStyle w:val="IndexLink"/>
              </w:rPr>
              <w:t>22</w:t>
            </w:r>
            <w:r>
              <w:rPr>
                <w:rStyle w:val="IndexLink"/>
                <w:rtl w:val="true"/>
              </w:rPr>
              <w:t xml:space="preserve"> </w:t>
            </w:r>
            <w:r>
              <w:rPr>
                <w:rStyle w:val="IndexLink"/>
                <w:rtl w:val="true"/>
              </w:rPr>
              <w:t>رمضان</w:t>
            </w:r>
            <w:r>
              <w:rPr>
                <w:rStyle w:val="IndexLink"/>
                <w:rtl w:val="true"/>
              </w:rPr>
              <w:t>)</w:t>
              <w:tab/>
            </w:r>
            <w:r>
              <w:rPr>
                <w:rStyle w:val="IndexLink"/>
              </w:rPr>
              <w:t>142</w:t>
            </w:r>
          </w:hyperlink>
        </w:p>
        <w:p>
          <w:pPr>
            <w:pStyle w:val="Contents3"/>
            <w:tabs>
              <w:tab w:val="clear" w:pos="8459"/>
              <w:tab w:val="right" w:pos="9026" w:leader="dot"/>
            </w:tabs>
            <w:rPr/>
          </w:pPr>
          <w:hyperlink w:anchor="__RefHeading___Toc1751885_2749589250">
            <w:r>
              <w:rPr>
                <w:webHidden/>
                <w:rStyle w:val="IndexLink"/>
                <w:rtl w:val="true"/>
              </w:rPr>
              <w:t xml:space="preserve">روز جهانی قدس </w:t>
            </w:r>
            <w:r>
              <w:rPr>
                <w:rStyle w:val="IndexLink"/>
                <w:rtl w:val="true"/>
              </w:rPr>
              <w:t>(</w:t>
            </w:r>
            <w:r>
              <w:rPr>
                <w:rStyle w:val="IndexLink"/>
                <w:rtl w:val="true"/>
              </w:rPr>
              <w:t>آخرین جمعه ماه مبارک رمضان</w:t>
            </w:r>
            <w:r>
              <w:rPr>
                <w:rStyle w:val="IndexLink"/>
                <w:rtl w:val="true"/>
              </w:rPr>
              <w:t>)</w:t>
              <w:tab/>
            </w:r>
            <w:r>
              <w:rPr>
                <w:rStyle w:val="IndexLink"/>
              </w:rPr>
              <w:t>144</w:t>
            </w:r>
          </w:hyperlink>
        </w:p>
        <w:p>
          <w:pPr>
            <w:pStyle w:val="Contents3"/>
            <w:tabs>
              <w:tab w:val="clear" w:pos="8459"/>
              <w:tab w:val="right" w:pos="9026" w:leader="dot"/>
            </w:tabs>
            <w:rPr/>
          </w:pPr>
          <w:hyperlink w:anchor="__RefHeading___Toc1751887_2749589250">
            <w:r>
              <w:rPr>
                <w:webHidden/>
                <w:rStyle w:val="IndexLink"/>
                <w:rtl w:val="true"/>
              </w:rPr>
              <w:t xml:space="preserve">وداع ماه مبارک رمضان </w:t>
            </w:r>
            <w:r>
              <w:rPr>
                <w:rStyle w:val="IndexLink"/>
                <w:rtl w:val="true"/>
              </w:rPr>
              <w:t>(</w:t>
            </w:r>
            <w:r>
              <w:rPr>
                <w:rStyle w:val="IndexLink"/>
              </w:rPr>
              <w:t>29</w:t>
            </w:r>
            <w:r>
              <w:rPr>
                <w:rStyle w:val="IndexLink"/>
                <w:rtl w:val="true"/>
              </w:rPr>
              <w:t xml:space="preserve"> </w:t>
            </w:r>
            <w:r>
              <w:rPr>
                <w:rStyle w:val="IndexLink"/>
                <w:rtl w:val="true"/>
              </w:rPr>
              <w:t>رمضان</w:t>
            </w:r>
            <w:r>
              <w:rPr>
                <w:rStyle w:val="IndexLink"/>
                <w:rtl w:val="true"/>
              </w:rPr>
              <w:t>)</w:t>
              <w:tab/>
            </w:r>
            <w:r>
              <w:rPr>
                <w:rStyle w:val="IndexLink"/>
              </w:rPr>
              <w:t>146</w:t>
            </w:r>
          </w:hyperlink>
        </w:p>
        <w:p>
          <w:pPr>
            <w:pStyle w:val="Contents3"/>
            <w:tabs>
              <w:tab w:val="clear" w:pos="8459"/>
              <w:tab w:val="right" w:pos="9026" w:leader="dot"/>
            </w:tabs>
            <w:rPr/>
          </w:pPr>
          <w:hyperlink w:anchor="__RefHeading___Toc1751889_2749589250">
            <w:r>
              <w:rPr>
                <w:webHidden/>
                <w:rStyle w:val="IndexLink"/>
                <w:rtl w:val="true"/>
              </w:rPr>
              <w:t xml:space="preserve">عید سعید فطر </w:t>
            </w:r>
            <w:r>
              <w:rPr>
                <w:rStyle w:val="IndexLink"/>
                <w:rtl w:val="true"/>
              </w:rPr>
              <w:t>(</w:t>
            </w:r>
            <w:r>
              <w:rPr>
                <w:rStyle w:val="IndexLink"/>
              </w:rPr>
              <w:t>1</w:t>
            </w:r>
            <w:r>
              <w:rPr>
                <w:rStyle w:val="IndexLink"/>
                <w:rtl w:val="true"/>
              </w:rPr>
              <w:t xml:space="preserve"> </w:t>
            </w:r>
            <w:r>
              <w:rPr>
                <w:rStyle w:val="IndexLink"/>
                <w:rtl w:val="true"/>
              </w:rPr>
              <w:t>شوال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1751891_2749589250">
            <w:r>
              <w:rPr>
                <w:webHidden/>
                <w:rStyle w:val="IndexLink"/>
                <w:rtl w:val="true"/>
              </w:rPr>
              <w:t xml:space="preserve">ولادت حضرت فاطمه معصومه علیهاالسلام </w:t>
            </w:r>
            <w:r>
              <w:rPr>
                <w:rStyle w:val="IndexLink"/>
                <w:rtl w:val="true"/>
              </w:rPr>
              <w:t>(</w:t>
            </w:r>
            <w:r>
              <w:rPr>
                <w:rStyle w:val="IndexLink"/>
              </w:rPr>
              <w:t>1</w:t>
            </w:r>
            <w:r>
              <w:rPr>
                <w:rStyle w:val="IndexLink"/>
                <w:rtl w:val="true"/>
              </w:rPr>
              <w:t xml:space="preserve"> </w:t>
            </w:r>
            <w:r>
              <w:rPr>
                <w:rStyle w:val="IndexLink"/>
                <w:rtl w:val="true"/>
              </w:rPr>
              <w:t>ذی قعده</w:t>
            </w:r>
            <w:r>
              <w:rPr>
                <w:rStyle w:val="IndexLink"/>
                <w:rtl w:val="true"/>
              </w:rPr>
              <w:t>)</w:t>
              <w:tab/>
            </w:r>
            <w:r>
              <w:rPr>
                <w:rStyle w:val="IndexLink"/>
              </w:rPr>
              <w:t>150</w:t>
            </w:r>
          </w:hyperlink>
        </w:p>
        <w:p>
          <w:pPr>
            <w:pStyle w:val="Contents3"/>
            <w:tabs>
              <w:tab w:val="clear" w:pos="8459"/>
              <w:tab w:val="right" w:pos="9026" w:leader="dot"/>
            </w:tabs>
            <w:rPr/>
          </w:pPr>
          <w:hyperlink w:anchor="__RefHeading___Toc1751893_2749589250">
            <w:r>
              <w:rPr>
                <w:webHidden/>
                <w:rStyle w:val="IndexLink"/>
                <w:rtl w:val="true"/>
              </w:rPr>
              <w:t xml:space="preserve">ولادت امام رضا علیه السلام </w:t>
            </w:r>
            <w:r>
              <w:rPr>
                <w:rStyle w:val="IndexLink"/>
                <w:rtl w:val="true"/>
              </w:rPr>
              <w:t>(</w:t>
            </w:r>
            <w:r>
              <w:rPr>
                <w:rStyle w:val="IndexLink"/>
              </w:rPr>
              <w:t>11</w:t>
            </w:r>
            <w:r>
              <w:rPr>
                <w:rStyle w:val="IndexLink"/>
                <w:rtl w:val="true"/>
              </w:rPr>
              <w:t xml:space="preserve"> </w:t>
            </w:r>
            <w:r>
              <w:rPr>
                <w:rStyle w:val="IndexLink"/>
                <w:rtl w:val="true"/>
              </w:rPr>
              <w:t>ذی قعده</w:t>
            </w:r>
            <w:r>
              <w:rPr>
                <w:rStyle w:val="IndexLink"/>
                <w:rtl w:val="true"/>
              </w:rPr>
              <w:t>)</w:t>
              <w:tab/>
            </w:r>
            <w:r>
              <w:rPr>
                <w:rStyle w:val="IndexLink"/>
              </w:rPr>
              <w:t>152</w:t>
            </w:r>
          </w:hyperlink>
        </w:p>
        <w:p>
          <w:pPr>
            <w:pStyle w:val="Contents3"/>
            <w:tabs>
              <w:tab w:val="clear" w:pos="8459"/>
              <w:tab w:val="right" w:pos="9026" w:leader="dot"/>
            </w:tabs>
            <w:rPr/>
          </w:pPr>
          <w:hyperlink w:anchor="__RefHeading___Toc1751895_2749589250">
            <w:r>
              <w:rPr>
                <w:webHidden/>
                <w:rStyle w:val="IndexLink"/>
                <w:rtl w:val="true"/>
              </w:rPr>
              <w:t xml:space="preserve">روز عرفه </w:t>
            </w:r>
            <w:r>
              <w:rPr>
                <w:rStyle w:val="IndexLink"/>
                <w:rtl w:val="true"/>
              </w:rPr>
              <w:t>(</w:t>
            </w:r>
            <w:r>
              <w:rPr>
                <w:rStyle w:val="IndexLink"/>
              </w:rPr>
              <w:t>9</w:t>
            </w:r>
            <w:r>
              <w:rPr>
                <w:rStyle w:val="IndexLink"/>
                <w:rtl w:val="true"/>
              </w:rPr>
              <w:t xml:space="preserve"> </w:t>
            </w:r>
            <w:r>
              <w:rPr>
                <w:rStyle w:val="IndexLink"/>
                <w:rtl w:val="true"/>
              </w:rPr>
              <w:t>ذیحجه</w:t>
            </w:r>
            <w:r>
              <w:rPr>
                <w:rStyle w:val="IndexLink"/>
                <w:rtl w:val="true"/>
              </w:rPr>
              <w:t>)</w:t>
              <w:tab/>
            </w:r>
            <w:r>
              <w:rPr>
                <w:rStyle w:val="IndexLink"/>
              </w:rPr>
              <w:t>154</w:t>
            </w:r>
          </w:hyperlink>
        </w:p>
        <w:p>
          <w:pPr>
            <w:pStyle w:val="Contents3"/>
            <w:tabs>
              <w:tab w:val="clear" w:pos="8459"/>
              <w:tab w:val="right" w:pos="9026" w:leader="dot"/>
            </w:tabs>
            <w:rPr/>
          </w:pPr>
          <w:hyperlink w:anchor="__RefHeading___Toc1751897_2749589250">
            <w:r>
              <w:rPr>
                <w:webHidden/>
                <w:rStyle w:val="IndexLink"/>
                <w:rtl w:val="true"/>
              </w:rPr>
              <w:t xml:space="preserve">عید قربان </w:t>
            </w:r>
            <w:r>
              <w:rPr>
                <w:rStyle w:val="IndexLink"/>
                <w:rtl w:val="true"/>
              </w:rPr>
              <w:t>(</w:t>
            </w:r>
            <w:r>
              <w:rPr>
                <w:rStyle w:val="IndexLink"/>
              </w:rPr>
              <w:t>10</w:t>
            </w:r>
            <w:r>
              <w:rPr>
                <w:rStyle w:val="IndexLink"/>
                <w:rtl w:val="true"/>
              </w:rPr>
              <w:t xml:space="preserve"> </w:t>
            </w:r>
            <w:r>
              <w:rPr>
                <w:rStyle w:val="IndexLink"/>
                <w:rtl w:val="true"/>
              </w:rPr>
              <w:t>ذیحجه</w:t>
            </w:r>
            <w:r>
              <w:rPr>
                <w:rStyle w:val="IndexLink"/>
                <w:rtl w:val="true"/>
              </w:rPr>
              <w:t>)</w:t>
              <w:tab/>
            </w:r>
            <w:r>
              <w:rPr>
                <w:rStyle w:val="IndexLink"/>
              </w:rPr>
              <w:t>157</w:t>
            </w:r>
          </w:hyperlink>
        </w:p>
        <w:p>
          <w:pPr>
            <w:pStyle w:val="Contents3"/>
            <w:tabs>
              <w:tab w:val="clear" w:pos="8459"/>
              <w:tab w:val="right" w:pos="9026" w:leader="dot"/>
            </w:tabs>
            <w:rPr/>
          </w:pPr>
          <w:hyperlink w:anchor="__RefHeading___Toc1751899_2749589250">
            <w:r>
              <w:rPr>
                <w:webHidden/>
                <w:rStyle w:val="IndexLink"/>
                <w:rtl w:val="true"/>
              </w:rPr>
              <w:t xml:space="preserve">ولادت امام هادی علیه السلام </w:t>
            </w:r>
            <w:r>
              <w:rPr>
                <w:rStyle w:val="IndexLink"/>
                <w:rtl w:val="true"/>
              </w:rPr>
              <w:t>(</w:t>
            </w:r>
            <w:r>
              <w:rPr>
                <w:rStyle w:val="IndexLink"/>
              </w:rPr>
              <w:t>15</w:t>
            </w:r>
            <w:r>
              <w:rPr>
                <w:rStyle w:val="IndexLink"/>
                <w:rtl w:val="true"/>
              </w:rPr>
              <w:t xml:space="preserve"> </w:t>
            </w:r>
            <w:r>
              <w:rPr>
                <w:rStyle w:val="IndexLink"/>
                <w:rtl w:val="true"/>
              </w:rPr>
              <w:t>ذیحجه</w:t>
            </w:r>
            <w:r>
              <w:rPr>
                <w:rStyle w:val="IndexLink"/>
                <w:rtl w:val="true"/>
              </w:rPr>
              <w:t>)</w:t>
              <w:tab/>
            </w:r>
            <w:r>
              <w:rPr>
                <w:rStyle w:val="IndexLink"/>
              </w:rPr>
              <w:t>159</w:t>
            </w:r>
          </w:hyperlink>
        </w:p>
        <w:p>
          <w:pPr>
            <w:pStyle w:val="Contents3"/>
            <w:tabs>
              <w:tab w:val="clear" w:pos="8459"/>
              <w:tab w:val="right" w:pos="9026" w:leader="dot"/>
            </w:tabs>
            <w:rPr/>
          </w:pPr>
          <w:hyperlink w:anchor="__RefHeading___Toc1751901_2749589250">
            <w:r>
              <w:rPr>
                <w:webHidden/>
                <w:rStyle w:val="IndexLink"/>
                <w:rtl w:val="true"/>
              </w:rPr>
              <w:t xml:space="preserve">عید غدیر </w:t>
            </w:r>
            <w:r>
              <w:rPr>
                <w:rStyle w:val="IndexLink"/>
                <w:rtl w:val="true"/>
              </w:rPr>
              <w:t>(</w:t>
            </w:r>
            <w:r>
              <w:rPr>
                <w:rStyle w:val="IndexLink"/>
              </w:rPr>
              <w:t>18</w:t>
            </w:r>
            <w:r>
              <w:rPr>
                <w:rStyle w:val="IndexLink"/>
                <w:rtl w:val="true"/>
              </w:rPr>
              <w:t xml:space="preserve"> </w:t>
            </w:r>
            <w:r>
              <w:rPr>
                <w:rStyle w:val="IndexLink"/>
                <w:rtl w:val="true"/>
              </w:rPr>
              <w:t>ذیحجه</w:t>
            </w:r>
            <w:r>
              <w:rPr>
                <w:rStyle w:val="IndexLink"/>
                <w:rtl w:val="true"/>
              </w:rPr>
              <w:t>)</w:t>
              <w:tab/>
            </w:r>
            <w:r>
              <w:rPr>
                <w:rStyle w:val="IndexLink"/>
              </w:rPr>
              <w:t>161</w:t>
            </w:r>
          </w:hyperlink>
        </w:p>
        <w:p>
          <w:pPr>
            <w:pStyle w:val="Contents3"/>
            <w:tabs>
              <w:tab w:val="clear" w:pos="8459"/>
              <w:tab w:val="right" w:pos="9026" w:leader="dot"/>
            </w:tabs>
            <w:rPr/>
          </w:pPr>
          <w:hyperlink w:anchor="__RefHeading___Toc1751903_2749589250">
            <w:r>
              <w:rPr>
                <w:webHidden/>
                <w:rStyle w:val="IndexLink"/>
                <w:rtl w:val="true"/>
              </w:rPr>
              <w:t xml:space="preserve">روز مباهله </w:t>
            </w:r>
            <w:r>
              <w:rPr>
                <w:rStyle w:val="IndexLink"/>
                <w:rtl w:val="true"/>
              </w:rPr>
              <w:t>(</w:t>
            </w:r>
            <w:r>
              <w:rPr>
                <w:rStyle w:val="IndexLink"/>
              </w:rPr>
              <w:t>24</w:t>
            </w:r>
            <w:r>
              <w:rPr>
                <w:rStyle w:val="IndexLink"/>
                <w:rtl w:val="true"/>
              </w:rPr>
              <w:t xml:space="preserve"> </w:t>
            </w:r>
            <w:r>
              <w:rPr>
                <w:rStyle w:val="IndexLink"/>
                <w:rtl w:val="true"/>
              </w:rPr>
              <w:t>ذی حجه</w:t>
            </w:r>
            <w:r>
              <w:rPr>
                <w:rStyle w:val="IndexLink"/>
                <w:rtl w:val="true"/>
              </w:rPr>
              <w:t>)</w:t>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16_28817"/>
      <w:bookmarkStart w:id="1" w:name="pg3216_28817"/>
      <w:bookmarkEnd w:id="1"/>
    </w:p>
    <w:p>
      <w:pPr>
        <w:pStyle w:val="Heading2"/>
        <w:numPr>
          <w:ilvl w:val="1"/>
          <w:numId w:val="1"/>
        </w:numPr>
        <w:rPr/>
      </w:pPr>
      <w:bookmarkStart w:id="2" w:name="pg3216_28817"/>
      <w:bookmarkStart w:id="3" w:name="__RefHeading___Toc175174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چکامه های همدلی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 منش</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964-7808-61-5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174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16_28821"/>
      <w:bookmarkStart w:id="8" w:name="pg3216_28821"/>
      <w:bookmarkEnd w:id="8"/>
    </w:p>
    <w:p>
      <w:pPr>
        <w:pStyle w:val="Heading2"/>
        <w:numPr>
          <w:ilvl w:val="1"/>
          <w:numId w:val="1"/>
        </w:numPr>
        <w:rPr/>
      </w:pPr>
      <w:bookmarkStart w:id="9" w:name="pg3216_28821"/>
      <w:bookmarkStart w:id="10" w:name="__RefHeading___Toc1751751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یکی از نیازهای اساسی گویندگان صدا و سیما، دسترسی به متن های پر بار در مناسبت های مذهبی، ملی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متنی منسجم، زیبا و پرمحتوا که بیانگر چگونگی و چارچوب یک مناسبت ویژه باشد، بسیار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زیرنویس های تلویزیونی نیز در معرفی و شناساندن وجوه مناسبت خاص می تواند نقش به 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انتخاب متنی کوتاه و گویا، نوعی هنرمندی خاص می طلبد که پژوهشگر ارجمند جناب حجت الاسلام ابوالفضل هادی منش به راستی از عهده این دو وظیفه؛ یعنی پردازش گفتار مجری و زیرنویس تلویزیونی برآمده و یکی از آرزوهای دیرینه برنامه سازان را برآورده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دغدغه های اصلی مجریان و گویندگان نبود متن مناسب و ادیبانه برای معرفی چهره ها و مناسبت ها بوده که در قالب چکامه های همدلی به این نیاز اساسی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گلستان سیما را با زیرنویس های گویا و دلنواز آراسته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پنجره دیدگانمان را به سوی رهنمودهای سودمند شما خواهیم گشود و امید می بریم که با اعلان نیاز همراهان سنگر فرهنگی، هم سویی بیش تری در کاربردی کردن پژوهش ها و زدودن گسست ها و فاصله موجود میان تولید و پژوهش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216_28825"/>
    </w:p>
    <w:p>
      <w:pPr>
        <w:pStyle w:val="Heading2"/>
        <w:numPr>
          <w:ilvl w:val="1"/>
          <w:numId w:val="1"/>
        </w:numPr>
        <w:rPr/>
      </w:pPr>
      <w:bookmarkStart w:id="13" w:name="__RefHeading___Toc1751753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نقش رسانه دینی در فرهنگ سازی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تکنولوژی ارتباطات و روند پرشتاب آن در دهه های پایانی قرن بیستم، رسانه های نوین از جمله رادیو و تلویزیون را به ابزاری قدرتمند و تأثیرگذار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بهره گیری بهینه از علوم و ابزارها و کارآمد ساختن آن ها، میزان نفوذ و تأثیرگذاری رسانه را افزایش می بخشد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علوم و ابزارهای کارآمد و با اهمیت، زبان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توانمند پارسی با جذابیت های ویژه ای که در بر دارد و از تمدّنی چند هزار ساله، برخاسته است، بخشی از فرهنگ ملّی ما به شمار می آید که در نهادینه کردن و به کارگیری این جذابیت ها در رسانه، مؤثر است و گام مهمی در ترویج هنجارهای دینی و فرهنگی این مرز و بوم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مناسبت های گوناگون ملی و مذهبی، نیاز مجریان و تهیه کنندگان رسانه به متون ادبی فراخور این مناسبت ها در گفتار و زیرنویس تلویزیونی محسوس بود و برآورده نشدن آن، به تکراری شدن متن های خوانده شده و نبود زیرنویس مناسب در برنامه های تلویزیونی می انجامید، تهیه مجموعه ای به این منظور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نگارینه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های ملی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گردیده و هر مناسبت به طور </w:t>
      </w:r>
    </w:p>
    <w:p>
      <w:pPr>
        <w:pStyle w:val="BookText"/>
        <w:rPr/>
      </w:pPr>
      <w:r>
        <w:rPr>
          <w:rFonts w:ascii="IRNazanin" w:hAnsi="IRNazanin" w:eastAsia="IRNazanin"/>
          <w:color w:val="111111"/>
          <w:sz w:val="28"/>
          <w:sz w:val="28"/>
          <w:szCs w:val="28"/>
          <w:rtl w:val="true"/>
          <w:lang w:bidi="fa-IR"/>
        </w:rPr>
        <w:t>جداگانه با ذکر عنوان و تاریخ از دیگر قسمت ها جدا شده است تا دسترسی و بهره برداری از آن آسان تر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مجموعه مورد پسند و بهره برداری دست اندرکاران و مجریان سازمان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ارایه نظر، پیشنهاد و انتقاد خود، ما را در طرح هایی مناسبت تر و کم نقص تر یاری فرمایید</w:t>
      </w:r>
      <w:r>
        <w:rPr>
          <w:rFonts w:eastAsia="IRNazanin" w:cs="IRNazanin"/>
          <w:color w:val="111111"/>
          <w:sz w:val="28"/>
          <w:szCs w:val="28"/>
          <w:rtl w:val="true"/>
          <w:lang w:bidi="fa-IR"/>
        </w:rPr>
        <w:t xml:space="preserve">. </w:t>
      </w:r>
      <w:bookmarkStart w:id="15" w:name="pg3216_28828"/>
    </w:p>
    <w:p>
      <w:pPr>
        <w:pStyle w:val="Heading2"/>
        <w:numPr>
          <w:ilvl w:val="1"/>
          <w:numId w:val="1"/>
        </w:numPr>
        <w:rPr/>
      </w:pPr>
      <w:bookmarkStart w:id="16" w:name="__RefHeading___Toc1751755_2749589250"/>
      <w:bookmarkStart w:id="17" w:name="_Toc5"/>
      <w:bookmarkEnd w:id="15"/>
      <w:bookmarkEnd w:id="16"/>
      <w:r>
        <w:rPr>
          <w:rtl w:val="true"/>
        </w:rPr>
        <w:t>شهادت ها و درگذشت ها</w:t>
      </w:r>
      <w:bookmarkEnd w:id="17"/>
    </w:p>
    <w:p>
      <w:pPr>
        <w:pStyle w:val="Heading3"/>
        <w:numPr>
          <w:ilvl w:val="2"/>
          <w:numId w:val="1"/>
        </w:numPr>
        <w:rPr/>
      </w:pPr>
      <w:bookmarkStart w:id="18" w:name="__RefHeading___Toc1751757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شهادت ها و درگذشت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آغاز ماه محرم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کاروان امام حسین علیه السلام به کربلا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تاسوعای 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حسینی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رقیه علیهاالسلام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پیامبر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فاطمه معصومه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شهید اوّل رحمه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زهرا علیهاالسلام به روایتی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ام البنین علیهاالسلام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حضرت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زینب کبری علیهاالسلام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موسی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ابوطالب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وفات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خوردن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تخریب قبور ائمه بقیع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جعفر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مسلم بن عقیل علیه السلام و هانی بن عروه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Heading3"/>
        <w:numPr>
          <w:ilvl w:val="2"/>
          <w:numId w:val="1"/>
        </w:numPr>
        <w:rPr/>
      </w:pPr>
      <w:bookmarkStart w:id="20" w:name="__RefHeading___Toc1751759_2749589250"/>
      <w:bookmarkStart w:id="21" w:name="_Toc7"/>
      <w:bookmarkEnd w:id="20"/>
      <w:r>
        <w:rPr>
          <w:rtl w:val="true"/>
        </w:rPr>
        <w:t xml:space="preserve">آغاز ماه محرم </w:t>
      </w:r>
      <w:r>
        <w:rPr>
          <w:rtl w:val="true"/>
        </w:rPr>
        <w:t>(</w:t>
      </w:r>
      <w:r>
        <w:rPr/>
        <w:t>1</w:t>
      </w:r>
      <w:r>
        <w:rPr>
          <w:rtl w:val="true"/>
        </w:rPr>
        <w:t xml:space="preserve"> </w:t>
      </w:r>
      <w:r>
        <w:rPr>
          <w:rtl w:val="true"/>
        </w:rPr>
        <w:t>محرم</w:t>
      </w:r>
      <w:r>
        <w:rPr>
          <w:rtl w:val="true"/>
        </w:rPr>
        <w:t>)</w:t>
      </w:r>
      <w:bookmarkEnd w:id="21"/>
    </w:p>
    <w:p>
      <w:pPr>
        <w:pStyle w:val="BookText"/>
        <w:rPr/>
      </w:pPr>
      <w:r>
        <w:rPr>
          <w:rFonts w:ascii="IRNazanin" w:hAnsi="IRNazanin" w:eastAsia="IRNazanin"/>
          <w:color w:val="111111"/>
          <w:sz w:val="28"/>
          <w:sz w:val="28"/>
          <w:szCs w:val="28"/>
          <w:rtl w:val="true"/>
          <w:lang w:bidi="fa-IR"/>
        </w:rPr>
        <w:t xml:space="preserve">آغاز ماه محرم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آفتاب محرم بر می دمد و کربلایِ دل را به هُرم سوزانش می 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دل، در گرو خورشیدِ به خون نشسته کربلا، حضرت ابا عبداللّه الحسین علیه السلام می نهیم و با کاروان او همراه می شویم و فرا رسیدن ماه عشق و شور و حماسه را بر همه عاشورائیان تهنیت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چاووش کاروانِ محرم به گوش می رسد و شیدائیان را دوباره به مهمانی شور و حماسه فرا می خواند و جان عشاق را از جام گریه سرمست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دل های حسرت زده و منتظر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ماه ایثار و از جانْ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عشق و شور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سرفرازی بر فراز نیزه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آمیختن با خون، و آموختن از عشق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ماه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دل ما خاطره هیچ ماهی به سرخی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و بر ستارگانی که بر گردت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p>
    <w:p>
      <w:pPr>
        <w:pStyle w:val="BookText"/>
        <w:rPr/>
      </w:pPr>
      <w:r>
        <w:rPr>
          <w:rFonts w:ascii="IRNazanin" w:hAnsi="IRNazanin" w:eastAsia="IRNazanin"/>
          <w:color w:val="111111"/>
          <w:sz w:val="28"/>
          <w:sz w:val="28"/>
          <w:szCs w:val="28"/>
          <w:rtl w:val="true"/>
          <w:lang w:bidi="fa-IR"/>
        </w:rPr>
        <w:t>خدا بر خورشیدِ فروزانی که در خود جای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های سوگوار حسینی، دوباره دست به ضریح سینه ها می آویزند و حسینیه دل را با گلاب اشک، غبار می روبند تا حماسه و اندوه کربلا را به میهمانی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دست و سینه عزاداران حسینی اقتدا می کنیم و رو به سوی کربلا، نوای حماسه و شور و عزا سر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راه می رسی و با نسیم گرم کربلایی، قصه آلاله های سرخ را به گوش جان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سکوت تاریخ را درهم می شکنی و بغض ناله را از تنگنای حنجره ها آزاد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راه می رسی و برف سکوت را با آفتاب عشقی که بر آسمان سینه داری، آب می نمایی و آن را به اقیانوس خروشان فریاد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نویس</w:t>
      </w:r>
    </w:p>
    <w:p>
      <w:pPr>
        <w:pStyle w:val="BookText"/>
        <w:rPr/>
      </w:pPr>
      <w:r>
        <w:rPr>
          <w:rFonts w:ascii="IRNazanin" w:hAnsi="IRNazanin" w:eastAsia="IRNazanin"/>
          <w:color w:val="111111"/>
          <w:sz w:val="28"/>
          <w:sz w:val="28"/>
          <w:szCs w:val="28"/>
          <w:rtl w:val="true"/>
          <w:lang w:bidi="fa-IR"/>
        </w:rPr>
        <w:t>حلول ماه خون و حماسه را به راهیان راه عشق و حقیقت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بهار عاشقی و فصل طراوت جان های حقیقت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حسین علیه السلام، باغبان سرخ ترین گل های باغ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ماه جوشش چشمه مقدس اشک و رسیدن به ساحل نجات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تاریخ مظلومیت تمام ستمدیدگان جهان است</w:t>
      </w:r>
      <w:r>
        <w:rPr>
          <w:rFonts w:eastAsia="IRNazanin" w:cs="IRNazanin"/>
          <w:color w:val="111111"/>
          <w:sz w:val="28"/>
          <w:szCs w:val="28"/>
          <w:rtl w:val="true"/>
          <w:lang w:bidi="fa-IR"/>
        </w:rPr>
        <w:t xml:space="preserve">. </w:t>
      </w:r>
      <w:bookmarkStart w:id="22" w:name="pg3216_28832"/>
    </w:p>
    <w:p>
      <w:pPr>
        <w:pStyle w:val="Heading3"/>
        <w:numPr>
          <w:ilvl w:val="2"/>
          <w:numId w:val="1"/>
        </w:numPr>
        <w:rPr/>
      </w:pPr>
      <w:bookmarkStart w:id="23" w:name="__RefHeading___Toc1751761_2749589250"/>
      <w:bookmarkStart w:id="24" w:name="_Toc8"/>
      <w:bookmarkEnd w:id="22"/>
      <w:bookmarkEnd w:id="23"/>
      <w:r>
        <w:rPr>
          <w:rtl w:val="true"/>
        </w:rPr>
        <w:t>ورود کاروان امام حسین علیه السلام به کربلا</w:t>
      </w:r>
      <w:r>
        <w:rPr>
          <w:rtl w:val="true"/>
        </w:rPr>
        <w:t>(</w:t>
      </w:r>
      <w:r>
        <w:rPr/>
        <w:t>2</w:t>
      </w:r>
      <w:r>
        <w:rPr>
          <w:rtl w:val="true"/>
        </w:rPr>
        <w:t xml:space="preserve"> </w:t>
      </w:r>
      <w:r>
        <w:rPr>
          <w:rtl w:val="true"/>
        </w:rPr>
        <w:t>محرم</w:t>
      </w:r>
      <w:r>
        <w:rPr>
          <w:rtl w:val="true"/>
        </w:rPr>
        <w:t>)</w:t>
      </w:r>
      <w:bookmarkEnd w:id="24"/>
    </w:p>
    <w:p>
      <w:pPr>
        <w:pStyle w:val="BookText"/>
        <w:rPr/>
      </w:pPr>
      <w:r>
        <w:rPr>
          <w:rFonts w:ascii="IRNazanin" w:hAnsi="IRNazanin" w:eastAsia="IRNazanin"/>
          <w:color w:val="111111"/>
          <w:sz w:val="28"/>
          <w:sz w:val="28"/>
          <w:szCs w:val="28"/>
          <w:rtl w:val="true"/>
          <w:lang w:bidi="fa-IR"/>
        </w:rPr>
        <w:t>ورود کاروان امام حسین علیه السلام به کربلا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هُرم سوزان کویر، بر خستگی کاروانیان نیشتر می زند و بدن های خسته آن ها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دوّم محرم، آرام، خود را در تنگنای افق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بر سینه تفتیده بیابان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 پاسخ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علیه السلام به کربلا می رسد و دل کویر را در تب و تاب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این منزلگاه و منزل نشینانش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چهره درهم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بغض خود را فرو می خورد، فرات، بی صدا اشک می ریزد، خارها خود را به دست نسیمِ گرمِ سرنوشت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کاروان را می نگرند که غریبانه بر پهنه دشت ایستاده، شمشیرها و نیزه ها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خود را برای عرض تسلیت به کربلا می رسانند تا با روح کاروان، به آسمان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مصیبت بزرگ را به صاحبْ عزای اصلی عاشورا حضرت بقیه اللّه الاعظم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وجود حسین علیه السلام در شب تاریک ظلم می سوزد و تاریکی ها و سیاهی ها را می سوزاند و دل های عاشقان به شوق دیدار کربلا، دور این شمع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 و می نالند؛ سلام ما بر دل های سوخته کربلایی که با حسرت دیدار ساخته و در این عشق سوخته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سرزمین لاله های سربریده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دشت عاشقی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ای نینوای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آمده است تا پا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و با قلم خون نگارِ شهادت، نگارینه ای جاوید بر پیشانی مظلومیت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که تمثال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میهمان خانه عاشوراییان بر سفره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جغرافیای حماسه ای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سرخ ترین برگ تقویم فداکاری و جان فشانی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میعادگاه همه دل های سوخته از ظلم و بی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معبر رسیدن به قرارگاه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لب های خشکیده همه بیابان های غریبی است، که تا قیامت از ترانه عاشقی فرو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آلودترین دل ها و اشک بارترین چشم ها بر تو سلام می گویند، ای سرزمین مصیبت 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دفتری از اسرار مگوست که همیشه در خاطره زمان ورق می خورد و پیام آزادگی را در گوش تاریخ طنین افکن می کند</w:t>
      </w:r>
      <w:r>
        <w:rPr>
          <w:rFonts w:eastAsia="IRNazanin" w:cs="IRNazanin"/>
          <w:color w:val="111111"/>
          <w:sz w:val="28"/>
          <w:szCs w:val="28"/>
          <w:rtl w:val="true"/>
          <w:lang w:bidi="fa-IR"/>
        </w:rPr>
        <w:t xml:space="preserve">. </w:t>
      </w:r>
      <w:bookmarkStart w:id="25" w:name="pg3216_28836"/>
    </w:p>
    <w:p>
      <w:pPr>
        <w:pStyle w:val="Heading3"/>
        <w:numPr>
          <w:ilvl w:val="2"/>
          <w:numId w:val="1"/>
        </w:numPr>
        <w:rPr/>
      </w:pPr>
      <w:bookmarkStart w:id="26" w:name="__RefHeading___Toc1751763_2749589250"/>
      <w:bookmarkStart w:id="27" w:name="_Toc9"/>
      <w:bookmarkEnd w:id="25"/>
      <w:bookmarkEnd w:id="26"/>
      <w:r>
        <w:rPr>
          <w:rtl w:val="true"/>
        </w:rPr>
        <w:t xml:space="preserve">تاسوعای حسینی </w:t>
      </w:r>
      <w:r>
        <w:rPr>
          <w:rtl w:val="true"/>
        </w:rPr>
        <w:t>(</w:t>
      </w:r>
      <w:r>
        <w:rPr/>
        <w:t>9</w:t>
      </w:r>
      <w:r>
        <w:rPr>
          <w:rtl w:val="true"/>
        </w:rPr>
        <w:t xml:space="preserve"> </w:t>
      </w:r>
      <w:r>
        <w:rPr>
          <w:rtl w:val="true"/>
        </w:rPr>
        <w:t>محرم</w:t>
      </w:r>
      <w:r>
        <w:rPr>
          <w:rtl w:val="true"/>
        </w:rPr>
        <w:t>)</w:t>
      </w:r>
      <w:bookmarkEnd w:id="27"/>
    </w:p>
    <w:p>
      <w:pPr>
        <w:pStyle w:val="BookText"/>
        <w:rPr/>
      </w:pPr>
      <w:r>
        <w:rPr>
          <w:rFonts w:ascii="IRNazanin" w:hAnsi="IRNazanin" w:eastAsia="IRNazanin"/>
          <w:color w:val="111111"/>
          <w:sz w:val="28"/>
          <w:sz w:val="28"/>
          <w:szCs w:val="28"/>
          <w:rtl w:val="true"/>
          <w:lang w:bidi="fa-IR"/>
        </w:rPr>
        <w:t xml:space="preserve">تاسوعای 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تاسوعا، شب تکمیل و تکامل است، مقدمه جانفشانی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برادر عاشوراست که استاد ادب، عباس به آن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استاد تاسوعا و جانباز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که تاسوعا را با نام تو آزین بسته اند، ای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سبوبدستِ صحرای عطش و ای کسی که غبار رنج و ملال از چهره خورشیدی حسین علیه السلام می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دستان آب آورت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دستان سبزت که به آواز بلند ندا در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گرگان گرسنه کوفی و شامی، این خون حیدر است که در رگ هایم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بر چکاد آفتاب نوشته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بر عشق و فداکاری ات 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هجران جان سوزت را بر سید و مولایت، ابا عبداللّه الحسین علیه السلام تهنیت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جریان پیدا کرده بود تا در زمزمه جاری خود، گوشه ای از وفایت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 لرزان آب را در حسرت بوسه ای بر لبان خشکیده ات بیاشوبد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زیبا آتشِ سوزان عشق و وفا را بر خنکای آب زلال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لب های تشنه ای که آب فرات را وا نهاد و جام وفا را سرکشید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شمشیرش چون رعد در تاریکی دلِ سپاهِ کفر می جهید و از لاشه های خشکیده بی رحمی و سنگ دلی شان، پشته ها می ساخت؛ دندانِ حماسه بر </w:t>
      </w:r>
    </w:p>
    <w:p>
      <w:pPr>
        <w:pStyle w:val="BookText"/>
        <w:rPr/>
      </w:pPr>
      <w:r>
        <w:rPr>
          <w:rFonts w:ascii="IRNazanin" w:hAnsi="IRNazanin" w:eastAsia="IRNazanin"/>
          <w:color w:val="111111"/>
          <w:sz w:val="28"/>
          <w:sz w:val="28"/>
          <w:szCs w:val="28"/>
          <w:rtl w:val="true"/>
          <w:lang w:bidi="fa-IR"/>
        </w:rPr>
        <w:t>هم می فشرد و برق نگاهش، هُولِ نابودی در چشمانِ خیره شده شان می تاباند و موریانه های طمعکار را زیر سمِّ اسب خود 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معصوم دخترکانِ تشنه، احساس تیغ انتقامش را تیزتر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فغان از لحظه ای که دشمن بانگ هلهله از شوق برداشت و علمدار، در خون خود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افغان از آن دمی که خود را بر بالین علمدار آبْ آورت رسانیدی و غم بی برادری، کمر خمیده ات را خمیده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 قلب شکسته ات در داغ جانکاه هجران علمدارت 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نویس</w:t>
      </w:r>
    </w:p>
    <w:p>
      <w:pPr>
        <w:pStyle w:val="BookText"/>
        <w:rPr/>
      </w:pPr>
      <w:r>
        <w:rPr>
          <w:rFonts w:ascii="IRNazanin" w:hAnsi="IRNazanin" w:eastAsia="IRNazanin"/>
          <w:color w:val="111111"/>
          <w:sz w:val="28"/>
          <w:sz w:val="28"/>
          <w:szCs w:val="28"/>
          <w:rtl w:val="true"/>
          <w:lang w:bidi="fa-IR"/>
        </w:rPr>
        <w:t>تاسوعا، نهمین منزل از دهه عاشقی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تاسوعا روز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خون غلتیدن آب آور دشت بلا و علمدار کربلا را به قلب شکسته امام زمان عج الله تعالی فرجه الشریف تسلیت می گوییم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تاسوعا، تداوم حماسه های حیدری است</w:t>
      </w:r>
      <w:r>
        <w:rPr>
          <w:rFonts w:eastAsia="IRNazanin" w:cs="IRNazanin"/>
          <w:color w:val="111111"/>
          <w:sz w:val="28"/>
          <w:szCs w:val="28"/>
          <w:rtl w:val="true"/>
          <w:lang w:bidi="fa-IR"/>
        </w:rPr>
        <w:t xml:space="preserve">. </w:t>
      </w:r>
      <w:bookmarkStart w:id="28" w:name="pg3216_28840"/>
    </w:p>
    <w:p>
      <w:pPr>
        <w:pStyle w:val="Heading3"/>
        <w:numPr>
          <w:ilvl w:val="2"/>
          <w:numId w:val="1"/>
        </w:numPr>
        <w:rPr/>
      </w:pPr>
      <w:bookmarkStart w:id="29" w:name="__RefHeading___Toc1751765_2749589250"/>
      <w:bookmarkStart w:id="30" w:name="_Toc10"/>
      <w:bookmarkEnd w:id="28"/>
      <w:bookmarkEnd w:id="29"/>
      <w:r>
        <w:rPr>
          <w:rtl w:val="true"/>
        </w:rPr>
        <w:t xml:space="preserve">عاشورای حسینی </w:t>
      </w:r>
      <w:r>
        <w:rPr>
          <w:rtl w:val="true"/>
        </w:rPr>
        <w:t>(</w:t>
      </w:r>
      <w:r>
        <w:rPr/>
        <w:t>10</w:t>
      </w:r>
      <w:r>
        <w:rPr>
          <w:rtl w:val="true"/>
        </w:rPr>
        <w:t xml:space="preserve"> </w:t>
      </w:r>
      <w:r>
        <w:rPr>
          <w:rtl w:val="true"/>
        </w:rPr>
        <w:t>محرم</w:t>
      </w:r>
      <w:r>
        <w:rPr>
          <w:rtl w:val="true"/>
        </w:rPr>
        <w:t>)</w:t>
      </w:r>
      <w:bookmarkEnd w:id="30"/>
    </w:p>
    <w:p>
      <w:pPr>
        <w:pStyle w:val="BookText"/>
        <w:rPr/>
      </w:pPr>
      <w:r>
        <w:rPr>
          <w:rFonts w:ascii="IRNazanin" w:hAnsi="IRNazanin" w:eastAsia="IRNazanin"/>
          <w:color w:val="111111"/>
          <w:sz w:val="28"/>
          <w:sz w:val="28"/>
          <w:szCs w:val="28"/>
          <w:rtl w:val="true"/>
          <w:lang w:bidi="fa-IR"/>
        </w:rPr>
        <w:t xml:space="preserve">عاشورای حسینی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طپش های قلب ما، حسین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دل ما همیشه سینه زنی برپاست؛ در سینه سوخته ما همیشه طبل عزا طنین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بر سینه ها فرو می آیند و صدای سنج سوگ بر می انگیزند، حنجره ها، شیپور ناله می سرایند و چشم ها، مشک سوراخ شده اشک را به دوش افکنده اند و قطره قطره شرمندگیِ سقای بی دست را، گریه می 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ـ چشم شرمنده آسمان ـ از شفق جدا می شود و در وسط آسمان، تماشای این ننگ بزرگ بشری را مات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زمین و آسمان، در خون عقده بسته و راه فریاد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نخل ها از سنگینی داغ فرزندان آفتاب 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آرام و بی صدا می وزد و لباس غربت را بر تن هابیلِ آفتاب تکان می دهد و زمین و آسمان به هم تسلیت می گویند؛ امروز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تا سجاده ای بگستراند به گستره کربلا، وضویی سازد از خون، و نمازی بخواند به عظمت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حسین است که زیر بارانِ تیرها نماز وصل را قامت بسته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بومی سیاه، قلمی سرخ، نقاشی زبردست، و نقشی خون رنگ، قلم بر بوم می لغزد و نگارینه ای از منحنی ها و شکسته ها ـ قدهای خمیده و شمشیرهای شکسته ـ را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سرخ شهامت بر بوم کربلا شکل می گیرد و در نگارخانه هستی به نمایش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نگارخانه ای به </w:t>
      </w:r>
    </w:p>
    <w:p>
      <w:pPr>
        <w:pStyle w:val="BookText"/>
        <w:rPr/>
      </w:pPr>
      <w:r>
        <w:rPr>
          <w:rFonts w:ascii="IRNazanin" w:hAnsi="IRNazanin" w:eastAsia="IRNazanin"/>
          <w:color w:val="111111"/>
          <w:sz w:val="28"/>
          <w:sz w:val="28"/>
          <w:szCs w:val="28"/>
          <w:rtl w:val="true"/>
          <w:lang w:bidi="fa-IR"/>
        </w:rPr>
        <w:t>طول تاریخ و عرض جغرافیا، ملک و ملکوت، زمین و آسمان ـ بازدید کنندگان نمایشگاه ـ بر نقش و نقاش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حسین، بر کربلا، بر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عاشورای حسینی را به حسینی مسلکان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سفر کرده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عاشورائیان بر قلب محزونت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تصویری ازلی است که بر بغض آسمان ها و زمین 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حماسه را رنگی خدایی داد و ایثار را با خون تفسیر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جام لبریز وصل در کام خدایی ترین انسان بود</w:t>
      </w:r>
      <w:r>
        <w:rPr>
          <w:rFonts w:eastAsia="IRNazanin" w:cs="IRNazanin"/>
          <w:color w:val="111111"/>
          <w:sz w:val="28"/>
          <w:szCs w:val="28"/>
          <w:rtl w:val="true"/>
          <w:lang w:bidi="fa-IR"/>
        </w:rPr>
        <w:t xml:space="preserve">. </w:t>
      </w:r>
      <w:bookmarkStart w:id="31" w:name="pg3216_28844"/>
    </w:p>
    <w:p>
      <w:pPr>
        <w:pStyle w:val="Heading3"/>
        <w:numPr>
          <w:ilvl w:val="2"/>
          <w:numId w:val="1"/>
        </w:numPr>
        <w:rPr/>
      </w:pPr>
      <w:bookmarkStart w:id="32" w:name="__RefHeading___Toc1751767_2749589250"/>
      <w:bookmarkStart w:id="33" w:name="_Toc11"/>
      <w:bookmarkEnd w:id="31"/>
      <w:bookmarkEnd w:id="32"/>
      <w:r>
        <w:rPr>
          <w:rtl w:val="true"/>
        </w:rPr>
        <w:t xml:space="preserve">شهادت امام سجّاد علیه السلام </w:t>
      </w:r>
      <w:r>
        <w:rPr>
          <w:rtl w:val="true"/>
        </w:rPr>
        <w:t>(</w:t>
      </w:r>
      <w:r>
        <w:rPr/>
        <w:t>12</w:t>
      </w:r>
      <w:r>
        <w:rPr>
          <w:rtl w:val="true"/>
        </w:rPr>
        <w:t xml:space="preserve"> </w:t>
      </w:r>
      <w:r>
        <w:rPr>
          <w:rtl w:val="true"/>
        </w:rPr>
        <w:t>محرم</w:t>
      </w:r>
      <w:r>
        <w:rPr>
          <w:rtl w:val="true"/>
        </w:rPr>
        <w:t>)</w:t>
      </w:r>
      <w:bookmarkEnd w:id="33"/>
    </w:p>
    <w:p>
      <w:pPr>
        <w:pStyle w:val="BookText"/>
        <w:rPr/>
      </w:pPr>
      <w:r>
        <w:rPr>
          <w:rFonts w:ascii="IRNazanin" w:hAnsi="IRNazanin" w:eastAsia="IRNazanin"/>
          <w:color w:val="111111"/>
          <w:sz w:val="28"/>
          <w:sz w:val="28"/>
          <w:szCs w:val="28"/>
          <w:rtl w:val="true"/>
          <w:lang w:bidi="fa-IR"/>
        </w:rPr>
        <w:t xml:space="preserve">شهادت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نوای مناجاتش به سردی می گراید و آتش زهر، در بندبند وجودش خانه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اشک در پنجره چشمانش خشک می شود و دیده نیمه بازش، آرام آرام بر هم فرود می آید و جهانی را در سوگ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جان فرسا را به همگی شما شیفتگان مکتب سرخ شهادت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رنگ ماتم دارند و نسیم هجران، از دشت غربت وزیدن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شفق گونی خورشید عارفان را به تماشا نشسته، شب، لباس سیاه ماتم بر تن می کند تا شیعیان در تاریکی غریبانه به راحتی در عزای او اشک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سیاه پوشان ماتم او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قلب داغدارت که عمری در سوگ خورشید کربلا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جگر تفتیده ات که از کربلای عطش، سوغات غم و اندوه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چشمان اشک بارت که با بارش دمادم خود گلهای ایثار و حماسه را معطر و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سید و پیشوای عارفان و تسلیت بر رهروان حقیقت جویت که در عزای تو رخت ماتم بر تن کرده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 ساجدان و ای مهتر سالکان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عاشورا را تو در پیش روی ما گشودی و درس هایش را به ما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 آور دشتِ حماسه و خونی که اینک از سوزش زهر جفا، چون پدر در غربت جان می سپاری و سر بر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بلند و عاشورایی ات، ای زینت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ترنم روز و شب اشک تو، پرده از چهره تزویر ایل دشنه برداشت و سیل اشک تو، خانمان ظلم و ستم شان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معلّم ایستادگی و صبوری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 آور ایثار و جان فشانی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گریه عزت را از لابه زبونی جدا ساختی و شیوه گریستن در عین سربلندی و افتخار را به ما آموختی و این اشک غربتی است که بر مظلومیت تو از دیده عاشقان بر مزار بی شمع و چراغت جاری است و عرض تسلیتی است بر عزادار همیشگی شما، امام زمان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عروج پیام رسان کربلا، امام زین العابدین علیه السلام را به همه مسلمانان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چهارمین خورشید جهان افروز ولایت در افق خونرنگ شهادت را به همگان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زینت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بلند اختر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را بر عاشقان ات تسلیت می گوییم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بازمانده روزهای سرخ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و خاطره ات گرامی باد</w:t>
      </w:r>
      <w:r>
        <w:rPr>
          <w:rFonts w:eastAsia="IRNazanin" w:cs="IRNazanin"/>
          <w:color w:val="111111"/>
          <w:sz w:val="28"/>
          <w:szCs w:val="28"/>
          <w:rtl w:val="true"/>
          <w:lang w:bidi="fa-IR"/>
        </w:rPr>
        <w:t xml:space="preserve">. </w:t>
      </w:r>
      <w:bookmarkStart w:id="34" w:name="pg3216_28848"/>
    </w:p>
    <w:p>
      <w:pPr>
        <w:pStyle w:val="Heading3"/>
        <w:numPr>
          <w:ilvl w:val="2"/>
          <w:numId w:val="1"/>
        </w:numPr>
        <w:rPr/>
      </w:pPr>
      <w:bookmarkStart w:id="35" w:name="__RefHeading___Toc1751769_2749589250"/>
      <w:bookmarkStart w:id="36" w:name="_Toc12"/>
      <w:bookmarkEnd w:id="34"/>
      <w:bookmarkEnd w:id="35"/>
      <w:r>
        <w:rPr>
          <w:rtl w:val="true"/>
        </w:rPr>
        <w:t xml:space="preserve">وفات حضرت رقیه علیهاالسلام </w:t>
      </w:r>
      <w:r>
        <w:rPr>
          <w:rtl w:val="true"/>
        </w:rPr>
        <w:t>(</w:t>
      </w:r>
      <w:r>
        <w:rPr/>
        <w:t>5</w:t>
      </w:r>
      <w:r>
        <w:rPr>
          <w:rtl w:val="true"/>
        </w:rPr>
        <w:t xml:space="preserve"> </w:t>
      </w:r>
      <w:r>
        <w:rPr>
          <w:rtl w:val="true"/>
        </w:rPr>
        <w:t>صفر</w:t>
      </w:r>
      <w:r>
        <w:rPr>
          <w:rtl w:val="true"/>
        </w:rPr>
        <w:t>)</w:t>
      </w:r>
      <w:bookmarkEnd w:id="36"/>
    </w:p>
    <w:p>
      <w:pPr>
        <w:pStyle w:val="BookText"/>
        <w:rPr/>
      </w:pPr>
      <w:r>
        <w:rPr>
          <w:rFonts w:ascii="IRNazanin" w:hAnsi="IRNazanin" w:eastAsia="IRNazanin"/>
          <w:color w:val="111111"/>
          <w:sz w:val="28"/>
          <w:sz w:val="28"/>
          <w:szCs w:val="28"/>
          <w:rtl w:val="true"/>
          <w:lang w:bidi="fa-IR"/>
        </w:rPr>
        <w:t xml:space="preserve">وفات حضرت رقیه علیهاالسلام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نوگل حسین، و ای پرورده دامان کربلا، رنج هجران پدر، در کنج ویرانه به پایان رسید و گلستان محبت پدر، پذیرای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هجرانت به درخشش نور پدر روشنی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وصال رقت انگیز بر شیفتگان خانواده ات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افق طَبَق، به مهمانی کودک محنت کشیده رفت و اندام کبود فام دخترک را با گرمای خود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رخ نیلگون خود را به سمتِ تابش پدر گرفت و غریبانه با او به زمزمه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روح سبز کودک را در آغوش کشید و به آسمان ها برد و اهل خرابه را در حسرت او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او، بر این دل های حسرت زده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حسین، و ای فرشته کوچک عفاف، چگونه با عمر کوتاهتر از گُلت، آن اندوه را در بلور نازکِ دلِ خود گنجانده بودی؟ چگونه خورشید را در دریای خون، فراز نیزه ها و نشیبِ تشت زر به تماشا نشستی؟ سلام ما بر تو و بر غم های بی شمارت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پیکر کبود شده از ستم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پاهای پر آبله که چهل منزل را به شوق پدر، دوید و به طواف کعبه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 و سَعیت مشکور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نماد جنایت زمانه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معنی شاه بیت صبوری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تندیس کمالی، در همان خردسالی، آسمان شام، تیره از غم بی پایانت و نبض زمین، تب دار، از طپش های پر شتاب قلب رنجورت بود و اینک در آغوش گرم محبت پدر آرام گیر، که دیگر کسی خواب کودکانه ات را نمی دزدد و </w:t>
      </w:r>
    </w:p>
    <w:p>
      <w:pPr>
        <w:pStyle w:val="BookText"/>
        <w:rPr/>
      </w:pPr>
      <w:r>
        <w:rPr>
          <w:rFonts w:ascii="IRNazanin" w:hAnsi="IRNazanin" w:eastAsia="IRNazanin"/>
          <w:color w:val="111111"/>
          <w:sz w:val="28"/>
          <w:sz w:val="28"/>
          <w:szCs w:val="28"/>
          <w:rtl w:val="true"/>
          <w:lang w:bidi="fa-IR"/>
        </w:rPr>
        <w:t>عربده های بی رحمی و زوزه های ستم، قلب کوچکت را نمی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که پدر به سراغت آمد تا رخ کبودت را نوازش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پیکر بلورینش، خطوط سیاه ستم نقش بسته بود و گیسوانش، پریشان فاجعه ای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های کینه بر معصومیّت گونه هایش چنگ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خاطرات دلش، پُر از ندبه های دل تنگی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برگه ای از آن را پیش رو گشاده ایم و بر تلخی خطوط آن اشک می ریزیم، و این اندوه بی پایان را بر عاشورا مشربان،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رقیه، ای غمناک ترین غم ها، پرواز کبوتر جان را از قفس تن کبود شده ات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رقیه، ای سرمشق پرورش در مدرسه عاشورا، عروجت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نوگل پژمرده باغ حسین، پژمردنت در فضای سرد و تاریک غربت تسلیت باد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رقیه، ای ستاره کوچک امّا پرفروغ آسمان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هجرانت را هرگز از یاد نمی بریم</w:t>
      </w:r>
      <w:r>
        <w:rPr>
          <w:rFonts w:eastAsia="IRNazanin" w:cs="IRNazanin"/>
          <w:color w:val="111111"/>
          <w:sz w:val="28"/>
          <w:szCs w:val="28"/>
          <w:rtl w:val="true"/>
          <w:lang w:bidi="fa-IR"/>
        </w:rPr>
        <w:t xml:space="preserve">. </w:t>
      </w:r>
      <w:bookmarkStart w:id="37" w:name="pg3216_28852"/>
    </w:p>
    <w:p>
      <w:pPr>
        <w:pStyle w:val="Heading3"/>
        <w:numPr>
          <w:ilvl w:val="2"/>
          <w:numId w:val="1"/>
        </w:numPr>
        <w:rPr/>
      </w:pPr>
      <w:bookmarkStart w:id="38" w:name="__RefHeading___Toc1751771_2749589250"/>
      <w:bookmarkStart w:id="39" w:name="_Toc13"/>
      <w:bookmarkEnd w:id="37"/>
      <w:bookmarkEnd w:id="38"/>
      <w:r>
        <w:rPr>
          <w:rtl w:val="true"/>
        </w:rPr>
        <w:t>پاسداشت شخصیت ها</w:t>
      </w:r>
      <w:bookmarkEnd w:id="39"/>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رحلت حضرت آیه اللّه العظمی مرعشی نجفی رحمه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سخن از بزرگ مردی از تبار طاها و شهابی تابناک در کهکشان دین است، که فروزندگی آن در آسمان فقاهت، چراغ راه شیفتگان دانش و فرهیختگی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سید شهاب الدین مرعشی نجفی که جایگاهش در درگاه الهی رفیع تر باد، استاد بزرگ دانشگاه شیعه و مجتهد سِتُرگ وادی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که یاد آور علم و معرفت است همیشه زنده، و یادش از خزان فصل های تاریخ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مرعشی نجفی، از فروزنده ترین ستارگان حوزه علمیه قم بود که آوازه علم و عرفانش، آفاق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جوانی و طراوت عمر، هرگز عملی خلاف آداب، از او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روزهای بهاری عمر خود را صرف دانش اندوزی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نشانی از علم، می یافت و روزنه ای از نور، به رویش گشوده می شد، بی درنگ، به سویش می شتافت و دل در تابش آن نورانی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جز اندکی نمی خوابید و پیش از بیداری آفتاب، برمی خاست و به بزم دانش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درگذشت این آفتاب دانایی و گنجینه پارسایی را تسلیت می گوییم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مرعشی نجفی، در طول هفتاد سال تدریس و پرتو فشانی در حوزه های علمیه، بزرگانی چون آیة اللّه غفاری، سید مصطفی </w:t>
      </w:r>
    </w:p>
    <w:p>
      <w:pPr>
        <w:pStyle w:val="BookText"/>
        <w:rPr/>
      </w:pPr>
      <w:r>
        <w:rPr>
          <w:rFonts w:ascii="IRNazanin" w:hAnsi="IRNazanin" w:eastAsia="IRNazanin"/>
          <w:color w:val="111111"/>
          <w:sz w:val="28"/>
          <w:sz w:val="28"/>
          <w:szCs w:val="28"/>
          <w:rtl w:val="true"/>
          <w:lang w:bidi="fa-IR"/>
        </w:rPr>
        <w:t>خمینی، مرتضی مطهری، محمّد مفتح، صدوقی، طالقانی، شیخ جواد تبریزی و بسیاری دیگر از ستارگان درخشان علم و عرفان و شهادت را تربیت نمود، و مجموعه های گران بهایی از دانش و بینش را به زینت طبع آراست، و برگ های زرین بسیاری را بر کتاب کهن دانش و علوم اسلامی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این اسطوره بزرگ پارسایی و تندیس بی نظیر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سالِ تمام، نخستین زائر کریمه اهل بیت علیهم السلام بود و سحرگاهان پیش از گشوده شدن درهای حرم نورانیِ او، پشت در به انتظار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امام جماعت حرم حضرت معصومه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سرمای زمستان، برف های مسیر نمازگزاران را کنار می زد و نخستین کسی بود که برای اقامه نماز صبح، در حرم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کرانی از محبت اهل بیت عصمت و طهارت علیهم السلام بود و عاشق زیارت مرقد شش گوشه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نورانی امام حسین علیه السلام شاهد مکاشفات و پرواز روح این اختر تابناک آسمان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ضریح مقدس حضرت، همراز همیشه او در مشکلات علمی و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الهی ـ اخلاقی این تندیس پرشکوه پارسایی، گویای عشق بی اندازه اش به خاندان عصمت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او که سرمشق پاکی و پارسایی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ارتحال بزرگ مرجع جهان تشیع، و پرفروغ اختر آسمان دانش، مرحوم آیة اللّه العظمی مرعشی نجفی را تسلیت می گوییم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رحلت جانگداز تندیس پارسایی و گنجینه دانایی، حضرت آیة اللّه العظمی مرعشی نجفی را تسلیت عرض می کنیم</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 گذشت خورشید فقاهت و نخل برومند مرجعیت، مرحوم آیة اللّه العظمی مرعشی نجفی را تعزیت عرض می کنیم</w:t>
      </w:r>
      <w:r>
        <w:rPr>
          <w:rFonts w:eastAsia="IRNazanin" w:cs="IRNazanin"/>
          <w:color w:val="111111"/>
          <w:sz w:val="28"/>
          <w:szCs w:val="28"/>
          <w:rtl w:val="true"/>
          <w:lang w:bidi="fa-IR"/>
        </w:rPr>
        <w:t xml:space="preserve">. </w:t>
      </w:r>
      <w:bookmarkStart w:id="40" w:name="pg3216_28858"/>
    </w:p>
    <w:p>
      <w:pPr>
        <w:pStyle w:val="Heading3"/>
        <w:numPr>
          <w:ilvl w:val="2"/>
          <w:numId w:val="1"/>
        </w:numPr>
        <w:rPr/>
      </w:pPr>
      <w:bookmarkStart w:id="41" w:name="__RefHeading___Toc1751773_2749589250"/>
      <w:bookmarkStart w:id="42" w:name="_Toc14"/>
      <w:bookmarkEnd w:id="40"/>
      <w:bookmarkEnd w:id="41"/>
      <w:r>
        <w:rPr>
          <w:rtl w:val="true"/>
        </w:rPr>
        <w:t xml:space="preserve">اربعین حسینی </w:t>
      </w:r>
      <w:r>
        <w:rPr>
          <w:rtl w:val="true"/>
        </w:rPr>
        <w:t>(</w:t>
      </w:r>
      <w:r>
        <w:rPr/>
        <w:t>20</w:t>
      </w:r>
      <w:r>
        <w:rPr>
          <w:rtl w:val="true"/>
        </w:rPr>
        <w:t xml:space="preserve"> </w:t>
      </w:r>
      <w:r>
        <w:rPr>
          <w:rtl w:val="true"/>
        </w:rPr>
        <w:t>صفر</w:t>
      </w:r>
      <w:r>
        <w:rPr>
          <w:rtl w:val="true"/>
        </w:rPr>
        <w:t>)</w:t>
      </w:r>
      <w:bookmarkEnd w:id="42"/>
    </w:p>
    <w:p>
      <w:pPr>
        <w:pStyle w:val="BookText"/>
        <w:rPr/>
      </w:pP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جاده های پر فراز و نشیب، زیر پای کاروان رام شوید و ای مَرکب های چمند و چموش، راهوار گردید که کاروان به کربلا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غبار خستگی با اشک چشمان حسرت زده دیدار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زیارت آمده است و برای شکوفه های زخم سوغات اشک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مهبط بدنهای بی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سرزمین اندوه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اربعین از گستاخی شمشیرها و نیزه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از لگدکوب شدن شکوفه های زخم، زیر سم اسبان ستم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از مهمانی آتش و دود در خیمه های دشت بی کسی می گذرد، و اکنون کاروان به زیارت آمده است؛ با سینه ای داغدار و چشمانی اشکبار، با کاروان زائران مزار شهدای کربلا هم نوا می شویم و اربعین حسینی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نخستین زائران شهدای صحرای رنج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قاصدان محبت و دلدادگی به حضرت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داغداران فاجعه روز دهم که هم اینک به مزار شهدای ایثار و پایمردی رسیده اید، سلام ما را نیز به بدن های بی سر شهیدان دشت کربلا برسانید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حسین و اربعینش، سلام بر اربعین و زائرانش، و سلام بر اندوه های دل آنان که به سوغات بر مزار کشتگان عشق بردند و به مویه </w:t>
      </w:r>
    </w:p>
    <w:p>
      <w:pPr>
        <w:pStyle w:val="BookText"/>
        <w:rPr/>
      </w:pP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تسلیت ما را بر قلب داغدار خود پذیرا باشید، ای سینه سُرخان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پر سوز و چشمانی پر خروش از زمزم اشک، فرا رسیدن چهلمین روز شهادت بزرگ مرد صحنه کربلا و خورشید چهره آسمان شهیدان، حضرت ابا عبداللّه الحسین علیه السلام را به شما عزاداران و سوگواران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اربعین حسینی را بر عاشقان زیارت حرمش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حسینی، تکرار یاد و خاطره حماسه سازان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زیارت صحن و سرای جان فزایت، اربعین شهادتت را به سوگ می نشینیم، یا حسین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باقیمانده حجت خدا در روی زمین، ای همیشه داغدار کربلا، ای مهدی، اربعین حسینی را بر قلب اندوهگینت تسلیت می گوییم</w:t>
      </w:r>
      <w:r>
        <w:rPr>
          <w:rFonts w:eastAsia="IRNazanin" w:cs="IRNazanin"/>
          <w:color w:val="111111"/>
          <w:sz w:val="28"/>
          <w:szCs w:val="28"/>
          <w:rtl w:val="true"/>
          <w:lang w:bidi="fa-IR"/>
        </w:rPr>
        <w:t xml:space="preserve">. </w:t>
      </w:r>
      <w:bookmarkStart w:id="43" w:name="pg3216_28862"/>
    </w:p>
    <w:p>
      <w:pPr>
        <w:pStyle w:val="Heading3"/>
        <w:numPr>
          <w:ilvl w:val="2"/>
          <w:numId w:val="1"/>
        </w:numPr>
        <w:rPr/>
      </w:pPr>
      <w:bookmarkStart w:id="44" w:name="__RefHeading___Toc1751775_2749589250"/>
      <w:bookmarkStart w:id="45" w:name="_Toc15"/>
      <w:bookmarkEnd w:id="43"/>
      <w:bookmarkEnd w:id="44"/>
      <w:r>
        <w:rPr>
          <w:rtl w:val="true"/>
        </w:rPr>
        <w:t xml:space="preserve">رحلت پیامبر اکرم صلی الله علیه و آله وسلم </w:t>
      </w:r>
      <w:r>
        <w:rPr>
          <w:rtl w:val="true"/>
        </w:rPr>
        <w:t>(</w:t>
      </w:r>
      <w:r>
        <w:rPr/>
        <w:t>28</w:t>
      </w:r>
      <w:r>
        <w:rPr>
          <w:rtl w:val="true"/>
        </w:rPr>
        <w:t xml:space="preserve"> </w:t>
      </w:r>
      <w:r>
        <w:rPr>
          <w:rtl w:val="true"/>
        </w:rPr>
        <w:t>صفر</w:t>
      </w:r>
      <w:r>
        <w:rPr>
          <w:rtl w:val="true"/>
        </w:rPr>
        <w:t>)</w:t>
      </w:r>
      <w:bookmarkEnd w:id="45"/>
    </w:p>
    <w:p>
      <w:pPr>
        <w:pStyle w:val="BookText"/>
        <w:rPr/>
      </w:pPr>
      <w:r>
        <w:rPr>
          <w:rFonts w:ascii="IRNazanin" w:hAnsi="IRNazanin" w:eastAsia="IRNazanin"/>
          <w:color w:val="111111"/>
          <w:sz w:val="28"/>
          <w:sz w:val="28"/>
          <w:szCs w:val="28"/>
          <w:rtl w:val="true"/>
          <w:lang w:bidi="fa-IR"/>
        </w:rPr>
        <w:t xml:space="preserve">رحلت پیامبر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فرستاده خوبی ها، ای مهربان ترین فرشته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ملکوت آسمان به زمین فراخوانده شدی تا انسان را با معنای واقعی اش آشنا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 روشن حقیقت بودی در شام تیره زندگی از مشرق دلها برآمدی و اکنون، آسمان، تب دار غروب جان گداز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غروب غم انگیز را به آسمانیان و خاکیان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آیینه خدا نما، ای کامل ترین آفریده، ای بهانه آفرینش، هجران تو هستی را به تب و تاب انداخته است و چوبه تابوت فراقت، بر شانه های آسمان سنگینی می کند که این گونه پیشانی در چین و چروک ابرهای پرباران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زمین و رو انداز آسمان، خالی شدنِ بستر خود را از دُر دانه هستی باور ندارد و مانند دلِ غم گرفته رهروانت،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آفرینش، هجرانت را به آخرین فرزندت، مهدی عج الله تعالی فرجه الشریف، تسلیت عرض می کنیم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 شگفت بر ذرات عالم افتاده و کائنات، بی بهانه به مهمانی مویه های غریبانه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غم، از خارزار پر التهاب زمانه 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سوگ نشسته اند و قیامت اندوه به پا شده است؛ اما در این پاییز فراق، بازتابش جاودانگی ات از رواق باران خورده چشم 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پرچمی همانند پرچمی که تو برافراشتی به اهتزار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در جاریِ همه اعصار، جاودانه شده است ای رسول خدا، تو </w:t>
      </w:r>
    </w:p>
    <w:p>
      <w:pPr>
        <w:pStyle w:val="BookText"/>
        <w:rPr/>
      </w:pPr>
      <w:r>
        <w:rPr>
          <w:rFonts w:ascii="IRNazanin" w:hAnsi="IRNazanin" w:eastAsia="IRNazanin"/>
          <w:color w:val="111111"/>
          <w:sz w:val="28"/>
          <w:sz w:val="28"/>
          <w:szCs w:val="28"/>
          <w:rtl w:val="true"/>
          <w:lang w:bidi="fa-IR"/>
        </w:rPr>
        <w:t>رفتی و اهل بیت گرامی ات اسیر کینه ها و ستمکاری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خاموش و مطهر آنها هر صبح و شام به مظلومیت شان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آن روح بلند و مهربانت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فرشتگانش بر آن تلاش بی چشم داشتت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مردان راستین روزگار بر خلق و خوی نیکویت که سرسختیِ دیگران را با سخن شیرینت پاسخ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و دینت پر رهرو، ای جاری تر از حیات در پیکر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رحلت بزرگ فرستاده کفر ستیز، حضرت ختمی مرتبت، محمّد مصطفی علیه السلام بر مسلمانان جهان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مهربان ترین روح جاری در کالبد آفرینش، پیامبراکرم صلی الله علیه و آله وسلم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جانگداز رسول مکرم اسلام، حضرت محمّد صلی الله علیه و آله وسلم را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آخرین فرستاده حق، رسول وحی و پیامبر نیکی را تسلیت می گوییم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ارتحال پیغام دار آخرین، خُلق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خاتم نبوت را نگین، حضرت رسول واپسین، محمّد صلی الله علیه و آله وسلم را به پیشگاه حجة بن الحسن عج الله تعالی فرجه الشریف تسلیت عرض می نماییم</w:t>
      </w:r>
      <w:r>
        <w:rPr>
          <w:rFonts w:eastAsia="IRNazanin" w:cs="IRNazanin"/>
          <w:color w:val="111111"/>
          <w:sz w:val="28"/>
          <w:szCs w:val="28"/>
          <w:rtl w:val="true"/>
          <w:lang w:bidi="fa-IR"/>
        </w:rPr>
        <w:t xml:space="preserve">. </w:t>
      </w:r>
      <w:bookmarkStart w:id="46" w:name="pg3216_28865"/>
    </w:p>
    <w:p>
      <w:pPr>
        <w:pStyle w:val="Heading3"/>
        <w:numPr>
          <w:ilvl w:val="2"/>
          <w:numId w:val="1"/>
        </w:numPr>
        <w:rPr/>
      </w:pPr>
      <w:bookmarkStart w:id="47" w:name="__RefHeading___Toc1751777_2749589250"/>
      <w:bookmarkStart w:id="48" w:name="_Toc16"/>
      <w:bookmarkEnd w:id="46"/>
      <w:bookmarkEnd w:id="47"/>
      <w:r>
        <w:rPr>
          <w:rtl w:val="true"/>
        </w:rPr>
        <w:t xml:space="preserve">شهادت امام حسن مجتبی علیه السلام </w:t>
      </w:r>
      <w:r>
        <w:rPr>
          <w:rtl w:val="true"/>
        </w:rPr>
        <w:t>(</w:t>
      </w:r>
      <w:r>
        <w:rPr/>
        <w:t>28</w:t>
      </w:r>
      <w:r>
        <w:rPr>
          <w:rtl w:val="true"/>
        </w:rPr>
        <w:t xml:space="preserve"> </w:t>
      </w:r>
      <w:r>
        <w:rPr>
          <w:rtl w:val="true"/>
        </w:rPr>
        <w:t>صفر</w:t>
      </w:r>
      <w:r>
        <w:rPr>
          <w:rtl w:val="true"/>
        </w:rPr>
        <w:t>)</w:t>
      </w:r>
      <w:bookmarkEnd w:id="48"/>
    </w:p>
    <w:p>
      <w:pPr>
        <w:pStyle w:val="BookText"/>
        <w:rPr/>
      </w:pPr>
      <w:r>
        <w:rPr>
          <w:rFonts w:ascii="IRNazanin" w:hAnsi="IRNazanin" w:eastAsia="IRNazanin"/>
          <w:color w:val="111111"/>
          <w:sz w:val="28"/>
          <w:sz w:val="28"/>
          <w:szCs w:val="28"/>
          <w:rtl w:val="true"/>
          <w:lang w:bidi="fa-IR"/>
        </w:rPr>
        <w:t xml:space="preserve">شهادت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باز هم مدینه بر خاک سیاه اندوه نشسته و سکوتی ژرف، همه جایش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گرد و غبار غم بر دیوارهای گلین خانه 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غربت در کوچه باغ های خزان زده شهر، خود را به در و دیوار می زند و آواره مصیبتِ روح جاودانی صبر،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می نالند و همدیگر را در این اندوه سترگ تسلّی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آسمان اندوه، ما خاک نشینان غم زده را نیز در این سوگواری پذیرا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این سید جوانان اهل بهشت، این خلق نیکوی محمدی، این اسطوره صبر و بندگی، در آستانه رواق خون رنگ شهادت ایستاده و با جگری تفتیده از نامهربانی دشمن خانگی اش، عزم پر کشیدن تا بی کرانه عرش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اشک ریز مظلومیت و خرسندِ ملاقاتِ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آسمانها پر می کشد و روح زخم خورده ما را در پیراهن سوگِ خود وا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 روح فرسا و جان گداز را به همگی شما تسلیت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زردت، جان اهل خانه را در تلاطم نیستی انداخته بود و چشمان نیمه بازت از ژرفای دردت خبر می داد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شیون اهل خانه بیشتر می شد می خواستی آنها را تسکین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طلب می کنی از قاب خیس چشم ها درخششی کم رنگ از امید، بیرون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درون طشت می بری؛ امّا نمک بر زخمِ بی التیام آنها </w:t>
      </w:r>
    </w:p>
    <w:p>
      <w:pPr>
        <w:pStyle w:val="BookText"/>
        <w:rPr/>
      </w:pPr>
      <w:r>
        <w:rPr>
          <w:rFonts w:ascii="IRNazanin" w:hAnsi="IRNazanin" w:eastAsia="IRNazanin"/>
          <w:color w:val="111111"/>
          <w:sz w:val="28"/>
          <w:sz w:val="28"/>
          <w:szCs w:val="28"/>
          <w:rtl w:val="true"/>
          <w:lang w:bidi="fa-IR"/>
        </w:rPr>
        <w:t>می پاشی، چشم هاشان از جگری سوخته، و پاره پاره سال ها غربت و مظلومیت تصویر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شیون،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بی قرارتر از همه، کعبه سیاهپوش بلاها و اندوه ها زینب علیه السلام است که مهر خواهری اش دیگر نمی تواند زخم های جگرت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افق درهم می کشد و نگاهت از رونق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لحظه ای که به دنیا پا نهادی و سلام بر آن لحظه ای که روح دردمندت به آسمان ها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سینه ای که آتش فشان غم توست، به انتظار انتقام گیرنده خونت، و وارث غم های پنهانت، مهدی عج الله تعالی فرجه الشریف، هجران غریبانه ات را به عاشقان مزار بی شمع و چراغت،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کریم آل طاها، امام حسن مجتبی علیه السلام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تنهاترین سردار منظومه غربت، حضرت امام حسن مجتبی علیه السلام را به تمامی دوستداران آن حضرت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روح قدسیِ حماسه و بردباری، حضرت امام حسن مجتبی علیه السلام را تسلیت می گوییم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 روح سبز و جاری بخشندگی و بردباری، امام مجتبی علیه السلام را تسلیت می گوییم</w:t>
      </w:r>
      <w:r>
        <w:rPr>
          <w:rFonts w:eastAsia="IRNazanin" w:cs="IRNazanin"/>
          <w:color w:val="111111"/>
          <w:sz w:val="28"/>
          <w:szCs w:val="28"/>
          <w:rtl w:val="true"/>
          <w:lang w:bidi="fa-IR"/>
        </w:rPr>
        <w:t xml:space="preserve">. </w:t>
      </w:r>
      <w:bookmarkStart w:id="49" w:name="pg3216_28869"/>
    </w:p>
    <w:p>
      <w:pPr>
        <w:pStyle w:val="Heading3"/>
        <w:numPr>
          <w:ilvl w:val="2"/>
          <w:numId w:val="1"/>
        </w:numPr>
        <w:rPr/>
      </w:pPr>
      <w:bookmarkStart w:id="50" w:name="__RefHeading___Toc1751779_2749589250"/>
      <w:bookmarkStart w:id="51" w:name="_Toc17"/>
      <w:bookmarkEnd w:id="49"/>
      <w:bookmarkEnd w:id="50"/>
      <w:r>
        <w:rPr>
          <w:rtl w:val="true"/>
        </w:rPr>
        <w:t xml:space="preserve">شهادت امام رضا علیه السلام </w:t>
      </w:r>
      <w:r>
        <w:rPr>
          <w:rtl w:val="true"/>
        </w:rPr>
        <w:t>(</w:t>
      </w:r>
      <w:r>
        <w:rPr/>
        <w:t>29</w:t>
      </w:r>
      <w:r>
        <w:rPr>
          <w:rtl w:val="true"/>
        </w:rPr>
        <w:t xml:space="preserve"> </w:t>
      </w:r>
      <w:r>
        <w:rPr>
          <w:rtl w:val="true"/>
        </w:rPr>
        <w:t>صفر</w:t>
      </w:r>
      <w:r>
        <w:rPr>
          <w:rtl w:val="true"/>
        </w:rPr>
        <w:t>)</w:t>
      </w:r>
      <w:bookmarkEnd w:id="51"/>
    </w:p>
    <w:p>
      <w:pPr>
        <w:pStyle w:val="BookText"/>
        <w:rPr/>
      </w:pPr>
      <w:r>
        <w:rPr>
          <w:rFonts w:ascii="IRNazanin" w:hAnsi="IRNazanin" w:eastAsia="IRNazanin"/>
          <w:color w:val="111111"/>
          <w:sz w:val="28"/>
          <w:sz w:val="28"/>
          <w:szCs w:val="28"/>
          <w:rtl w:val="true"/>
          <w:lang w:bidi="fa-IR"/>
        </w:rPr>
        <w:t xml:space="preserve">شهادت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توس، مدینه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خورشید مدینه، در پشت ابرهای کینه سوسو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تابناکش در جمع خفاشان خورشید گریز، نغمه وداع می سراید؛ اما خورشید، همیشه پشت ابر نمی ماند و آفتاب توس، فروغی نیست که در کسوف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دین در آسمان خراسان می تابد، و ظلمت گریزان است و خفاشان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غرق ماتم است و با چشمی گریان، با سوگ او سودا می کند و بر جان پاک و بدن مسموم آن امام همام سلام و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غریب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مهربان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زلال غربتت که دل هر غریبی را به ایوان طلای دعا فرا خوانده، کنار پنجره فولادِ استجابت می نشاند و به تماشای دل های عاشق که در صحن نیاز سرگردان شده اند،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عشاق سوگوارت را در این شب استجابت و عزا، کنار خود بپذیر و آتش غصه مان را با جرعه عشق خود آرام بخش</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بود و فراق از نگاهش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 انتظار دخیل می بست و مسافر مدینه اش را چشم در راه بود؛ جوادش را که حضورش، لب های ترک خورده اش را به تبسّم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غربت اطرافش را گرفته بود و سنگ دلی و شقاوت درِ حجره را به رویش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کریمش توان پاک کردن غبار مرگ را نداشت و اینک این میراثِ شب های نخلستان و چاه، از زمزمه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 به استقبال آمده بودند و لحظه </w:t>
      </w:r>
    </w:p>
    <w:p>
      <w:pPr>
        <w:pStyle w:val="BookText"/>
        <w:rPr/>
      </w:pPr>
      <w:r>
        <w:rPr>
          <w:rFonts w:ascii="IRNazanin" w:hAnsi="IRNazanin" w:eastAsia="IRNazanin"/>
          <w:color w:val="111111"/>
          <w:sz w:val="28"/>
          <w:sz w:val="28"/>
          <w:szCs w:val="28"/>
          <w:rtl w:val="true"/>
          <w:lang w:bidi="fa-IR"/>
        </w:rPr>
        <w:t>خلاصی از نابرابری و مظلومیت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پر باران، قلب تاریخ را فرا گرفت و بر زمین توس گریست، رضا، به رضای حق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باری از اشک و زمزمه غروبش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وسعت همه غروب های وداع، گرفته و گلو، بغضی به سنگینی همه لحظه های خداحافظی مانده است خاطره بارگاه مهمان نوازت، در یادها تداعی می شود و گردش کبوتران عاشقت به گرد گنبد طلایی رأفتت، در دل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جان ها به سوی ضمانت می خرامد و شیشه چشم ها، با نگاه به گلدسته های سربلندت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تو به کنجی می نشیند و سفره دلش را برایت می گسترد، بر آستان آسمانی ات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اندوه و بی صبری دلمان را به جرعه ای احساس، خوش دار، ای راضی به رضای حق، ای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نویس</w:t>
      </w:r>
    </w:p>
    <w:p>
      <w:pPr>
        <w:pStyle w:val="BookText"/>
        <w:rPr/>
      </w:pPr>
      <w:r>
        <w:rPr>
          <w:rFonts w:ascii="IRNazanin" w:hAnsi="IRNazanin" w:eastAsia="IRNazanin"/>
          <w:color w:val="111111"/>
          <w:sz w:val="28"/>
          <w:sz w:val="28"/>
          <w:szCs w:val="28"/>
          <w:rtl w:val="true"/>
          <w:lang w:bidi="fa-IR"/>
        </w:rPr>
        <w:t>شهادت امام رئوف و پیشوای عطوف حضرت امام علی بن موسی الرضا علیه السلام را به همگان تسلیت می گوییم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خونین آفتاب همیشه درخشان توس و انیس جان های خسته، حضرت رضا علیه السلام را تسلیت می گوییم</w:t>
      </w:r>
      <w:r>
        <w:rPr>
          <w:rFonts w:eastAsia="IRNazanin" w:cs="IRNazanin"/>
          <w:color w:val="111111"/>
          <w:sz w:val="28"/>
          <w:szCs w:val="28"/>
          <w:rtl w:val="true"/>
          <w:lang w:bidi="fa-IR"/>
        </w:rPr>
        <w:t xml:space="preserve">. </w:t>
      </w:r>
      <w:bookmarkStart w:id="52" w:name="pg3216_28873"/>
    </w:p>
    <w:p>
      <w:pPr>
        <w:pStyle w:val="Heading3"/>
        <w:numPr>
          <w:ilvl w:val="2"/>
          <w:numId w:val="1"/>
        </w:numPr>
        <w:rPr/>
      </w:pPr>
      <w:bookmarkStart w:id="53" w:name="__RefHeading___Toc1751781_2749589250"/>
      <w:bookmarkStart w:id="54" w:name="_Toc18"/>
      <w:bookmarkEnd w:id="52"/>
      <w:bookmarkEnd w:id="53"/>
      <w:r>
        <w:rPr>
          <w:rtl w:val="true"/>
        </w:rPr>
        <w:t xml:space="preserve">شهادت امام حسن عسکری علیه السلام </w:t>
      </w:r>
      <w:r>
        <w:rPr>
          <w:rtl w:val="true"/>
        </w:rPr>
        <w:t>(</w:t>
      </w:r>
      <w:r>
        <w:rPr/>
        <w:t>8</w:t>
      </w:r>
      <w:r>
        <w:rPr>
          <w:rtl w:val="true"/>
        </w:rPr>
        <w:t xml:space="preserve"> </w:t>
      </w:r>
      <w:r>
        <w:rPr>
          <w:rtl w:val="true"/>
        </w:rPr>
        <w:t>ربیع الاول</w:t>
      </w:r>
      <w:r>
        <w:rPr>
          <w:rtl w:val="true"/>
        </w:rPr>
        <w:t>)</w:t>
      </w:r>
      <w:bookmarkEnd w:id="54"/>
    </w:p>
    <w:p>
      <w:pPr>
        <w:pStyle w:val="BookText"/>
        <w:rPr/>
      </w:pP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نام جگر گوشه اش مهدی را زمزمه کرد و او را برای واپسین دیدار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مهربان خود کشید، اما چه زود این میهمانی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هنوز اولین شعاع های خود را پرتو افکن نکرده بود که آفتاب زندگانی امام عسکری علیه السلام به غروب گرایید و چراغ پر فروغ زندگانی اش، به سردی رو کرد و جهانی را در تاریکی ماتم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جهان فروز پاکی و تزکیه حضرت امام حسن عسکری علیه السلام را به دوستداران و درس آموزان مکتب آن پیشوای بزرگ تسلیت عرض می کنیم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روح همیشه سبز تقوا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بهار کوتاهِ عمرت که خزان زده تند بادهای دشمنی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نهال پر برکت زندگانی روحانی ات، که پس از عمری اسارت در قفس بی رحمی و سنگدلی عاقبت به بی کرانِ معراج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صفحه رنج و ملال تو را از دفتر دل پاک کنیم که هر خط آن یاد آور سال های محنت و تعب تو در سیاه چال های مخوف قوم پر فریب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دست دادن تو پدر مهربان شیعه را بر فرزند برومندت مهدی عج الله تعالی فرجه الشریف تسلیت عرض می کنیم باشد که بیاید و با درمانِ انتقام، قلب صد چاک شیفتگان تو و خاندانت را تسکین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مقتدای نیکی ها و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خشک و عطش ناک، میزبان خوبی برای روح عرش نشین تو نبود و میله های سرد زندان و زنجیرهای دست و پایت نیز تاب دیدن این همه بی رحمی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های نیمه شب و سجده های طولانی ات، شب های ظلمانی زندان را با سحر پیوند می داد و هر دل مرده ای را به نسیم بهشتی مژده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دست طمع از دامان مقدس تو کوتاه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تویی که از دامان خاک به افلاک پر می کشی این غم جانکاه را به قلب مطهر فرزندت و منتظرانش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آفتاب ظهورش از پسِ سال های غیبت، بیرون آید تا غم از دست دادن پدر خود را بر سینه مالامال از دردمان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مظلومانه اسطوره صبر و فضیلت، امام حسن عسکری علیه السلام را به پیشگاه امام زمان عج الله تعالی فرجه الشریف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خورشید جهان تاب زهد و پارسایی، امام حسن عسکری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یازدهمین نور تابناک هدایت و بندگی امام حسن عسکری علیه السلام را به همه شیعیان آن پیشوای معصوم تسلیت می گوییم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بزرگوار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سرخت را به پیشگاه قطب عالم امکان، امام زمان عج الله تعالی فرجه الشریف و امّت منتظر او تسلیت عرض می نماییم</w:t>
      </w:r>
      <w:r>
        <w:rPr>
          <w:rFonts w:eastAsia="IRNazanin" w:cs="IRNazanin"/>
          <w:color w:val="111111"/>
          <w:sz w:val="28"/>
          <w:szCs w:val="28"/>
          <w:rtl w:val="true"/>
          <w:lang w:bidi="fa-IR"/>
        </w:rPr>
        <w:t xml:space="preserve">. </w:t>
      </w:r>
      <w:bookmarkStart w:id="55" w:name="pg3216_28877"/>
    </w:p>
    <w:p>
      <w:pPr>
        <w:pStyle w:val="Heading3"/>
        <w:numPr>
          <w:ilvl w:val="2"/>
          <w:numId w:val="1"/>
        </w:numPr>
        <w:rPr/>
      </w:pPr>
      <w:bookmarkStart w:id="56" w:name="__RefHeading___Toc1751783_2749589250"/>
      <w:bookmarkStart w:id="57" w:name="_Toc19"/>
      <w:bookmarkEnd w:id="55"/>
      <w:bookmarkEnd w:id="56"/>
      <w:r>
        <w:rPr>
          <w:rtl w:val="true"/>
        </w:rPr>
        <w:t xml:space="preserve">وفات حضرت فاطمه معصومه علیهاالسلام </w:t>
      </w:r>
      <w:r>
        <w:rPr>
          <w:rtl w:val="true"/>
        </w:rPr>
        <w:t>(</w:t>
      </w:r>
      <w:r>
        <w:rPr/>
        <w:t>10</w:t>
      </w:r>
      <w:r>
        <w:rPr>
          <w:rtl w:val="true"/>
        </w:rPr>
        <w:t xml:space="preserve"> </w:t>
      </w:r>
      <w:r>
        <w:rPr>
          <w:rtl w:val="true"/>
        </w:rPr>
        <w:t>ربیع الثانی</w:t>
      </w:r>
      <w:r>
        <w:rPr>
          <w:rtl w:val="true"/>
        </w:rPr>
        <w:t>)</w:t>
      </w:r>
      <w:bookmarkEnd w:id="57"/>
    </w:p>
    <w:p>
      <w:pPr>
        <w:pStyle w:val="BookText"/>
        <w:rPr/>
      </w:pPr>
      <w:r>
        <w:rPr>
          <w:rFonts w:ascii="IRNazanin" w:hAnsi="IRNazanin" w:eastAsia="IRNazanin"/>
          <w:color w:val="111111"/>
          <w:sz w:val="28"/>
          <w:sz w:val="28"/>
          <w:szCs w:val="28"/>
          <w:rtl w:val="true"/>
          <w:lang w:bidi="fa-IR"/>
        </w:rPr>
        <w:t xml:space="preserve">وفات حضرت فاطمه معصومه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هاجری از تبار ابراهیمیان، با حالتی بیمار و عزادار در غم از دست دادن برادر، رو سوی کویر عطش ناک قم می کند و بار اقامت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شوره زار این کویر می نهد و دانه دانه ریگ هایش را جواهر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ارادتمندان خانواده وحی، به خدمتش دست بر سینه می گذارند؛ اما چه زود این جمع با صفا را ترک می گوید و میزبانان خود را در آتش دیدار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شتاب می کنند؛ اما روح بلند او از پیکر دردمندش به سمت دیدار برادر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را به همه علاقمندان به اهل بیت علیهم السلام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 محنت کشیده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سفر کرده به شوق دیدار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جامانده از واپسین دیدار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نورانی و ضریح مشکل گشایت، هنوز بوی مدینه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شهر پیامبر را که آن را به اشتیاق دیدن روی رضا، ترک کردی و آواره بیابان ها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جاری مناجات، همیشه از چشمه دل زائران تو جریان دارد؛ اما امشب صدای جویبار اشک در همهمه ناله ها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مطهرت، رخت سیاه بر تن کرده و هنوز عزادار غربت و اندوهِ التیام نیافته توست که دور از وطن رحلت کردی و در حسرت دیدار رضا علیه السلام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غریبانه ات را به زائران و دل بستگان به ضریح منورت تسلیت می گوییم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رنج سفر و دردمندی، روح خسته و داغدیده ات را در آرزوی </w:t>
      </w:r>
    </w:p>
    <w:p>
      <w:pPr>
        <w:pStyle w:val="BookText"/>
        <w:rPr/>
      </w:pPr>
      <w:r>
        <w:rPr>
          <w:rFonts w:ascii="IRNazanin" w:hAnsi="IRNazanin" w:eastAsia="IRNazanin"/>
          <w:color w:val="111111"/>
          <w:sz w:val="28"/>
          <w:sz w:val="28"/>
          <w:szCs w:val="28"/>
          <w:rtl w:val="true"/>
          <w:lang w:bidi="fa-IR"/>
        </w:rPr>
        <w:t>دیداری دوباره با برادر، بیشتر می آزُرد و اینک در بستر بیماری، دور از خانه و کاشانه، لحظه های آخر عمر خویش را سپری می کنی پنجره ها به سوی غروب نشانه می روند و آفتاب، کم کم گیسوان طلایی اش را از جلوی پنجره کنار می کشد و تو همچنان تصویر خاطراتِ روزهای مدینه را در دل قاب گرفته ای؛ شهر مادرت فاطمه که عطر یاسِ حضورش همیشه به مشام می رسد؛ اگرچه قبر مادرت بی نشان است، فاصله اش با دل های شکسته، ابتدای بی فاصلگی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عروج، مهیای پرواز تو شده است و فروغ مهتاب گونه ات، از آسمان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گونه ات را در بستر غریبی به همه سوگوارانت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وفات کریمه اهل بیت علیهم السلام فاطمه دوم، حضرت معصومه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پر دریغ کوثر کرامت و جاری مرحمت، حضرت فاطمه معصومه علیهاالسلام را تسلیت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ملکوتی کبوتر قدسی آشیانه آل محمّد، حضرت فاطمه معصومه را تسلیت می گوییم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ارتحال جان گداز نگین دار خاتم سخا و کرم، کریمه اهل بیت، حضرت معصومه علیهاالسلام را به همگان تسلیت می گوییم</w:t>
      </w:r>
      <w:r>
        <w:rPr>
          <w:rFonts w:eastAsia="IRNazanin" w:cs="IRNazanin"/>
          <w:color w:val="111111"/>
          <w:sz w:val="28"/>
          <w:szCs w:val="28"/>
          <w:rtl w:val="true"/>
          <w:lang w:bidi="fa-IR"/>
        </w:rPr>
        <w:t xml:space="preserve">. </w:t>
      </w:r>
      <w:bookmarkStart w:id="58" w:name="pg3216_28881"/>
    </w:p>
    <w:p>
      <w:pPr>
        <w:pStyle w:val="Heading3"/>
        <w:numPr>
          <w:ilvl w:val="2"/>
          <w:numId w:val="1"/>
        </w:numPr>
        <w:rPr/>
      </w:pPr>
      <w:bookmarkStart w:id="59" w:name="__RefHeading___Toc1751785_2749589250"/>
      <w:bookmarkStart w:id="60" w:name="_Toc20"/>
      <w:bookmarkEnd w:id="58"/>
      <w:bookmarkEnd w:id="59"/>
      <w:r>
        <w:rPr>
          <w:rtl w:val="true"/>
        </w:rPr>
        <w:t xml:space="preserve">شهادت شهید اوّل رحمه الله </w:t>
      </w:r>
      <w:r>
        <w:rPr>
          <w:rtl w:val="true"/>
        </w:rPr>
        <w:t>(</w:t>
      </w:r>
      <w:r>
        <w:rPr/>
        <w:t>9</w:t>
      </w:r>
      <w:r>
        <w:rPr>
          <w:rtl w:val="true"/>
        </w:rPr>
        <w:t xml:space="preserve"> </w:t>
      </w:r>
      <w:r>
        <w:rPr>
          <w:rtl w:val="true"/>
        </w:rPr>
        <w:t>جمادی الاول</w:t>
      </w:r>
      <w:r>
        <w:rPr>
          <w:rtl w:val="true"/>
        </w:rPr>
        <w:t>)</w:t>
      </w:r>
      <w:bookmarkEnd w:id="60"/>
    </w:p>
    <w:p>
      <w:pPr>
        <w:pStyle w:val="BookText"/>
        <w:rPr/>
      </w:pPr>
      <w:r>
        <w:rPr>
          <w:rFonts w:ascii="IRNazanin" w:hAnsi="IRNazanin" w:eastAsia="IRNazanin"/>
          <w:color w:val="111111"/>
          <w:sz w:val="28"/>
          <w:sz w:val="28"/>
          <w:szCs w:val="28"/>
          <w:rtl w:val="true"/>
          <w:lang w:bidi="fa-IR"/>
        </w:rPr>
        <w:t xml:space="preserve">شهادت شهید اوّل رحمه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سالروز شهادت دانشمندی فرزانه، از سرزمین شکوفه های زیتون و از تبار ستارگان علم و خاندان پر فضیلت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درخشیدن گرفت و پس از عمری دانش اندوزی در نهم جمادی الثانی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دمشق بر دار عشق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وجود روشن و روشن گر که مظلومانه زیست و مظلومانه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از کودکی نبوغ فراوانی داشت و قبل از شروع تحصیل، آراستگی به معنویات و اخلاق اسلامی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محضر پدرش، که معلمی کامل در اخلاق و دانش بود کسب فیض کرد و شانزده بهار، از سن شریفش بیشتر نگذشته بود که برای دست یازیدن به گنجینه گوهرهای علم و معرفت، از وطن خود به عراق هجرت نمود و یک سال بعد نتیجه این تلاش شبانه روزی او اجازه اجتهاد بود که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در سن بیست و یک سالگی در سلک ابرار و جرگه مجتهدان نامور زمان خود،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ید طولایی در فقه، اصول، کلام، حدیث و شعر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اثر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هم زینت دوران تحصیل دین پژوهان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و جایگاهش فردوس برین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زیباست مجاهدت فقیهی که عمری را درکسب معرفت و دانایی گذرانده و سرانجام نیز با چهره ای سرخ از شهادت به سرای باقی شتابد، </w:t>
      </w:r>
    </w:p>
    <w:p>
      <w:pPr>
        <w:pStyle w:val="BookText"/>
        <w:rPr/>
      </w:pPr>
      <w:r>
        <w:rPr>
          <w:rFonts w:ascii="IRNazanin" w:hAnsi="IRNazanin" w:eastAsia="IRNazanin"/>
          <w:color w:val="111111"/>
          <w:sz w:val="28"/>
          <w:sz w:val="28"/>
          <w:szCs w:val="28"/>
          <w:rtl w:val="true"/>
          <w:lang w:bidi="fa-IR"/>
        </w:rPr>
        <w:t>مرحوم شهید اوّل، ستاره ای از آسمان علم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لمعه دمشقیه را که حاصل سال ها تلاش بی درنگ و آسایش برانداز است با قلمی که از خون خود مرکّب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شهادتش، میان تاریکی سیاه چالی از کینه امویان نوشت تا اگر خود، تاراجِ خزان شد، فقه اسلامی از دست تطاول ایام، بی آسیب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آن گاه که خورشید در افقی خون رنگ، شاهد ماجرا بود، شهید با دستانی بسته، اما گام هایی استوار، به سوی مسلخ خود، به راه افتاد و دمشق، پایتخت رسوا و فاجعه آفرین یزیدیان، شهادت گاه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تن بی جان، اما همیشه جاوید او را به بالای دار بردند، سنگ کینه به او زدند، او را در آتش شقاوت سوزاندند و خاکسترش را بر باد دادند تا اثری از او و راه سرخ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زهی خیال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با شهادتش دیواره زمان را می شکند و قرن ها را می پیماید و ندای خویش را به گوش آیندگان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پیکری که پس از یک عمر تلاش در سرخی فریاد و خرمی بهشت به آسایش همیشگی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خورشید سربدارِ تپه های زیتون، مرحوم شهیداوّل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بر دار عشق شدنِ ستاره فروزان مکتب سرخ سربداران، شهید اوّل را گرامی می داریم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سالگشت پیروزی ندای حق طلبانه خورشید فقاهت، مرحوم شهید اوّل را پاس می داریم</w:t>
      </w:r>
      <w:r>
        <w:rPr>
          <w:rFonts w:eastAsia="IRNazanin" w:cs="IRNazanin"/>
          <w:color w:val="111111"/>
          <w:sz w:val="28"/>
          <w:szCs w:val="28"/>
          <w:rtl w:val="true"/>
          <w:lang w:bidi="fa-IR"/>
        </w:rPr>
        <w:t xml:space="preserve">. </w:t>
      </w:r>
      <w:bookmarkStart w:id="61" w:name="pg3216_28884"/>
    </w:p>
    <w:p>
      <w:pPr>
        <w:pStyle w:val="Heading3"/>
        <w:numPr>
          <w:ilvl w:val="2"/>
          <w:numId w:val="1"/>
        </w:numPr>
        <w:rPr/>
      </w:pPr>
      <w:bookmarkStart w:id="62" w:name="__RefHeading___Toc1751787_2749589250"/>
      <w:bookmarkStart w:id="63" w:name="_Toc21"/>
      <w:bookmarkEnd w:id="61"/>
      <w:bookmarkEnd w:id="62"/>
      <w:r>
        <w:rPr>
          <w:rtl w:val="true"/>
        </w:rPr>
        <w:t xml:space="preserve">شهادت حضرت زهرا علیهاالسلام </w:t>
      </w:r>
      <w:r>
        <w:rPr>
          <w:rtl w:val="true"/>
        </w:rPr>
        <w:t>(</w:t>
      </w:r>
      <w:r>
        <w:rPr>
          <w:rtl w:val="true"/>
        </w:rPr>
        <w:t>روایت اوّل</w:t>
      </w:r>
      <w:r>
        <w:rPr>
          <w:rtl w:val="true"/>
        </w:rPr>
        <w:t>) (</w:t>
      </w:r>
      <w:r>
        <w:rPr/>
        <w:t>13</w:t>
      </w:r>
      <w:r>
        <w:rPr>
          <w:rtl w:val="true"/>
        </w:rPr>
        <w:t xml:space="preserve"> </w:t>
      </w:r>
      <w:r>
        <w:rPr>
          <w:rtl w:val="true"/>
        </w:rPr>
        <w:t>جمادی الاول</w:t>
      </w:r>
      <w:r>
        <w:rPr>
          <w:rtl w:val="true"/>
        </w:rPr>
        <w:t>)</w:t>
      </w:r>
      <w:bookmarkEnd w:id="63"/>
    </w:p>
    <w:p>
      <w:pPr>
        <w:pStyle w:val="BookText"/>
        <w:rPr/>
      </w:pPr>
      <w:r>
        <w:rPr>
          <w:rFonts w:ascii="IRNazanin" w:hAnsi="IRNazanin" w:eastAsia="IRNazanin"/>
          <w:color w:val="111111"/>
          <w:sz w:val="28"/>
          <w:sz w:val="28"/>
          <w:szCs w:val="28"/>
          <w:rtl w:val="true"/>
          <w:lang w:bidi="fa-IR"/>
        </w:rPr>
        <w:t xml:space="preserve">شهادت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کوثر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ای گنجینه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آینه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نماد تمام غم های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نماد شکوفاترین زخم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کربلایی از شهادت هستی که این گونه مظلوم و تنها در بستر شهادت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جان سوز تو را علی علیه السلام، با کدامین چاه ناله کند؟ دل پر اشکِ کدام چاه است که به زمزمه غریبانه علی علیه السلام گوش بسپارد؟ ماتم سوزناک تو را چگونه تاب آورد؟ مگر می توان دستان لطمه دیده پر عطوفت تو را، در یاد آورد و ساکت ماند؟ مگر پهلوی رنج دیده تو را می توان تجسم کرد و هیچ نگفت؟ سلام خدا بر آن بازوی کبود شده، و درود او بر هجران غم انگیزت، در دل شب ها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کوثر است و جوشش این کوثر تا دامنه قیامت، همواره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گوهر یکتا در صدف عصمت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جان خدایی اش که پس از رسول صلی الله علیه و آله وسلم به جز اندکی مهمان خاکیان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شقایق سیلی خورده باغ رسالت است و اکنون در بستر رهیدن، آرمیده تا علی را با اقیانوسی از غصه ها و رنج ها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سر بر بالینِ خوابی ناآرام، گذاشته اند و آب شدن شمع وجود او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مستجاب شد و او، عزم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فریاد می کشد، زمین ضجه می زند، کودکان التماس می کنند؛ اما موعد جدایی فرا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اندی سال است که از هجرت غریبانه ات می گذرد؛ اما آتش غم تو هیچ گاه در سینه های ما خاموش نشده و زخم اندوه تو همیشه در دلهای ما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دوباره، این زخم کهنه سرباز کرده است و از دیدگانمان خونابه می 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مادر غم دیده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را بر آسمان و زمین که از ما بی تاب ترند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یاس کبود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ثمره باغ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همه دل های رنج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در سوگ تو، بی بهانه اشک می ریزند و هق هق گریه هایم، طاقت شانه هایم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هزار ساله ام وا نمی شود و فقط می خواهم در ماتمت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لبخند است، از لب ها خواهم سترد و هر چه شادی است از دفتر دل خواهم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باقی نمی ماند، وقتی که مادر آفرینش، بهانه خلقت، در آتش بتِ جدایی می سوزد و مهربانانه با جهانی پر از نامهربانی و نامرادی،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جان کاهت را بر همه دل های داغدار که بر زانوی بی صبری سر نهاده و ناله شان به آسمان ها بلند است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پرپر شدن یاس بوستان رسول، بانوی عفاف و عصمت، حضرت زهرای بتول علیهاالسلام را تسلیت می گوییم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عروج پرستوی شکسته بال علی علیه السلام، مادر غم دیده کائنات، حضرت </w:t>
      </w:r>
      <w:bookmarkStart w:id="64" w:name="pg3216_28888"/>
    </w:p>
    <w:p>
      <w:pPr>
        <w:pStyle w:val="BookText"/>
        <w:rPr/>
      </w:pPr>
      <w:bookmarkEnd w:id="64"/>
      <w:r>
        <w:rPr>
          <w:rFonts w:ascii="IRNazanin" w:hAnsi="IRNazanin" w:eastAsia="IRNazanin"/>
          <w:color w:val="111111"/>
          <w:sz w:val="28"/>
          <w:sz w:val="28"/>
          <w:szCs w:val="28"/>
          <w:rtl w:val="true"/>
          <w:lang w:bidi="fa-IR"/>
        </w:rPr>
        <w:t>صدیقه کبری، فاطمه زهرا علیهاالسلام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آیینه دار عفت و عصمت و شریک غصه های بی پایان اولین مظلوم عالم، حضرت فاطمه زهرا را تسلیت می گوییم</w:t>
      </w:r>
      <w:r>
        <w:rPr>
          <w:rFonts w:eastAsia="IRNazanin" w:cs="IRNazanin"/>
          <w:color w:val="111111"/>
          <w:sz w:val="28"/>
          <w:szCs w:val="28"/>
          <w:rtl w:val="true"/>
          <w:lang w:bidi="fa-IR"/>
        </w:rPr>
        <w:t>.</w:t>
      </w:r>
    </w:p>
    <w:p>
      <w:pPr>
        <w:pStyle w:val="Heading3"/>
        <w:numPr>
          <w:ilvl w:val="2"/>
          <w:numId w:val="1"/>
        </w:numPr>
        <w:rPr/>
      </w:pPr>
      <w:bookmarkStart w:id="65" w:name="__RefHeading___Toc1751789_2749589250"/>
      <w:bookmarkStart w:id="66" w:name="_Toc22"/>
      <w:bookmarkEnd w:id="65"/>
      <w:r>
        <w:rPr>
          <w:rtl w:val="true"/>
        </w:rPr>
        <w:t xml:space="preserve">شهادت حضرت زهرا علیهاالسلام به روایتی </w:t>
      </w:r>
      <w:r>
        <w:rPr>
          <w:rtl w:val="true"/>
        </w:rPr>
        <w:t>(</w:t>
      </w:r>
      <w:r>
        <w:rPr/>
        <w:t>3</w:t>
      </w:r>
      <w:r>
        <w:rPr>
          <w:rtl w:val="true"/>
        </w:rPr>
        <w:t xml:space="preserve"> </w:t>
      </w:r>
      <w:r>
        <w:rPr>
          <w:rtl w:val="true"/>
        </w:rPr>
        <w:t>جمادی الثانی</w:t>
      </w:r>
      <w:r>
        <w:rPr>
          <w:rtl w:val="true"/>
        </w:rPr>
        <w:t>)</w:t>
      </w:r>
      <w:bookmarkEnd w:id="66"/>
    </w:p>
    <w:p>
      <w:pPr>
        <w:pStyle w:val="BookText"/>
        <w:rPr/>
      </w:pPr>
      <w:r>
        <w:rPr>
          <w:rFonts w:ascii="IRNazanin" w:hAnsi="IRNazanin" w:eastAsia="IRNazanin"/>
          <w:color w:val="111111"/>
          <w:sz w:val="28"/>
          <w:sz w:val="28"/>
          <w:szCs w:val="28"/>
          <w:rtl w:val="true"/>
          <w:lang w:bidi="fa-IR"/>
        </w:rPr>
        <w:t xml:space="preserve">شهادت حضرت زهرا علیهاالسلام به روایتی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مادر صبوری و رنجوری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نیست که نامت با ناگهانیِ گریه ها گره خورده است و دل با شنیدن نام مطهرت، مانند مادرانِ فرزند مرده، ضجه می زند و جویباری از اشک را برپای پر آبله احساس،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پریشانی ماه، تاوان امروز بی عاطفگی و نامردی اهالی مدینه است که در هنگامه شعله خیز در و دیوار، بر پیشانی تاریخ، داغ 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درد و داغ تو نیست و آسمان توان کشیدن بار مصیبت 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پر اندوه مدینه اقتدا می کنیم و با دیگر سوگواران بر روان ات سلام می فرستیم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عصاره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آینه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زلال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ترنم باران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مقام </w:t>
      </w:r>
    </w:p>
    <w:p>
      <w:pPr>
        <w:pStyle w:val="BookText"/>
        <w:rPr/>
      </w:pPr>
      <w:r>
        <w:rPr>
          <w:rFonts w:ascii="IRNazanin" w:hAnsi="IRNazanin" w:eastAsia="IRNazanin"/>
          <w:color w:val="111111"/>
          <w:sz w:val="28"/>
          <w:sz w:val="28"/>
          <w:szCs w:val="28"/>
          <w:rtl w:val="true"/>
          <w:lang w:bidi="fa-IR"/>
        </w:rPr>
        <w:t>تو حیرانم که معنویت رشته های چادرت دست نیاز می آویزد و معرفت به غبار آستان خانه ات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این دنیای خاکی شایان میزبانی چشمه سارِ همیشه جاری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سرای درد و رنج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آینه زخم ها و داغ ها و در هجران پدر غریبانه زیستی و در وداع شبانه ات با پهلویی شکسته، خانه گلین را به امید آغوش بهشتی پدر ترک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چشم هایم بارانی است و زبان از سخن طفره می رود می خواهم تا قیامت بر غم جانسوز تو بگریم و پرده از مظلومیت و حرمان همسرت علی علیه السلام بردارم، ای مادر پهلوشکسته آفتاب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بانوی ارمغانی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الگوی عفاف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واگذاشتی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از آن دست هایی زخمی، پهلوی شکسته و چهره ای کبود به یادگار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تنها چادری وصله دار و دستاسی با گندم اشک، به یادگار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ناشناخته بمانی که همگان گنجایش شناخت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تو باید مخفی بماند که چشم ها را یارای گریه تا قیامت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باید در حسرت نامت بسوزد و یتیمانه دنبال مزار بی نشانت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کالبد زمان نمی گنجی سرای خاکی، منزلگاه تو نبود و آفتاب شرمنده از نگاهت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خاموشی و سکوت شب بود که می توانست تو را تا بی نشانیِ مزارت تشییع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همراز شب های درد و فراق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عبادت تو را در محراب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گفتن تو را با فرشتگان شنیده و با هیچ کس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همراز غربتِ همسر مظلومت، در نخلستان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شما بسیار نشان دارد، و اینک در این شب ناله و فریاد، با همراز همیشگی تو، با گریه های شب، هم نوا </w:t>
      </w:r>
      <w:bookmarkStart w:id="67" w:name="pg3216_28892"/>
    </w:p>
    <w:p>
      <w:pPr>
        <w:pStyle w:val="BookText"/>
        <w:rPr/>
      </w:pPr>
      <w:bookmarkEnd w:id="67"/>
      <w:r>
        <w:rPr>
          <w:rFonts w:ascii="IRNazanin" w:hAnsi="IRNazanin" w:eastAsia="IRNazanin"/>
          <w:color w:val="111111"/>
          <w:sz w:val="28"/>
          <w:sz w:val="28"/>
          <w:szCs w:val="28"/>
          <w:rtl w:val="true"/>
          <w:lang w:bidi="fa-IR"/>
        </w:rPr>
        <w:t>می شویم و غروب خاکستری دردها و ناله هایت را به فرزندت، به منتقم آخرینت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غروب غم انگیز کوثر رسول در هاله های جدایی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جانگداز روح ترنم وحی و آیینه ایزدنمای حضرت صدیقه زهرا علیهاالسلام را تسلیت می گوییم</w:t>
      </w:r>
      <w:r>
        <w:rPr>
          <w:rFonts w:eastAsia="IRNazanin" w:cs="IRNazanin"/>
          <w:color w:val="111111"/>
          <w:sz w:val="28"/>
          <w:szCs w:val="28"/>
          <w:rtl w:val="true"/>
          <w:lang w:bidi="fa-IR"/>
        </w:rPr>
        <w:t>.</w:t>
      </w:r>
    </w:p>
    <w:p>
      <w:pPr>
        <w:pStyle w:val="Heading3"/>
        <w:numPr>
          <w:ilvl w:val="2"/>
          <w:numId w:val="1"/>
        </w:numPr>
        <w:rPr/>
      </w:pPr>
      <w:bookmarkStart w:id="68" w:name="__RefHeading___Toc1751791_2749589250"/>
      <w:bookmarkStart w:id="69" w:name="_Toc23"/>
      <w:bookmarkEnd w:id="68"/>
      <w:r>
        <w:rPr>
          <w:rtl w:val="true"/>
        </w:rPr>
        <w:t xml:space="preserve">وفات حضرت ام البنین علیهاالسلام </w:t>
      </w:r>
      <w:r>
        <w:rPr>
          <w:rtl w:val="true"/>
        </w:rPr>
        <w:t>(</w:t>
      </w:r>
      <w:r>
        <w:rPr/>
        <w:t>13</w:t>
      </w:r>
      <w:r>
        <w:rPr>
          <w:rtl w:val="true"/>
        </w:rPr>
        <w:t xml:space="preserve"> </w:t>
      </w:r>
      <w:r>
        <w:rPr>
          <w:rtl w:val="true"/>
        </w:rPr>
        <w:t>جمادی الثانی</w:t>
      </w:r>
      <w:r>
        <w:rPr>
          <w:rtl w:val="true"/>
        </w:rPr>
        <w:t>)</w:t>
      </w:r>
      <w:bookmarkEnd w:id="69"/>
    </w:p>
    <w:p>
      <w:pPr>
        <w:pStyle w:val="BookText"/>
        <w:rPr/>
      </w:pPr>
      <w:r>
        <w:rPr>
          <w:rFonts w:ascii="IRNazanin" w:hAnsi="IRNazanin" w:eastAsia="IRNazanin"/>
          <w:color w:val="111111"/>
          <w:sz w:val="28"/>
          <w:sz w:val="28"/>
          <w:szCs w:val="28"/>
          <w:rtl w:val="true"/>
          <w:lang w:bidi="fa-IR"/>
        </w:rPr>
        <w:t xml:space="preserve">وفات حضرت ام البنین علیهاالسلام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ای مادر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حماسه آفرینی های علمدار کربلاست، آن سان که خویش را سپر بلای تعالیِ فرهنگی شگرف می نمود و تیرهای بلا را از جان خورشید کربلا بر سینه تفتیده خود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فرزندان نسل عظیم شهادت و شهامتی تو مادر یک عاشورا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یک علقمه جاودانگی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علی، بزرگ مرد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مادر </w:t>
      </w:r>
    </w:p>
    <w:p>
      <w:pPr>
        <w:pStyle w:val="BookText"/>
        <w:rPr/>
      </w:pPr>
      <w:r>
        <w:rPr>
          <w:rFonts w:ascii="IRNazanin" w:hAnsi="IRNazanin" w:eastAsia="IRNazanin"/>
          <w:color w:val="111111"/>
          <w:sz w:val="28"/>
          <w:sz w:val="28"/>
          <w:szCs w:val="28"/>
          <w:rtl w:val="true"/>
          <w:lang w:bidi="fa-IR"/>
        </w:rPr>
        <w:t>حماسه های عاشورایی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را که روز رحلت توست از زبان همه ستارگان دشت چراغانِ کربلا، بر سوگوارانت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فاطمه بود؛ اما دوست نداشتی فاطمه صدایت کند نخستین بار که تو را فاطمه خواندند، نشستی و در غم تنهاترین بانوی آسمانی، زار گریستی و یادش را در دل زنده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آفتاب عظمت او مقایسه نمودی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فاطمه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کوثر رسول است، مادر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اویم، البته اگر این افتخار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کوثر رسول نبودی؛ اما درس آموخته مکتب او بودی، اما اکنون بقیع، مهمانی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عاشقانه در جوار مادر علی علیه السلام و فرزند او امام حسن مجتبی علیه السلام رخ در خاک دلربای بقیع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غم انگیز تو بانوی فاطمی سرشت را به حق باوران و شیفتگان خاندان رسول اکرم صلی الله علیه و آله وسلم تسلیت می گوییم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نامِ ام البنین، در ردیفِ شیرزنان دلیر پرور تاریخ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دامان پاکش مهد تولد آزادگی و معراج شهادت است، آن سان که فرزندی می پرورد که افتخار تاریخ شیعه و سرآمد آزادگان و جانبازان راه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علیه السلام که شیر غرّان بیشه های جهاد با ستمگران و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سده ستم خیز تاریخ، یورشی عظیم و آگاهانه بر فریبکاران برد و بر بوم سیاه افکار امویان، زنگ هشدار دهنده و بیدارگرِ سرخی باشید، تا صلابت هابیل، قربانی قسارت قابلیان نشود و صور اسرافیل، خفته گان اعصار را بیدار نماید و رخوت و سستی زمستان های غفلت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مادری آفتاب طینت بود که در خانه علی علیه السلام بیدار گر توحید آشیانه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وفات ام البنین این مادر بزرگ حماسه را </w:t>
      </w:r>
      <w:bookmarkStart w:id="70" w:name="pg3216_28896"/>
    </w:p>
    <w:p>
      <w:pPr>
        <w:pStyle w:val="BookText"/>
        <w:rPr/>
      </w:pPr>
      <w:bookmarkEnd w:id="70"/>
      <w:r>
        <w:rPr>
          <w:rFonts w:ascii="IRNazanin" w:hAnsi="IRNazanin" w:eastAsia="IRNazanin"/>
          <w:color w:val="111111"/>
          <w:sz w:val="28"/>
          <w:sz w:val="28"/>
          <w:szCs w:val="28"/>
          <w:rtl w:val="true"/>
          <w:lang w:bidi="fa-IR"/>
        </w:rPr>
        <w:t>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وفات ام البنین مادر آیینه های عاشورایی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توان سوز ثانیِ فاطمه مادر علمدار سرافراز کربلا، حضرت ام البنین علیهاالسلام را تسلیت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جانگداز ستاره آستان بقیع و مادر حماسه های رفیع، حضرت ام البنین علیهاالسلام را تسلیت می گوییم</w:t>
      </w:r>
      <w:r>
        <w:rPr>
          <w:rFonts w:eastAsia="IRNazanin" w:cs="IRNazanin"/>
          <w:color w:val="111111"/>
          <w:sz w:val="28"/>
          <w:szCs w:val="28"/>
          <w:rtl w:val="true"/>
          <w:lang w:bidi="fa-IR"/>
        </w:rPr>
        <w:t>.</w:t>
      </w:r>
    </w:p>
    <w:p>
      <w:pPr>
        <w:pStyle w:val="Heading3"/>
        <w:numPr>
          <w:ilvl w:val="2"/>
          <w:numId w:val="1"/>
        </w:numPr>
        <w:rPr/>
      </w:pPr>
      <w:bookmarkStart w:id="71" w:name="__RefHeading___Toc1751793_2749589250"/>
      <w:bookmarkStart w:id="72" w:name="_Toc24"/>
      <w:bookmarkEnd w:id="71"/>
      <w:r>
        <w:rPr>
          <w:rtl w:val="true"/>
        </w:rPr>
        <w:t>پاسداشت شخصیت ها</w:t>
      </w:r>
      <w:bookmarkEnd w:id="72"/>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رحلت شیخ مرتضی انصاری رحمه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بلند آوازه شیعی، مرحوم شیخ مرتضی انصاری رحمه الله یکی از پاسداران اندیشه ناب اسلامی و نگهبان حریم فرهنگ تشیع بود که با پیروی از مکتب والای پیشوایان اسلام و هادیان بشریت، و با تکیه بر ولایت و دوستداری آنان، به زنده نگه داشتن معارف گران قدر آن بزرگواران همت گمارد و در حیات نورانی و پر فیض خود کوشید تا به سهم خود وظیفه شرعی و الهی اش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ها تلاش و کوشش بی وقفه در این راه در سن شصت و هفت سالگی دعوت حق را لبیک گفت </w:t>
      </w:r>
    </w:p>
    <w:p>
      <w:pPr>
        <w:pStyle w:val="BookText"/>
        <w:rPr/>
      </w:pPr>
      <w:r>
        <w:rPr>
          <w:rFonts w:ascii="IRNazanin" w:hAnsi="IRNazanin" w:eastAsia="IRNazanin"/>
          <w:color w:val="111111"/>
          <w:sz w:val="28"/>
          <w:sz w:val="28"/>
          <w:szCs w:val="28"/>
          <w:rtl w:val="true"/>
          <w:lang w:bidi="fa-IR"/>
        </w:rPr>
        <w:t>و روح پاکش به سوی معشوق ابدی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دانش افروزی شیخ انصاری، این دانشمند نستوه که سال ها گرمی بخش حجره های علم آموزی و مکتب های دانش پژوهی بود هزار توهای تاریک مسائل را روشن می کرد و هر روز ناگفته ای از اسرار علم را بر جویندگان علوم اسلامی فاش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اراده و سخت کوشی بود که از تمام لحظه های عمر خود در بارور ساختن درخت تناور دانش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استادی بی بدیل و پدری مهربان برای دانش پژوهان مکتبش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زرّین زندگانی این استاد فرزانه، مملو از اخلاص، سرشار از کوشش و آکنده از نگارینه های رنگین محبت به خاندان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صفحه مجاهدت، زهد و ولایت پذیری زندگانی شیخ انصاری این پایمرد عرصه دین و دنیا، درود می فرستیم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ستاره ای پر فروغ در آسمان حوزه های علمیه در گذشته و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های این شریعت شناس نو آور و نام دار زینت بخش حوزه های امروز و کتابخانه های گران سنگ ماست و نام او تا ابد در اوج آسمان علم و معرفت خواهد درخشید، چرا که با وجود این همه پویایی و بالندگی فقه شیعه، بهار کتاب های او بی خزان مانده و غبار کهنگی و فرسودگی بر آن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مرزبان بیدار فقه اسلامی بود و در سایه سار ولایت، به پاسداری از فقاهت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ضریح نورانی خورشید نجف، پرتوهایی بر دل مشتاقش تابیده بود و چه بسیار مسائلی که با شبنمی از اشک بر عذار خواهش گر و با دستی گره خورده بر شبکه های ضریح باب مدینه علم، علی علیه السلام عرضه کرده و پاسخ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این عالم </w:t>
      </w:r>
    </w:p>
    <w:p>
      <w:pPr>
        <w:pStyle w:val="BookText"/>
        <w:rPr/>
      </w:pPr>
      <w:r>
        <w:rPr>
          <w:rFonts w:ascii="IRNazanin" w:hAnsi="IRNazanin" w:eastAsia="IRNazanin"/>
          <w:color w:val="111111"/>
          <w:sz w:val="28"/>
          <w:sz w:val="28"/>
          <w:szCs w:val="28"/>
          <w:rtl w:val="true"/>
          <w:lang w:bidi="fa-IR"/>
        </w:rPr>
        <w:t>ربّانی نیز در جوار نورانی آن بقعه مقدس در حجره ای متصل به رواق قبله به خاک سپرده شده است، سلام خدا بر تو ای عالم پرورش یافته در محضر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هجدهم جمادی الثانی، سالروز ارتحال عالم بیدارگر و نواندیش شیعه، مرحوم شیخ مرتضی انصاری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درگذشت دانشمند فرزانه و شریعت شناس نوآور جهان تشیع، شیخ مرتضی انصاری گرامی باد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رحلت ستاره ای پر فروغ از آسمان فقاهت شیعه، مرحوم شیخ مرتضی انصاری گرامی باد</w:t>
      </w:r>
      <w:r>
        <w:rPr>
          <w:rFonts w:eastAsia="IRNazanin" w:cs="IRNazanin"/>
          <w:color w:val="111111"/>
          <w:sz w:val="28"/>
          <w:szCs w:val="28"/>
          <w:rtl w:val="true"/>
          <w:lang w:bidi="fa-IR"/>
        </w:rPr>
        <w:t xml:space="preserve">. </w:t>
      </w:r>
      <w:bookmarkStart w:id="73" w:name="pg3216_28902"/>
    </w:p>
    <w:p>
      <w:pPr>
        <w:pStyle w:val="Heading3"/>
        <w:numPr>
          <w:ilvl w:val="2"/>
          <w:numId w:val="1"/>
        </w:numPr>
        <w:rPr/>
      </w:pPr>
      <w:bookmarkStart w:id="74" w:name="__RefHeading___Toc1751795_2749589250"/>
      <w:bookmarkStart w:id="75" w:name="_Toc25"/>
      <w:bookmarkEnd w:id="73"/>
      <w:bookmarkEnd w:id="74"/>
      <w:r>
        <w:rPr>
          <w:rtl w:val="true"/>
        </w:rPr>
        <w:t xml:space="preserve">شهادت حضرت امام هادی علیه السلام </w:t>
      </w:r>
      <w:r>
        <w:rPr>
          <w:rtl w:val="true"/>
        </w:rPr>
        <w:t>(</w:t>
      </w:r>
      <w:r>
        <w:rPr/>
        <w:t>3</w:t>
      </w:r>
      <w:r>
        <w:rPr>
          <w:rtl w:val="true"/>
        </w:rPr>
        <w:t xml:space="preserve"> </w:t>
      </w:r>
      <w:r>
        <w:rPr>
          <w:rtl w:val="true"/>
        </w:rPr>
        <w:t>رجب</w:t>
      </w:r>
      <w:r>
        <w:rPr>
          <w:rtl w:val="true"/>
        </w:rPr>
        <w:t>)</w:t>
      </w:r>
      <w:bookmarkEnd w:id="75"/>
    </w:p>
    <w:p>
      <w:pPr>
        <w:pStyle w:val="BookText"/>
        <w:rPr/>
      </w:pPr>
      <w:r>
        <w:rPr>
          <w:rFonts w:ascii="IRNazanin" w:hAnsi="IRNazanin" w:eastAsia="IRNazanin"/>
          <w:color w:val="111111"/>
          <w:sz w:val="28"/>
          <w:sz w:val="28"/>
          <w:szCs w:val="28"/>
          <w:rtl w:val="true"/>
          <w:lang w:bidi="fa-IR"/>
        </w:rPr>
        <w:t xml:space="preserve">شهادت حضرت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خدا بر تو ای دهمین پیشوای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دهمین آبشار ریزان از چکاد روشنی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درخشندگی کوکب نورانی ات که خورشید را شرمگین تابش کرد، و چشمه های آفرینش را لبریز 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مهری که در مجمر سینه های عاشقانت برافروختی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قلب مهربان و یتیم نوازت که همیشه پناه غریبان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آن قلبِ همیشه مهربان را از طپش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مصیبت تو در سینه ها، به آسمان زبانه می کشد و همه هستی را عن قریب برباد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غم بار و مصیبت زده، آتش سوگمان را مهار کن و دوباره دست مهربان و غریب نوازت را بر صفحه دل هامان بکش تا اندکی از این داغ جان فرسا کاسته شود، ای دهمین پیشوای مهربان و معصوم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آسمانی از سوگ بر پهنه دنیای خاکی ما پرده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خورشیدی از هدایت وهادی امت پیامبر، خورشید دل های سرگشته در تاریکی خورشیدی که شعاع وجودش، شب آشفته دشمنان دین را به کابوسی هولناک بدل می کرد و پرتویی از گرمای وجودش یخ های کفر و زبونی را آب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برّان او با چند بیت شعر، بساط عیش و طرب ستم گستران زمانه را چنان به تیرگی ملامت کشاند که اثری از عیش در بزم آن 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پرتوفشانی دهمین آفتاب حماسه و پارسایی، حضرت امام علی النقی علیه السلام درود می فرستیم و مصیبت جان گداز شهادت ایشان را تسلیت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هیبتش، دریاها قطره و کوه ها ذرّه بودند و دربارگاه مکنتش، پادشاهان بی وزن می نمودند؛ اما این خُلق عظیم محمدی در جان و این ذوالفقار حیدری در میان، رنج تبعید و شکنجه را در تنگنای زندان ها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جا خلوتی گسترده تر با معشوق خود بگستراند، اما فروغ آفتاب عالم تابش، کینه و سنگدلی را در دل خفاشان سیه بخت عباسی هر لحظه بیشتر می کرد، خواب راحت از دیدگان شب پرستشان ربوده شده بود و در آتش کینه خود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دست به نیرنگی پلید یازیدند و به زهر کینه پنجه آغشتند تا خلوت مناجاتش را بشکنند و فروغ بی کرانه اش را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کفتار صفت، شبانه پا بر گلیم شب زنده داری اش نهادند و گل های سجاده اُنسش را لگدمال نمودند و زهر جفا در کام خشک و بر لبان ترک خورده اش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بی پایان حق بر تو ای امام مسموم و شهید از زهر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غریبانه دهمین آفتاب پرتو فروز هدایت، حضرت امام علی النقی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مظلومانه هادی انسان ها و پیشوای ظلم ستیز جاهلیت، حضرت امام هادی علیه السلام را تسلیت می گوییم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جان سوز دهمین خورشید مهرورزان و سرحلقه ستم ستیزان، حضرت امام علی النقی در افق خون گرفته شهادت را تسلیت می گوییم</w:t>
      </w:r>
      <w:r>
        <w:rPr>
          <w:rFonts w:eastAsia="IRNazanin" w:cs="IRNazanin"/>
          <w:color w:val="111111"/>
          <w:sz w:val="28"/>
          <w:szCs w:val="28"/>
          <w:rtl w:val="true"/>
          <w:lang w:bidi="fa-IR"/>
        </w:rPr>
        <w:t xml:space="preserve">. </w:t>
      </w:r>
      <w:bookmarkStart w:id="76" w:name="pg3216_28906"/>
    </w:p>
    <w:p>
      <w:pPr>
        <w:pStyle w:val="Heading3"/>
        <w:numPr>
          <w:ilvl w:val="2"/>
          <w:numId w:val="1"/>
        </w:numPr>
        <w:rPr/>
      </w:pPr>
      <w:bookmarkStart w:id="77" w:name="__RefHeading___Toc1751797_2749589250"/>
      <w:bookmarkStart w:id="78" w:name="_Toc26"/>
      <w:bookmarkEnd w:id="76"/>
      <w:bookmarkEnd w:id="77"/>
      <w:r>
        <w:rPr>
          <w:rtl w:val="true"/>
        </w:rPr>
        <w:t xml:space="preserve">وفات حضرت زینب کبری علیهاالسلام </w:t>
      </w:r>
      <w:r>
        <w:rPr>
          <w:rtl w:val="true"/>
        </w:rPr>
        <w:t>(</w:t>
      </w:r>
      <w:r>
        <w:rPr/>
        <w:t>15</w:t>
      </w:r>
      <w:r>
        <w:rPr>
          <w:rtl w:val="true"/>
        </w:rPr>
        <w:t xml:space="preserve"> </w:t>
      </w:r>
      <w:r>
        <w:rPr>
          <w:rtl w:val="true"/>
        </w:rPr>
        <w:t>رجب</w:t>
      </w:r>
      <w:r>
        <w:rPr>
          <w:rtl w:val="true"/>
        </w:rPr>
        <w:t>)</w:t>
      </w:r>
      <w:bookmarkEnd w:id="78"/>
    </w:p>
    <w:p>
      <w:pPr>
        <w:pStyle w:val="BookText"/>
        <w:rPr/>
      </w:pPr>
      <w:r>
        <w:rPr>
          <w:rFonts w:ascii="IRNazanin" w:hAnsi="IRNazanin" w:eastAsia="IRNazanin"/>
          <w:color w:val="111111"/>
          <w:sz w:val="28"/>
          <w:sz w:val="28"/>
          <w:szCs w:val="28"/>
          <w:rtl w:val="true"/>
          <w:lang w:bidi="fa-IR"/>
        </w:rPr>
        <w:t xml:space="preserve">وفات حضرت زینب کبری علیهاالسلام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شب گریه های غریبانه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گریستن بر غم های بی انتهای اسطوره اندوه است او که نامش بر بیرق های برافراشته عزا، نوشته شده، در آینه های مکررِ اشک،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آواز سرخ کربلا را از حنجره بردباری اش، به گوش تاریخ رساند و اگر این حنجره صبوری نبود، داستان جان سوز آن ظهر عطشناک در هزار توی کوچه های تاریخ، به دست فراموشی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خواهر حماسه ساز آفتاب کربلا همان اسطوره بردباری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کاخ استبداد یزیدیان را با نطق آتشین خود به لرزه در آورد؛ اما اکنون پرچم های سیاه بر نامش مویه می کنند و آسمان کربلا در غم هجران او حماسه هایش را پیش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آسمان کربلا هم ناله می شویم و هجرت غریبانه دختر امیرالمؤمنین علیه السلام حضرت زینب علیهاالسلام را به سوگ می نشینیم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شکوه حماسه در سراپرده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 گشای نیستانی از سوگ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صبوریِ سر برافراشته از هجوم 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خود، وسعتی به اندازه همه سوگ های آفرینش داشته ای، تو که خود دریای بی کران اشک را، ساحل بودی، چگونه ما را در آتش سوگ خود می نهی و می روی؟ کدام سینه است که گنجایش داغ تو را که به وسعت همه داغ های خلقت است، داشته باشد؟ چگونه بر تو بگرییم که اشک را تو آبرو دادی و گریه را تو، گریستن آموختی؟ تو را که ناله ات زنجیرها را به گریه </w:t>
      </w:r>
    </w:p>
    <w:p>
      <w:pPr>
        <w:pStyle w:val="BookText"/>
        <w:rPr/>
      </w:pPr>
      <w:r>
        <w:rPr>
          <w:rFonts w:ascii="IRNazanin" w:hAnsi="IRNazanin" w:eastAsia="IRNazanin"/>
          <w:color w:val="111111"/>
          <w:sz w:val="28"/>
          <w:sz w:val="28"/>
          <w:szCs w:val="28"/>
          <w:rtl w:val="true"/>
          <w:lang w:bidi="fa-IR"/>
        </w:rPr>
        <w:t>می انداخت و صدای جرس را در سینه خفه می کرد، چگونه باید مویه کرد؟ چگونه باید بر تو سوگواری نمود که ما سوگواری را از تو یادگار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همه شب های وداع تکیه برنامت زده اند، چگونه باید در این شب واپسین صدا زد؟ با جگری تفتیده از مصیبت های بی شمارت، چشم های خشکیده از اشکمان را که دیگر توان باریدن ندارد، بر نامت گره می زنیم و با زبانی که در حیرت از سوگ تو، دربند شده است کوچ غریبانه ات را بر شیفتگان حماسه هایت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ای معمار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زخم خورده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خورشیدهای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گران بهای تو در ماتم ستاره های کربلا، آن قدر جان سوز بود که راه را بر هر اشکی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مویه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اله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 نطق های آتشینت، خارج از درک همه منطق هاست و دل در اندیشه مانده است که چگونه برایت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سرگردان بین سوگ از غم تو و حیرت از منطق تو، وفات جانسوزت را به همگی سوگواران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وفات جان سوز بانوی اندوه و قهرمان نستوه حضرت زینب کبری علیهاالسلام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هجران غم انگیز احیاگر حماسه های جاوید کربلا حضرت زینب علیهاالسلام را تسلیت می گوییم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جان گداز بانوی خورشیدهای خونین کربلا و میراث دار غربت زهرا، حضرت زینب کبری علیهاالسلام را تسلیت عرض می نماییم</w:t>
      </w:r>
      <w:r>
        <w:rPr>
          <w:rFonts w:eastAsia="IRNazanin" w:cs="IRNazanin"/>
          <w:color w:val="111111"/>
          <w:sz w:val="28"/>
          <w:szCs w:val="28"/>
          <w:rtl w:val="true"/>
          <w:lang w:bidi="fa-IR"/>
        </w:rPr>
        <w:t xml:space="preserve">. </w:t>
      </w:r>
      <w:bookmarkStart w:id="79" w:name="pg3216_28910"/>
    </w:p>
    <w:p>
      <w:pPr>
        <w:pStyle w:val="Heading3"/>
        <w:numPr>
          <w:ilvl w:val="2"/>
          <w:numId w:val="1"/>
        </w:numPr>
        <w:rPr/>
      </w:pPr>
      <w:bookmarkStart w:id="80" w:name="__RefHeading___Toc1751799_2749589250"/>
      <w:bookmarkStart w:id="81" w:name="_Toc27"/>
      <w:bookmarkEnd w:id="79"/>
      <w:bookmarkEnd w:id="80"/>
      <w:r>
        <w:rPr>
          <w:rtl w:val="true"/>
        </w:rPr>
        <w:t xml:space="preserve">شهادت امام موسی کاظم علیه السلام </w:t>
      </w:r>
      <w:r>
        <w:rPr>
          <w:rtl w:val="true"/>
        </w:rPr>
        <w:t>(</w:t>
      </w:r>
      <w:r>
        <w:rPr/>
        <w:t>25</w:t>
      </w:r>
      <w:r>
        <w:rPr>
          <w:rtl w:val="true"/>
        </w:rPr>
        <w:t xml:space="preserve"> </w:t>
      </w:r>
      <w:r>
        <w:rPr>
          <w:rtl w:val="true"/>
        </w:rPr>
        <w:t>رجب</w:t>
      </w:r>
      <w:r>
        <w:rPr>
          <w:rtl w:val="true"/>
        </w:rPr>
        <w:t>)</w:t>
      </w:r>
      <w:bookmarkEnd w:id="81"/>
    </w:p>
    <w:p>
      <w:pPr>
        <w:pStyle w:val="BookText"/>
        <w:rPr/>
      </w:pPr>
      <w:r>
        <w:rPr>
          <w:rFonts w:ascii="IRNazanin" w:hAnsi="IRNazanin" w:eastAsia="IRNazanin"/>
          <w:color w:val="111111"/>
          <w:sz w:val="28"/>
          <w:sz w:val="28"/>
          <w:szCs w:val="28"/>
          <w:rtl w:val="true"/>
          <w:lang w:bidi="fa-IR"/>
        </w:rPr>
        <w:t xml:space="preserve">شهادت امام موسی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هفتمین فروغ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قبله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آزادترین اسیر و ای آزاده ترین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زندان، گلستانِ عبادت و خلوتِ تو شده بود و زندانبان سنگ دل، اسیر کرامت و بزرگواری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زنجیرهای ستم و تازیانه های دشمنی و کینه، قبل از شکنجه و آزار تو به سجده افتادند و دل بی رحمشان در برابر خلق نیکوی تو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ای امام هفتمین که تن رنجیده و روح بلندت، شاهد مظلومیت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بی پایان الهی بر تو و دودمان پاک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 با شرمندگی بر دست و پایش بوسه می زدند و تازیانه ها، با خجالت بر شانه های مقاومش فرود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تاریک زندان، همیشه عطرآگین از گُلِ ذکر او بود که بر لبانش می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آلوده ای که برای شکنجه او می آمدند، عاقبت بر خاک بردباری اش به سجده آمدند، و چشمان خون گرفته ای که برای تماشای آزار او می آمدند، شرمنده و خیس، سیاه چال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بدن خسته و زخمی اش از جور تازیانه ها آسوده شد؛ اما غل و زنجیرهادست های مهربانش را ترک نگفتند و همراهِ او بر تابوت شهادتش نشستند و با او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 پیشوای مهرورزان، امام کاظم علیه السلام را تسلیت می گوییم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در زنجیر شد و در تاریک ترین سیاه چال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سرد زنجیرها با رویش دستانش در برکه دعا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زنجیرها ناله </w:t>
      </w:r>
    </w:p>
    <w:p>
      <w:pPr>
        <w:pStyle w:val="BookText"/>
        <w:rPr/>
      </w:pPr>
      <w:r>
        <w:rPr>
          <w:rFonts w:ascii="IRNazanin" w:hAnsi="IRNazanin" w:eastAsia="IRNazanin"/>
          <w:color w:val="111111"/>
          <w:sz w:val="28"/>
          <w:sz w:val="28"/>
          <w:szCs w:val="28"/>
          <w:rtl w:val="true"/>
          <w:lang w:bidi="fa-IR"/>
        </w:rPr>
        <w:t>برمی خاست و با زمزمه نیاز او آمیخته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بیشتر می کردند سیاه چال ها عمیق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ها بیشتر به ملاقاتش می رفتند، اما زمزمه عاشقانه و هارون شکن او خاموش نمی شد، تا این که روزه افطار نکرده اش را با تلخی زهر شکستند و طلوعش را با غروبی در زنجیرها، پیوند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از گلوی همه مرغان حق ناله تراوید و از نای جان سوز خداجویان، مرثیه فراق چکید و نسیم، نوحه فراق او را از تاریکی زندان، در گوش شب زنده داران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ملکوتی هفتمین پیشوای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را گشودند و بدن مسموم و زنجیر شده او را بر تخته پاره ای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صفتانِ غرقه در مردابِ سنگ دلی، جسم بی جان او را در شعاع دید آفتاب طوس، جگرگوشه اش رضا علیه السلام نهادند و او، بدن مطهر و زهر خورده پدر را با غل و زنجیرها غسل نمود و بر آن نماز گزارد و به خاک کاظمین سپرد، به همان جا که اینک قبله نیاز دلهایی است که چشم به راه آزادی اسیر خویش از بند اسارت، زنجیرها دارند، کبوتر دل را به پرواز حرم مطهرش در می آوریم و شهادت آن امام همام را به شیفتگان زیارت حرمش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مظلومانه موسای قبیله عترت و اسطوره بردباری و دوری از خشم، حضرت امام موسی کاظم علیه السلام را تسلیت می گوییم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غمگنانه هفتمین خورشید امامت امام کاظم علیه السلام را در افق </w:t>
      </w:r>
      <w:bookmarkStart w:id="82" w:name="pg3216_28914"/>
    </w:p>
    <w:p>
      <w:pPr>
        <w:pStyle w:val="BookText"/>
        <w:rPr/>
      </w:pPr>
      <w:bookmarkEnd w:id="82"/>
      <w:r>
        <w:rPr>
          <w:rFonts w:ascii="IRNazanin" w:hAnsi="IRNazanin" w:eastAsia="IRNazanin"/>
          <w:color w:val="111111"/>
          <w:sz w:val="28"/>
          <w:sz w:val="28"/>
          <w:szCs w:val="28"/>
          <w:rtl w:val="true"/>
          <w:lang w:bidi="fa-IR"/>
        </w:rPr>
        <w:t>زنجیرهای به خون نشسته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خونین فرشته دربند، هفتمین پیشوای مهرورزان و فرو نشانندگان خشم، امام کاظم علیه السلام را تسلیت عرض می نمائیم</w:t>
      </w:r>
      <w:r>
        <w:rPr>
          <w:rFonts w:eastAsia="IRNazanin" w:cs="IRNazanin"/>
          <w:color w:val="111111"/>
          <w:sz w:val="28"/>
          <w:szCs w:val="28"/>
          <w:rtl w:val="true"/>
          <w:lang w:bidi="fa-IR"/>
        </w:rPr>
        <w:t>.</w:t>
      </w:r>
    </w:p>
    <w:p>
      <w:pPr>
        <w:pStyle w:val="Heading3"/>
        <w:numPr>
          <w:ilvl w:val="2"/>
          <w:numId w:val="1"/>
        </w:numPr>
        <w:rPr/>
      </w:pPr>
      <w:bookmarkStart w:id="83" w:name="__RefHeading___Toc1751801_2749589250"/>
      <w:bookmarkStart w:id="84" w:name="_Toc28"/>
      <w:bookmarkEnd w:id="83"/>
      <w:r>
        <w:rPr>
          <w:rtl w:val="true"/>
        </w:rPr>
        <w:t xml:space="preserve">وفات حضرت ابوطالب علیه السلام </w:t>
      </w:r>
      <w:r>
        <w:rPr>
          <w:rtl w:val="true"/>
        </w:rPr>
        <w:t>(</w:t>
      </w:r>
      <w:r>
        <w:rPr/>
        <w:t>26</w:t>
      </w:r>
      <w:r>
        <w:rPr>
          <w:rtl w:val="true"/>
        </w:rPr>
        <w:t xml:space="preserve"> </w:t>
      </w:r>
      <w:r>
        <w:rPr>
          <w:rtl w:val="true"/>
        </w:rPr>
        <w:t>رجب</w:t>
      </w:r>
      <w:r>
        <w:rPr>
          <w:rtl w:val="true"/>
        </w:rPr>
        <w:t>)</w:t>
      </w:r>
      <w:bookmarkEnd w:id="84"/>
    </w:p>
    <w:p>
      <w:pPr>
        <w:pStyle w:val="BookText"/>
        <w:rPr/>
      </w:pPr>
      <w:r>
        <w:rPr>
          <w:rFonts w:ascii="IRNazanin" w:hAnsi="IRNazanin" w:eastAsia="IRNazanin"/>
          <w:color w:val="111111"/>
          <w:sz w:val="28"/>
          <w:sz w:val="28"/>
          <w:szCs w:val="28"/>
          <w:rtl w:val="true"/>
          <w:lang w:bidi="fa-IR"/>
        </w:rPr>
        <w:t xml:space="preserve">وفات حضرت ابوطالب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سالروز وفات یکی از بزرگترین مدافعان اسلام، حضرت ابوطالب علیه السلام است که همواره یار و یاور پیامبر صلی الله علیه و آله وسلم، و در سختی ها و مشکلات، بزرگترین پشتیبان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جاهلیت و بت پرستی که انسان ها، ساخته های دست خود را می پرستیدند و به قتل و غارت و فرزند کشی خود، افتخار می نمودند، از خداپرستان و حق جویان بود که به پیامبریِ برادرزاده خویش ایمان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درگذشت این اسوه راستی و پایمردی را تسلیت می گوییم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بود که جهل و بت پرستی آسمان مکه را در تاریکی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ای به پرستش تندیس کفرآمیز و دروغین خود سر تعظیم فرود آورده بود و هیچ ستاره ای بر آسمان دل ها نمی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کعبه و خانه هایی چند که مردمانی از دودمان ابراهیم علیه السلام در آن می زیستند، نور به </w:t>
      </w:r>
    </w:p>
    <w:p>
      <w:pPr>
        <w:pStyle w:val="BookText"/>
        <w:rPr/>
      </w:pPr>
      <w:r>
        <w:rPr>
          <w:rFonts w:ascii="IRNazanin" w:hAnsi="IRNazanin" w:eastAsia="IRNazanin"/>
          <w:color w:val="111111"/>
          <w:sz w:val="28"/>
          <w:sz w:val="28"/>
          <w:szCs w:val="28"/>
          <w:rtl w:val="true"/>
          <w:lang w:bidi="fa-IR"/>
        </w:rPr>
        <w:t>آسمان بلند بود و ابوطالب علیه السلام در یکی از این خانه 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مملو از دوستی ابراهیم و آیین حنیف او بود و دامانش از آلودگی های جاهلیت پاک مانده بود و همواره در شاه راه ایمان به خدای یکتا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اقیانوس آبی ایمان، گوهر معرفت و صلابت را بیرون آورده و از آزمون موج انگیز این اقیانوس، چالاک و خرسند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واپسین لحظات عمر، دست از یاری برادر زاده اش بر نداشت و در راه یاری رساندن به او نیز دار خاکی و فانی را وداع گفت، سلام بر روح آزاد اندیش و دستان یاری رسانش</w:t>
      </w:r>
    </w:p>
    <w:p>
      <w:pPr>
        <w:pStyle w:val="BookText"/>
        <w:rPr/>
      </w:pPr>
      <w:r>
        <w:rPr>
          <w:rFonts w:ascii="IRNazanin" w:hAnsi="IRNazanin" w:eastAsia="IRNazanin"/>
          <w:color w:val="111111"/>
          <w:sz w:val="28"/>
          <w:sz w:val="28"/>
          <w:szCs w:val="28"/>
          <w:rtl w:val="true"/>
          <w:lang w:bidi="fa-IR"/>
        </w:rPr>
        <w:t>پایمردی ابوطالب، در دفاع از گوهر اندیشه خاتم صلی الله علیه و آله وسلم، استقامت را معنا بخشید و شعب ابوطالب هنوز نشان از صلابت و ایستادگی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از جان خویش مایه گذاشت و اسلام را از آن دره متروک و شعب خشکیده، به تمامی سرزمین حجاز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مردی بود که با کهولت سن و فرتوتی عمر، به سان سربازی جوان و فداکار و پروانه ای بی پروا، گرد شمع وحدت بخش رسول خدا صلی الله علیه و آله وسلم می گشت و از او فرمان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واپسین لحظات عمر نیز، فرزند برومندش علی علیه السلام را به خانه زادی او فرا می خواند و بیرق حمایت و پشتیبانی را به او سپرده، چشم از جهانی پر مشقت و رنج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سالروزدرگذشت این پایمرد دفاع از حریم اسلام و رسول اسلام صلی الله علیه و آله وسلم را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درگذشت اسوه پایمردی و ایمان در عصر پر آشوب جاهلیت، </w:t>
      </w:r>
      <w:bookmarkStart w:id="85" w:name="pg3216_28919"/>
    </w:p>
    <w:p>
      <w:pPr>
        <w:pStyle w:val="BookText"/>
        <w:rPr/>
      </w:pPr>
      <w:bookmarkEnd w:id="85"/>
      <w:r>
        <w:rPr>
          <w:rFonts w:ascii="IRNazanin" w:hAnsi="IRNazanin" w:eastAsia="IRNazanin"/>
          <w:color w:val="111111"/>
          <w:sz w:val="28"/>
          <w:sz w:val="28"/>
          <w:szCs w:val="28"/>
          <w:rtl w:val="true"/>
          <w:lang w:bidi="fa-IR"/>
        </w:rPr>
        <w:t>حضرت ابوطالب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وفات بزرگ مدافع حریم اسلام و رسول خدا صلی الله علیه و آله وسلم حضرت ابوطالب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رحلت پیر احیاگر و باطل ستیر روزگار جاهلیت، حضرت ابوطالب را تسلیت عرض می نمائیم</w:t>
      </w:r>
      <w:r>
        <w:rPr>
          <w:rFonts w:eastAsia="IRNazanin" w:cs="IRNazanin"/>
          <w:color w:val="111111"/>
          <w:sz w:val="28"/>
          <w:szCs w:val="28"/>
          <w:rtl w:val="true"/>
          <w:lang w:bidi="fa-IR"/>
        </w:rPr>
        <w:t>.</w:t>
      </w:r>
    </w:p>
    <w:p>
      <w:pPr>
        <w:pStyle w:val="Heading3"/>
        <w:numPr>
          <w:ilvl w:val="2"/>
          <w:numId w:val="1"/>
        </w:numPr>
        <w:rPr/>
      </w:pPr>
      <w:bookmarkStart w:id="86" w:name="__RefHeading___Toc1751803_2749589250"/>
      <w:bookmarkStart w:id="87" w:name="_Toc29"/>
      <w:bookmarkEnd w:id="86"/>
      <w:r>
        <w:rPr>
          <w:rtl w:val="true"/>
        </w:rPr>
        <w:t>پاسداشت شخصیت ها</w:t>
      </w:r>
      <w:bookmarkEnd w:id="87"/>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درگذشت شیخ مفید رحمه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محمّد بن نعمان،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بلند آوازه شیعی است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دیده به جهان علم و ادب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پرفروغ ترین ستاره های آسمان فقاهت گشت و دیری نپایید که آوازه او پهنه علم و اندیشه را فرا گرفت و بسیاری از اندیشمندان مکتب های مختلف را به ثناگویی خود واداشت علمای علم رجال و تراجم، اعم از شیعه و سنی زبان به ستایش وی گشودند و هر کدام به گوشه ای از حیات تابناک این ستاره پر فروغ و این </w:t>
      </w:r>
    </w:p>
    <w:p>
      <w:pPr>
        <w:pStyle w:val="BookText"/>
        <w:rPr/>
      </w:pPr>
      <w:r>
        <w:rPr>
          <w:rFonts w:ascii="IRNazanin" w:hAnsi="IRNazanin" w:eastAsia="IRNazanin"/>
          <w:color w:val="111111"/>
          <w:sz w:val="28"/>
          <w:sz w:val="28"/>
          <w:szCs w:val="28"/>
          <w:rtl w:val="true"/>
          <w:lang w:bidi="fa-IR"/>
        </w:rPr>
        <w:t>دانشمند سترگ، اشارتی داشتند و در آثار خود، مشتی از خروارها دانش او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پاک این دانشمند بزرگ شیعی سلام و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شیخی بیدار دل و چکامه خوان سفره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چادر سیاهش را بر دیده ها می افکند و آنها را در سیّالِ خواب فرو می برد، دیدگان هماره بیدارش، اندکی خفته، سپس بر می خاست و بر سفره نیایش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بساطی از عشق می گسترد و آنگاه دوباره به ملاقات کتاب ها و مسائل حل نشده اش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شبانه روزی و پیاپی بیش از دویست دست نوشته است که گویای عمری پر تلاش و حیاتی بی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شاگردانی که در مکتب او درس آموختند و به درخشش رسیدند، خود حکایت از گستردگی دانش او در زمینه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نمود و به خدمت اسلام و شیعه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نامش جاوید باد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پرچم داران دانش و از مشعل داران محبت و ولایت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پژوهش در علم اصول، در فقه و کلام، قلم روان و پویای خود را در اثبات ولایت مولای متقیان علی علیه السلام، زندگانی نورانی اهل بیت علیهم السلام و نیز درباره غیبت آن سوار سپید پوش، که از مغرب طلوع خواهد کرد نیز بکار گرفت و گلبرگ های زیبا و خاطره انگیزی از گلستان دانش خود بر جای گذاشت و سرانجام در شامگاه سوم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بدرود حیات گفت و در جوار ملکوتی امام موسی کاظم علیه السلام در کاظمین رخ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نامش گرامی باد</w:t>
      </w:r>
      <w:r>
        <w:rPr>
          <w:rFonts w:eastAsia="IRNazanin" w:cs="IRNazanin"/>
          <w:color w:val="111111"/>
          <w:sz w:val="28"/>
          <w:szCs w:val="28"/>
          <w:rtl w:val="true"/>
          <w:lang w:bidi="fa-IR"/>
        </w:rPr>
        <w:t xml:space="preserve">. </w:t>
      </w:r>
      <w:bookmarkStart w:id="88" w:name="pg3216_28922"/>
    </w:p>
    <w:p>
      <w:pPr>
        <w:pStyle w:val="BookText"/>
        <w:rPr/>
      </w:pPr>
      <w:bookmarkEnd w:id="88"/>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 گذشت شیخ والامقام فقاهت، مرحوم شیخ مفید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ارتحال ستاره پرفروغ آسمان فقاهت شیعه مرحوم شیخ مفید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رحلت شیخ بیدار دل شریعت و چکامه خوان سترگ طریقت، شیخ مفید را گرامی می داریم</w:t>
      </w:r>
      <w:r>
        <w:rPr>
          <w:rFonts w:eastAsia="IRNazanin" w:cs="IRNazanin"/>
          <w:color w:val="111111"/>
          <w:sz w:val="28"/>
          <w:szCs w:val="28"/>
          <w:rtl w:val="true"/>
          <w:lang w:bidi="fa-IR"/>
        </w:rPr>
        <w:t>.</w:t>
      </w:r>
    </w:p>
    <w:p>
      <w:pPr>
        <w:pStyle w:val="Heading3"/>
        <w:numPr>
          <w:ilvl w:val="2"/>
          <w:numId w:val="1"/>
        </w:numPr>
        <w:rPr/>
      </w:pPr>
      <w:bookmarkStart w:id="89" w:name="__RefHeading___Toc1751805_2749589250"/>
      <w:bookmarkStart w:id="90" w:name="_Toc30"/>
      <w:bookmarkEnd w:id="89"/>
      <w:r>
        <w:rPr>
          <w:rtl w:val="true"/>
        </w:rPr>
        <w:t xml:space="preserve">وفات حضرت خدیجه علیهاالسلام </w:t>
      </w:r>
      <w:r>
        <w:rPr>
          <w:rtl w:val="true"/>
        </w:rPr>
        <w:t>(</w:t>
      </w:r>
      <w:r>
        <w:rPr/>
        <w:t>10</w:t>
      </w:r>
      <w:r>
        <w:rPr>
          <w:rtl w:val="true"/>
        </w:rPr>
        <w:t xml:space="preserve"> </w:t>
      </w:r>
      <w:r>
        <w:rPr>
          <w:rtl w:val="true"/>
        </w:rPr>
        <w:t>رمضان</w:t>
      </w:r>
      <w:r>
        <w:rPr>
          <w:rtl w:val="true"/>
        </w:rPr>
        <w:t>)</w:t>
      </w:r>
      <w:bookmarkEnd w:id="90"/>
    </w:p>
    <w:p>
      <w:pPr>
        <w:pStyle w:val="BookText"/>
        <w:rPr/>
      </w:pPr>
      <w:r>
        <w:rPr>
          <w:rFonts w:ascii="IRNazanin" w:hAnsi="IRNazanin" w:eastAsia="IRNazanin"/>
          <w:color w:val="111111"/>
          <w:sz w:val="28"/>
          <w:sz w:val="28"/>
          <w:szCs w:val="28"/>
          <w:rtl w:val="true"/>
          <w:lang w:bidi="fa-IR"/>
        </w:rPr>
        <w:t xml:space="preserve">وفات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ایمان آورنده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صحرای سوزان غصه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پرنده روحم در کالبد تن نمی گنجید و هوس پرواز می کرد، کسی جز تو و علی علیه السلام مرا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نخستین بار، کوله بار وحی بر شانه هایم سنگینی کرد، کسی جز تو به یاری ام نشتافت و مرا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خاک و خاکستر، بر سرم می ریختند و </w:t>
      </w:r>
    </w:p>
    <w:p>
      <w:pPr>
        <w:pStyle w:val="BookText"/>
        <w:rPr/>
      </w:pPr>
      <w:r>
        <w:rPr>
          <w:rFonts w:ascii="IRNazanin" w:hAnsi="IRNazanin" w:eastAsia="IRNazanin"/>
          <w:color w:val="111111"/>
          <w:sz w:val="28"/>
          <w:sz w:val="28"/>
          <w:szCs w:val="28"/>
          <w:rtl w:val="true"/>
          <w:lang w:bidi="fa-IR"/>
        </w:rPr>
        <w:t>کودکان در کوچه سنگم زدند، کسی جز تو بر زخم هایم مرهم نمی گذاشت؛ اما اینک دیده از من فرو بسته ای و عزم رفتن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زخم دلم مرهم گذار و درد جدایی را درمان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و مرا در برهوت غصه ها و دردها با فاطمه ام تنها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و جایگاه آراسته ابدی بر تو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شکیب غصه های آسمانی پیامبر صلی الله علیه و آله وسلم ای پشتوانه روزهای تنهایی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همه تنهایی های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هدیه ای خداوندی بودی که وجودش، هماره غم را از چهره رسول خدا می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همه ثروت و مکنت به دنیا پشتِ پا زدی و فقیرانه با پیامبر سادگی و صفا، در زیر یک سقف گلین، زندگی آراستی و آن همه ثروت و شهرت را فدای جوانی یتیم، اما خدایی نمودی و به سبب ایمان و اخلاصت، به نشان اولین زن مسلمان و مادر برترین بانوی جهان و یکی از چهار زن برگزیده عالم مفتخر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چون پروانه ای که گرد شمع خاتم رسولان گشت و سوخت با دل سنگین از اندوه، بر خاکستر عشق و ایثارت، درود و تحیت خدا نثار باد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سخت بود، بی حضور یارماندن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رفت و تو ماندی با غمی سترگ، در میان جماعتی نا آشنا و کوله باری سنگین از وظیفه، خدیجه، بانوی ایمان و شرافت، سنگ صبوری سال های غربت و تنهایی تو بود و پناهگاهی که سایه سار محبتش در هجوم و تاراج پایی، آرامش بخش دل دردمندت بود و مهربانی اش،شفای شانه های خسته ات، آه که این داغ فراق، با جگر تو و قلب کوچک زهرایت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آسمان بر زمین </w:t>
      </w:r>
    </w:p>
    <w:p>
      <w:pPr>
        <w:pStyle w:val="BookText"/>
        <w:rPr/>
      </w:pPr>
      <w:r>
        <w:rPr>
          <w:rFonts w:ascii="IRNazanin" w:hAnsi="IRNazanin" w:eastAsia="IRNazanin"/>
          <w:color w:val="111111"/>
          <w:sz w:val="28"/>
          <w:sz w:val="28"/>
          <w:szCs w:val="28"/>
          <w:rtl w:val="true"/>
          <w:lang w:bidi="fa-IR"/>
        </w:rPr>
        <w:t>فرود می آمد و اشک های فاطمه ات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خدیجه می ماند و باز هم شریک غصه ها و زخم های دل تو و غصه های کودکانه زهرا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آکنده از اندوه، فراق یار مهربانت، خدیجه علیهاالسلام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بزرگ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شمع گرم دستانت، نهال نوپای اسلام جان می گرفت و به درختی تناور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بت و شمشیر و شیطان، که دختران، عروس گورها می شدند و دستان سرد خاک، گرمای زندگی شان را می سترد، طیف رنگین احساس و یاری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از تنهایی بیرون می آورد و انتظار نبوت او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هجران تو چنان سخت بود که سال وداع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پاک بانوی بهشتی که سال فراق تو، به اندوه بارترین سال تاریخ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رحلت جان گداز مادر برترین زن عالم و پاک بانوی بهشتی حضرت خدیجه علیهاالسلام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روح فرسای نخستین بانوی مسلمان و بانوی فرشتگان آسمان، حضرت خدیجه کبری علیهاالسلام را تسلیت می گوییم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نسیم سوزِ خورشید عام الحزن، حضرت خدیجه کبری علیهاالسلام را تسلیت می گوییم</w:t>
      </w:r>
      <w:r>
        <w:rPr>
          <w:rFonts w:eastAsia="IRNazanin" w:cs="IRNazanin"/>
          <w:color w:val="111111"/>
          <w:sz w:val="28"/>
          <w:szCs w:val="28"/>
          <w:rtl w:val="true"/>
          <w:lang w:bidi="fa-IR"/>
        </w:rPr>
        <w:t xml:space="preserve">. </w:t>
      </w:r>
      <w:bookmarkStart w:id="91" w:name="pg3216_28928"/>
    </w:p>
    <w:p>
      <w:pPr>
        <w:pStyle w:val="Heading3"/>
        <w:numPr>
          <w:ilvl w:val="2"/>
          <w:numId w:val="1"/>
        </w:numPr>
        <w:rPr/>
      </w:pPr>
      <w:bookmarkStart w:id="92" w:name="__RefHeading___Toc1751807_2749589250"/>
      <w:bookmarkStart w:id="93" w:name="_Toc31"/>
      <w:bookmarkEnd w:id="91"/>
      <w:bookmarkEnd w:id="92"/>
      <w:r>
        <w:rPr>
          <w:rtl w:val="true"/>
        </w:rPr>
        <w:t xml:space="preserve">ضربت خوردن حضرت علی علیه السلام </w:t>
      </w:r>
      <w:r>
        <w:rPr>
          <w:rtl w:val="true"/>
        </w:rPr>
        <w:t>(</w:t>
      </w:r>
      <w:r>
        <w:rPr/>
        <w:t>19</w:t>
      </w:r>
      <w:r>
        <w:rPr>
          <w:rtl w:val="true"/>
        </w:rPr>
        <w:t xml:space="preserve"> </w:t>
      </w:r>
      <w:r>
        <w:rPr>
          <w:rtl w:val="true"/>
        </w:rPr>
        <w:t>رمضان</w:t>
      </w:r>
      <w:r>
        <w:rPr>
          <w:rtl w:val="true"/>
        </w:rPr>
        <w:t>)</w:t>
      </w:r>
      <w:bookmarkEnd w:id="93"/>
    </w:p>
    <w:p>
      <w:pPr>
        <w:pStyle w:val="BookText"/>
        <w:rPr/>
      </w:pPr>
      <w:r>
        <w:rPr>
          <w:rFonts w:ascii="IRNazanin" w:hAnsi="IRNazanin" w:eastAsia="IRNazanin"/>
          <w:color w:val="111111"/>
          <w:sz w:val="28"/>
          <w:sz w:val="28"/>
          <w:szCs w:val="28"/>
          <w:rtl w:val="true"/>
          <w:lang w:bidi="fa-IR"/>
        </w:rPr>
        <w:t xml:space="preserve">ضربت خوردن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تیره غم آلود شب، افق کوفه را در پرده ای از ماتم می کشد و ابرهای غول پیکر زنجیر گسسته در آسمان می غریدند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احساس تشویش داشت و نمی خوابید و تا سحر چشم به خانه علی علیه السلام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خبر از فاجعه ای دردناک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پنجره روشن خانه، مناجات او را به تماشا می نشست و گاه تنها مخاطب او در تاریکی و سکوت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که نسیم، آرام بر برکه اشک علی علیه السلام می وزید، در خانه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مرغابیان، دامانش را گرفتند و در، بند کمر او را با التماس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شوق در دل علی علیه السلام شکفت و با لبخندی کمرش را برای مرگ محکم تر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مرغابیان ناله می کردند و باد آهنگ حزن آلودش را در آن سحر سرد در خود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داخل شد، گردبادی کوفه را برداشت و ندایی آسمان را لرزاند و کعبه را به فریاد در آورد، مآذنه ها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 و علی علیه السلام در خون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آخرین سجده خونین او</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را، چشم بر سفره می افتد و سرشک غم، از دیدگانش می تراود و چروک گونه های خسته اش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او، از این بود که بر سفره ای نشسته که دو غذا بر آن نهاده اند پاره ای نان و کاسه ای شیر و </w:t>
      </w:r>
    </w:p>
    <w:p>
      <w:pPr>
        <w:pStyle w:val="BookText"/>
        <w:rPr/>
      </w:pPr>
      <w:r>
        <w:rPr>
          <w:rFonts w:ascii="IRNazanin" w:hAnsi="IRNazanin" w:eastAsia="IRNazanin"/>
          <w:color w:val="111111"/>
          <w:sz w:val="28"/>
          <w:sz w:val="28"/>
          <w:szCs w:val="28"/>
          <w:rtl w:val="true"/>
          <w:lang w:bidi="fa-IR"/>
        </w:rPr>
        <w:t>اندکی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لقمه از غذای همیشگی اش، بیشتر بر نداشت و سر را پایین انداخت و دوباره گریست به حیاط خانه می رود و به آسمان می نگرد؛ آسمانی ابری و کم ستاره و هوایی دم کرده از شرجی بغض، حتی صدای شباهنگ نیز، در سینه مانده و بغضی خاکستری بر شانه های شهر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بانگ بر می دارد و لحظه ای ندایی، بر خدای کعبه سوگند می خورد که کعبه زاد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بنده ای که در خانه او به دنیا آمد و از خانه او به سویش پر کشید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زین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از تو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از تو موج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از تنهایی و غربتِ هم نوای همیشگی اش،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قدم های تو بی طاقت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بر سینه ات می وزد و سدّ راه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می زنی و به راحت ادامه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خلوت و خاموش، و خانه هایی که جز مهتاب در آن چراغی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هایی که نوای هم دردی تو را با پیران نابینا شنیده اند و غیر از تو و نسیم کس دیگری از آن ها سراغ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زاغه های شهر و همه کودکان یتیم، به التماس، دامان تو را گرفته اند که تنهایشان نگذاری؛ اما به سوی تقدیر می روی و بر سجده عشق، پیشانی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خونینت قسم که تو رستگار ترینی</w:t>
      </w:r>
      <w:r>
        <w:rPr>
          <w:rFonts w:eastAsia="IRNazanin" w:cs="IRNazanin"/>
          <w:color w:val="111111"/>
          <w:sz w:val="28"/>
          <w:szCs w:val="28"/>
          <w:rtl w:val="true"/>
          <w:lang w:bidi="fa-IR"/>
        </w:rPr>
        <w:t xml:space="preserve">! </w:t>
      </w:r>
      <w:bookmarkStart w:id="94" w:name="pg3216_28932"/>
    </w:p>
    <w:p>
      <w:pPr>
        <w:pStyle w:val="BookText"/>
        <w:rPr/>
      </w:pPr>
      <w:bookmarkEnd w:id="94"/>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در خون نشستن پدر یتیمان و مسافر نان و خرما به دوش شب های انتظار، علی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خوردن رازگوی نخلستان و ماه امیرالمؤمنین علی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فرق عدالت و در خون نشستن خورشید امامت علی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خوردن همسایه شب و چاه و خلوت نشین سفره اندوه ماه علی علیه السلام را تسلیت می گوییم</w:t>
      </w:r>
      <w:r>
        <w:rPr>
          <w:rFonts w:eastAsia="IRNazanin" w:cs="IRNazanin"/>
          <w:color w:val="111111"/>
          <w:sz w:val="28"/>
          <w:szCs w:val="28"/>
          <w:rtl w:val="true"/>
          <w:lang w:bidi="fa-IR"/>
        </w:rPr>
        <w:t>.</w:t>
      </w:r>
    </w:p>
    <w:p>
      <w:pPr>
        <w:pStyle w:val="Heading3"/>
        <w:numPr>
          <w:ilvl w:val="2"/>
          <w:numId w:val="1"/>
        </w:numPr>
        <w:rPr/>
      </w:pPr>
      <w:bookmarkStart w:id="95" w:name="__RefHeading___Toc1751809_2749589250"/>
      <w:bookmarkStart w:id="96" w:name="_Toc32"/>
      <w:bookmarkEnd w:id="95"/>
      <w:r>
        <w:rPr>
          <w:rtl w:val="true"/>
        </w:rPr>
        <w:t xml:space="preserve">شهادت حضرت علی علیه السلام </w:t>
      </w:r>
      <w:r>
        <w:rPr>
          <w:rtl w:val="true"/>
        </w:rPr>
        <w:t>(</w:t>
      </w:r>
      <w:r>
        <w:rPr/>
        <w:t>21</w:t>
      </w:r>
      <w:r>
        <w:rPr>
          <w:rtl w:val="true"/>
        </w:rPr>
        <w:t xml:space="preserve"> </w:t>
      </w:r>
      <w:r>
        <w:rPr>
          <w:rtl w:val="true"/>
        </w:rPr>
        <w:t>رمضان</w:t>
      </w:r>
      <w:r>
        <w:rPr>
          <w:rtl w:val="true"/>
        </w:rPr>
        <w:t>)</w:t>
      </w:r>
      <w:bookmarkEnd w:id="96"/>
    </w:p>
    <w:p>
      <w:pPr>
        <w:pStyle w:val="BookText"/>
        <w:rPr/>
      </w:pPr>
      <w:r>
        <w:rPr>
          <w:rFonts w:ascii="IRNazanin" w:hAnsi="IRNazanin" w:eastAsia="IRNazanin"/>
          <w:color w:val="111111"/>
          <w:sz w:val="28"/>
          <w:sz w:val="28"/>
          <w:szCs w:val="28"/>
          <w:rtl w:val="true"/>
          <w:lang w:bidi="fa-IR"/>
        </w:rPr>
        <w:t xml:space="preserve">شهادت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چشم ها سنگینی می کند و هُرم سینه، لب ها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پشت در پشت در فرصت گریستن صف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گریه بر افروخته شده و شعله شعله، در دل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 شانه ها را می لرزاند دیگر دل به دنبال واژه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بی بهانه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ناله در فراق پدری مهربان است که غیر از چاه و نخل و ماه، </w:t>
      </w:r>
    </w:p>
    <w:p>
      <w:pPr>
        <w:pStyle w:val="BookText"/>
        <w:rPr/>
      </w:pPr>
      <w:r>
        <w:rPr>
          <w:rFonts w:ascii="IRNazanin" w:hAnsi="IRNazanin" w:eastAsia="IRNazanin"/>
          <w:color w:val="111111"/>
          <w:sz w:val="28"/>
          <w:sz w:val="28"/>
          <w:szCs w:val="28"/>
          <w:rtl w:val="true"/>
          <w:lang w:bidi="fa-IR"/>
        </w:rPr>
        <w:t>کسی گریه اش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دل سوز که با آه همه کودکان یتیم، شریک بود و غصه های همه را بر جان خود هموار می کرد؛ اما کسی از غربت او و دردهای دلش، با خاری در چشم و استخوانی در گلو،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اشک یتیمان را دوباره پاک کن که کاسه های شیر به دست، پشت در خانه ات، سر به دیوار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سر ما نیز دست نوازش بکش که سینه هامان از گریه های بی امان،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را چگونه بر خویش تسلیت گوییم که پر غصه تر از دلِ خویش،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کنم که شمشیری پر کینه، اقیانوسی را توان شکافتن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که ضربتی نفاق آمیز، خورشید را از نورانیت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که دیگر شب ها، به خانه ها نمی آیی و همبازی کودکان خردسال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خیبر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تنهاترین سردار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زمان از حرکت باز می ایستاد و کوه ها از جا بر کنده می شد و دریاها خشک می گردید و ما سوگ تو بلند اختر را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کدامین واژه است که توان بیان مصیبت تو را داشته باشد و کدامین قافیه است که بتواند غزل جدایی تو را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باورمان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آن همزبان خرابه نشینان و همدل بیوه زنان، از بین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دلی، که خود را بر در و دیوارِ سینه می زند و گریبان چاک می دهد، داغ و ماتم تو را به سوگ نشسته ایم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سرخ ترین پرواز نماز، از رواق خون گرفته محراب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آزاد شدن جان سوزترین ناله های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غریبانه ترین گریه های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تنها و به دور از همنوای هر </w:t>
      </w:r>
    </w:p>
    <w:p>
      <w:pPr>
        <w:pStyle w:val="BookText"/>
        <w:rPr/>
      </w:pPr>
      <w:r>
        <w:rPr>
          <w:rFonts w:ascii="IRNazanin" w:hAnsi="IRNazanin" w:eastAsia="IRNazanin"/>
          <w:color w:val="111111"/>
          <w:sz w:val="28"/>
          <w:sz w:val="28"/>
          <w:szCs w:val="28"/>
          <w:rtl w:val="true"/>
          <w:lang w:bidi="fa-IR"/>
        </w:rPr>
        <w:t>شب خود،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نخل ها از دانه های اشک علی علیه السلام خرما نخواهند داد و مهربانیِ سایه گستر دستان او بر سر یتیمان نیست تا جلوی تابش غم بار مصیبت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محراب کوفه به تماشای نیایش شبانگاهی او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پنجره خانه ها بسته خواهد بود و تب نخلستان فروکش نخواهد کرد و چاه ها شب خود را بدون او باور نخواهند کرد و یأسی تلخ، کام تاریخ را درهم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خدایی و ای تندیس عرش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را به جگر سوخته کروبیان آسمان و سینه تبدار زمینیان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مظلومانه شب زنده دار تنها، علی علیه السلام را به همگان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گنجینه دار مهرورزی و صفا، حضرت علی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جان سوز روح تاریخ و اسلام و انسان و خانه زاد ملکوت، امیرمؤمنان علی علیه السلام را تسلیت می گوییم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سرخ خورشید جهان افروز عدالت، علی علیه السلام را تسلیت عرض می نماییم</w:t>
      </w:r>
      <w:r>
        <w:rPr>
          <w:rFonts w:eastAsia="IRNazanin" w:cs="IRNazanin"/>
          <w:color w:val="111111"/>
          <w:sz w:val="28"/>
          <w:szCs w:val="28"/>
          <w:rtl w:val="true"/>
          <w:lang w:bidi="fa-IR"/>
        </w:rPr>
        <w:t xml:space="preserve">. </w:t>
      </w:r>
      <w:bookmarkStart w:id="97" w:name="pg3216_28938"/>
    </w:p>
    <w:p>
      <w:pPr>
        <w:pStyle w:val="Heading3"/>
        <w:numPr>
          <w:ilvl w:val="2"/>
          <w:numId w:val="1"/>
        </w:numPr>
        <w:rPr/>
      </w:pPr>
      <w:bookmarkStart w:id="98" w:name="__RefHeading___Toc1751811_2749589250"/>
      <w:bookmarkStart w:id="99" w:name="_Toc33"/>
      <w:bookmarkEnd w:id="97"/>
      <w:bookmarkEnd w:id="98"/>
      <w:r>
        <w:rPr>
          <w:rtl w:val="true"/>
        </w:rPr>
        <w:t>پاسداشت شخصیت ها</w:t>
      </w:r>
      <w:bookmarkEnd w:id="99"/>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در گذشت شیخ حر عاملی رحمه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سالیان پیش در چنین شب غمباری، در شامگاه شهادت تندیس برابری و مهرورزی، و روح حلول کرده خدا در پیکره انسان، علی علیه السلام ستاره ای تابناک و فروزنده از آسمان فقاهت و رهبری شیعه،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بدرقه روح استاد کامل هستی و دروازه شهر دانش، مولا علی علیه السلام، شتافت و در جوار آستان ملکوتی حضرت رضا علیه السلام آرمید، مرحوم شیخ حرّ عاملی دانشمند بلند آوازه شیعه که از مشاهیر بزرگ فقاهت، از سرزمین علم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چنین شبی رخ در نقاب خاک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گرامی و نامش بلند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از نوادگان خوش فرجام کربلا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تبار احرار بود و در خانواده ای که کرامت و بخشندگی، بارزترین صفت آنان به شمار می رفت و اخلاق پسندیده آنان زبانزد خاص و عام بود،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نسل در نسل، گنجینه دانش و معرفت را به دست هم سپرده، چون نیاکان خویش، پرچم دار شهادت و شهامت، در سرزمین شکوفه های زیتون،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پرچمدار فقاهت و آیینه دار قبیله آزادگان را گرامی می داریم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قلم به دستی توانا، و شاعری چکامه سرای بود که از بوستان ادب و فقاهتش گلبرگ هایی با طراوت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های گران سنگ اوست که همچنان، </w:t>
      </w:r>
    </w:p>
    <w:p>
      <w:pPr>
        <w:pStyle w:val="BookText"/>
        <w:rPr/>
      </w:pPr>
      <w:r>
        <w:rPr>
          <w:rFonts w:ascii="IRNazanin" w:hAnsi="IRNazanin" w:eastAsia="IRNazanin"/>
          <w:color w:val="111111"/>
          <w:sz w:val="28"/>
          <w:sz w:val="28"/>
          <w:szCs w:val="28"/>
          <w:rtl w:val="true"/>
          <w:lang w:bidi="fa-IR"/>
        </w:rPr>
        <w:t>زینت دین پژوهان و چراغی فراسوی دانشمندان علوم اسلامی است و از منابع مطمئن برای استنباط احکام شرعی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این دانشمند فرهیخته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مجتهدی بیدار و مبارز بود و علاقه فراوانی به ساحت مقدس بزرگ هادیان دین، امامان اطهار علیه السلام داشت و در رثای آن بزرگواران اشعاری نیز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شیفته علم بود و هم عاشق معرفت و هم سرمست از جام ولا، او پس از سالیان سال، تلاش بی وقفه در عرصه علم و وادی عشق به اهل بیت، در هفتاد و یک سالگی در شب های قدر، چشم از جهان فرو بست و میهمان دائمی جوار علی بن موسی الرضا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رنج هفتاد ساله و تلاش بی درنگ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بزرگ دانشمند قبیله احرار، شیخ حر عاملی را گرامی می داریم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وفات دانشمند فرهیخته و آیینه دار آزادمردان عاشورایی، مرحوم شیخ حر عاملی گرامی باد</w:t>
      </w:r>
      <w:r>
        <w:rPr>
          <w:rFonts w:eastAsia="IRNazanin" w:cs="IRNazanin"/>
          <w:color w:val="111111"/>
          <w:sz w:val="28"/>
          <w:szCs w:val="28"/>
          <w:rtl w:val="true"/>
          <w:lang w:bidi="fa-IR"/>
        </w:rPr>
        <w:t xml:space="preserve">. </w:t>
      </w:r>
      <w:bookmarkStart w:id="100" w:name="pg3216_28942"/>
    </w:p>
    <w:p>
      <w:pPr>
        <w:pStyle w:val="Heading3"/>
        <w:numPr>
          <w:ilvl w:val="2"/>
          <w:numId w:val="1"/>
        </w:numPr>
        <w:rPr/>
      </w:pPr>
      <w:bookmarkStart w:id="101" w:name="__RefHeading___Toc1751813_2749589250"/>
      <w:bookmarkStart w:id="102" w:name="_Toc34"/>
      <w:bookmarkEnd w:id="100"/>
      <w:bookmarkEnd w:id="101"/>
      <w:r>
        <w:rPr>
          <w:rtl w:val="true"/>
        </w:rPr>
        <w:t xml:space="preserve">تخریب قبور ائمه بقیع </w:t>
      </w:r>
      <w:r>
        <w:rPr>
          <w:rtl w:val="true"/>
        </w:rPr>
        <w:t>(</w:t>
      </w:r>
      <w:r>
        <w:rPr/>
        <w:t>8</w:t>
      </w:r>
      <w:r>
        <w:rPr>
          <w:rtl w:val="true"/>
        </w:rPr>
        <w:t xml:space="preserve"> </w:t>
      </w:r>
      <w:r>
        <w:rPr>
          <w:rtl w:val="true"/>
        </w:rPr>
        <w:t>شوال</w:t>
      </w:r>
      <w:r>
        <w:rPr>
          <w:rtl w:val="true"/>
        </w:rPr>
        <w:t>)</w:t>
      </w:r>
      <w:bookmarkEnd w:id="102"/>
    </w:p>
    <w:p>
      <w:pPr>
        <w:pStyle w:val="BookText"/>
        <w:rPr/>
      </w:pPr>
      <w:r>
        <w:rPr>
          <w:rFonts w:ascii="IRNazanin" w:hAnsi="IRNazanin" w:eastAsia="IRNazanin"/>
          <w:color w:val="111111"/>
          <w:sz w:val="28"/>
          <w:sz w:val="28"/>
          <w:szCs w:val="28"/>
          <w:rtl w:val="true"/>
          <w:lang w:bidi="fa-IR"/>
        </w:rPr>
        <w:t xml:space="preserve">تخریب قبور ائمه بقیع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بقیع، گوشه ای از خاک خوشبوی بهشت است که جدا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منطقه ای از عرش خداست که بر فرش،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پاره ای از دل خونین رسول است که چهار خورشید فروزان را در سینه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ساحل هزاران سال، اشک، و نسیم و آه است که از جگر تفتیده شیعه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بود که سند دیگری بر مظلومیت بهترین آفریدگان خدا، ائمه اطهار علیه السلام افزودند و رواق های بهشتی بقیع را، با خاک مدینه یک سان کرده و داغ دیگری به دل شیعه نهادند سالروز تخریب قبور ائمه بقیع علیهم السلام را به شما کبوتران عاشق زیارتش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را می توان لگدمال کرد؛ اما هرگز رایحه دل انگیزش را نمی توان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آفتاب را می توان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با ویرانی، نورانیت آفتاب را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 آن بدکیشانِ زشت خوی، می خواستند تو را با ویران کردن، از صفحه روزگار محو کنند؛ اما خبر نداشتند که تو چهار آفتاب گیتی فروز را با ستاره های بسیار در خود جای داده ای و این گونه فروغ تو از بین نمی رود می خواستند سایه بان از مزار خورشیدی شما برگیرند تا نامتان از تاریخ ناپدید شود؛ اما خبر نداشتند که بر گرفتن سایه بان، فروغ خورشید را به همه جا پرتو افکن می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تو سایه بان نمی خواهد؛ چرا که خورشید بر سینه توست نه بر سینه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و ننگ تاریخ، بر آن شب پرستانی که با شمشیر به جنگ </w:t>
      </w:r>
    </w:p>
    <w:p>
      <w:pPr>
        <w:pStyle w:val="BookText"/>
        <w:rPr/>
      </w:pPr>
      <w:r>
        <w:rPr>
          <w:rFonts w:ascii="IRNazanin" w:hAnsi="IRNazanin" w:eastAsia="IRNazanin"/>
          <w:color w:val="111111"/>
          <w:sz w:val="28"/>
          <w:sz w:val="28"/>
          <w:szCs w:val="28"/>
          <w:rtl w:val="true"/>
          <w:lang w:bidi="fa-IR"/>
        </w:rPr>
        <w:t>آفتاب رفته بودند و خود را زبون و رسوای تاریخ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تخریب قبور تو را ای خاک بهشت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نگارخانه هزاره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تماشاخانه قرن ها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 های سیاهشان پذیرفت که گام های لرزان خود را بر چهره تابناک و مطهر تو گذارند و تو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معصوم و پاک که حاجت خانه همه جان های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توانستند آن گنبد و گلدسته های آسمانی را به زیر آورند که هزاران چشم بر آن دخیل نیاز بسته بود؟ با زخمی به کهنگیِ تاریخ، بر سینه و قلبی شرحه شرحه از مظلومیتِ شما خاندان وحی، سالروز تخریبِ خاک بهشت و نیستان غربت را به سوگ نشسته، این غم جانسوز را بر عاشقان زیارتت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تخریب حرم نورانی ائمه بقیع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تخریب بقیع، ساحل اشک و دامنه شقایق پرور آه عاشقان تسلیت باد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تخریب قبور بقیع، گلستان سرزمین وحی را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ویران ساختن مزار چهار خورشید گیتی فروز بقیع را تسلیت عرض می نماییم</w:t>
      </w:r>
      <w:r>
        <w:rPr>
          <w:rFonts w:eastAsia="IRNazanin" w:cs="IRNazanin"/>
          <w:color w:val="111111"/>
          <w:sz w:val="28"/>
          <w:szCs w:val="28"/>
          <w:rtl w:val="true"/>
          <w:lang w:bidi="fa-IR"/>
        </w:rPr>
        <w:t xml:space="preserve">. </w:t>
      </w:r>
      <w:bookmarkStart w:id="103" w:name="pg3216_28946"/>
    </w:p>
    <w:p>
      <w:pPr>
        <w:pStyle w:val="Heading3"/>
        <w:numPr>
          <w:ilvl w:val="2"/>
          <w:numId w:val="1"/>
        </w:numPr>
        <w:rPr/>
      </w:pPr>
      <w:bookmarkStart w:id="104" w:name="__RefHeading___Toc1751815_2749589250"/>
      <w:bookmarkStart w:id="105" w:name="_Toc35"/>
      <w:bookmarkEnd w:id="103"/>
      <w:bookmarkEnd w:id="104"/>
      <w:r>
        <w:rPr>
          <w:rtl w:val="true"/>
        </w:rPr>
        <w:t xml:space="preserve">شهادت امام جعفر صادق علیه السلام </w:t>
      </w:r>
      <w:r>
        <w:rPr>
          <w:rtl w:val="true"/>
        </w:rPr>
        <w:t>(</w:t>
      </w:r>
      <w:r>
        <w:rPr/>
        <w:t>25</w:t>
      </w:r>
      <w:r>
        <w:rPr>
          <w:rtl w:val="true"/>
        </w:rPr>
        <w:t xml:space="preserve"> </w:t>
      </w:r>
      <w:r>
        <w:rPr>
          <w:rtl w:val="true"/>
        </w:rPr>
        <w:t>شوال</w:t>
      </w:r>
      <w:r>
        <w:rPr>
          <w:rtl w:val="true"/>
        </w:rPr>
        <w:t>)</w:t>
      </w:r>
      <w:bookmarkEnd w:id="105"/>
    </w:p>
    <w:p>
      <w:pPr>
        <w:pStyle w:val="BookText"/>
        <w:rPr/>
      </w:pPr>
      <w:r>
        <w:rPr>
          <w:rFonts w:ascii="IRNazanin" w:hAnsi="IRNazanin" w:eastAsia="IRNazanin"/>
          <w:color w:val="111111"/>
          <w:sz w:val="28"/>
          <w:sz w:val="28"/>
          <w:szCs w:val="28"/>
          <w:rtl w:val="true"/>
          <w:lang w:bidi="fa-IR"/>
        </w:rPr>
        <w:t xml:space="preserve">شهادت امام جعفر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شیخ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هجران تو، عالم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از سهمگین ترین غم ها به وزش در آمده است و از آسمان ناله های سرخ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آئینه ها چین و چروک برداشته است و صدای هیچ پرستویی به گوش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یلداترین شب، در هجران تو، بر روی صبح، سیاهی می پاشد و زمان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عاشقان و شیفتگان تو، در آتشی از ماتم می سوزد و شراره اش، دنیا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 رخصتِ تسلیت گویی نمی دهد و طاقت شانه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جانکاه تو را بر دل مجروح عاشقانت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ششمین نور سرمدی، شب، فریاد می زند و در دریای اشکِ ما موج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آرامِ دل سنگ اضطراب می افتد و زمزمه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تو، اندوهمان را سنگین تر می کند و نسیم غربتت بر شعله های سوزانِ دل می دمد و زبانه هایش را داغ تر می کند چقدر حرمت تو را شکستند و چه ناجوانمردانه، پای بر سجاده نیایشت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رحمانه سوارگان سرمست، تو را مانند پدرت علی علیه السلام، در کوچه ها با پای برهنه، دواندند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 کدام مصیبت تو شکوه کند، آن گاه که خانه ات را به آتش کشیدند و نمرودانه، در میان شعله های ظلم، رهایت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تاریخ، </w:t>
      </w:r>
    </w:p>
    <w:p>
      <w:pPr>
        <w:pStyle w:val="BookText"/>
        <w:rPr/>
      </w:pPr>
      <w:r>
        <w:rPr>
          <w:rFonts w:ascii="IRNazanin" w:hAnsi="IRNazanin" w:eastAsia="IRNazanin"/>
          <w:color w:val="111111"/>
          <w:sz w:val="28"/>
          <w:sz w:val="28"/>
          <w:szCs w:val="28"/>
          <w:rtl w:val="true"/>
          <w:lang w:bidi="fa-IR"/>
        </w:rPr>
        <w:t>شرمنده از حکایتِ غربت توست و اکنون زمزمه عاشقان تو، بر ساحل اشک، نامت را می خوانند و این مصیبت بزرگ را تسلیت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غربتِ گنگی، بر روی سبزه ها می نشیند و حجمِ سرخی، بغض ماه را می 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نافله های آخرینِ مردی غریب، از دیار سجّاده بلند است و خستگی و شکستگی بر نگاهش پرده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 اشک و با یاد شقایق می سوخت و با غربت یاس های مدینه و درِ سوخته خانه مادرش، آرام آرام،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دلش لبریز از خاطرات نینوا بود و ماه شاهدِ آخرین نوای نیستان ناله خیزش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بندبند پیکره بردبارش،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جگرش را به مهمانیِ عاشورا و عطش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 موی و پریشان دل، دانه های ذکر را، تسبیح می کرد و هودجی از نور، پایین می آمد تا او را از آبشارِ نور، بالا برد و از نگاه سوگواران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فرشته روحش را به سوگواران داغش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پرچمدار شیعه و رئیس مذهب جعفری، حضرت امام صادق علیه السلام تسلیت باد</w:t>
      </w:r>
    </w:p>
    <w:p>
      <w:pPr>
        <w:pStyle w:val="BookText"/>
        <w:rPr/>
      </w:pPr>
      <w:r>
        <w:rPr>
          <w:rFonts w:ascii="IRNazanin" w:hAnsi="IRNazanin" w:eastAsia="IRNazanin"/>
          <w:color w:val="111111"/>
          <w:sz w:val="28"/>
          <w:sz w:val="28"/>
          <w:szCs w:val="28"/>
          <w:rtl w:val="true"/>
          <w:lang w:bidi="fa-IR"/>
        </w:rPr>
        <w:t>شهادت فرهیخته آسمانی و فرشته وش رحمانی حضرت امام جعفر صادق علیه السلام را تسلیت می گوییم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عروج ملائک گونه ششمین پیشوای راست گفتاران و درست کرداران حضرت امام صادق علیه السلام گرامی باد</w:t>
      </w:r>
      <w:r>
        <w:rPr>
          <w:rFonts w:eastAsia="IRNazanin" w:cs="IRNazanin"/>
          <w:color w:val="111111"/>
          <w:sz w:val="28"/>
          <w:szCs w:val="28"/>
          <w:rtl w:val="true"/>
          <w:lang w:bidi="fa-IR"/>
        </w:rPr>
        <w:t xml:space="preserve">. </w:t>
      </w:r>
      <w:bookmarkStart w:id="106" w:name="pg3216_28950"/>
    </w:p>
    <w:p>
      <w:pPr>
        <w:pStyle w:val="Heading3"/>
        <w:numPr>
          <w:ilvl w:val="2"/>
          <w:numId w:val="1"/>
        </w:numPr>
        <w:rPr/>
      </w:pPr>
      <w:bookmarkStart w:id="107" w:name="__RefHeading___Toc1751817_2749589250"/>
      <w:bookmarkStart w:id="108" w:name="_Toc36"/>
      <w:bookmarkEnd w:id="106"/>
      <w:bookmarkEnd w:id="107"/>
      <w:r>
        <w:rPr>
          <w:rtl w:val="true"/>
        </w:rPr>
        <w:t xml:space="preserve">شهادت امام جواد علیه السلام </w:t>
      </w:r>
      <w:r>
        <w:rPr>
          <w:rtl w:val="true"/>
        </w:rPr>
        <w:t>(</w:t>
      </w:r>
      <w:r>
        <w:rPr/>
        <w:t>30</w:t>
      </w:r>
      <w:r>
        <w:rPr>
          <w:rtl w:val="true"/>
        </w:rPr>
        <w:t xml:space="preserve"> </w:t>
      </w:r>
      <w:r>
        <w:rPr>
          <w:rtl w:val="true"/>
        </w:rPr>
        <w:t>ذیقعده</w:t>
      </w:r>
      <w:r>
        <w:rPr>
          <w:rtl w:val="true"/>
        </w:rPr>
        <w:t>)</w:t>
      </w:r>
      <w:bookmarkEnd w:id="108"/>
    </w:p>
    <w:p>
      <w:pPr>
        <w:pStyle w:val="BookText"/>
        <w:rPr/>
      </w:pPr>
      <w:r>
        <w:rPr>
          <w:rFonts w:ascii="IRNazanin" w:hAnsi="IRNazanin" w:eastAsia="IRNazanin"/>
          <w:color w:val="111111"/>
          <w:sz w:val="28"/>
          <w:sz w:val="28"/>
          <w:szCs w:val="28"/>
          <w:rtl w:val="true"/>
          <w:lang w:bidi="fa-IR"/>
        </w:rPr>
        <w:t xml:space="preserve">شهادت امام 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آسمان، مرثیه خوانِ هجرانِ عزیزی دیگر از خاندان مصطفی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آیینه جمال و جلال الهی، حضرت امام محمّد تقی علیه السلام که دوران حیات کوتاه خویش، از کودکی تا شهادت، یکپارچه وقف تبلیغ معارف الهی بود و همچون نیاکان پاک زادش، جان بر سر هدایت مردمان،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عروج خورشیدِ آسمانِ جود و سخی را بر همه عاشقان هدایت و معرفت تسلیت می گوییم و بر جان فیاض و ضمیر نورانی آن حضرت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دریای حقیقت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اندوه شهادت تو، با آتشی که از درون سینه مان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سنگین را به قلب پاک فرزندت مهدی عج الله تعالی فرجه الشریف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معدن سخا و ای اقیانوس جود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یارای تفسیر مصیبت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تکلم، طفره می رود و دل در خاموشیِ سنگینی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شام هجران، جان های تشنه مان را از عطش مهربانی سیراب کن و دلمان را به امید کرم و جود خود خوش دار</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شکوه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فراق تو را تسکینی نیست و خاطره فراق تو صفحه ای نیست که از حافظه تاریخ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مهمانی سفره ای می روی که زهرِ نفاق، طعام آن است تا بهار عمر کوتاهت را به پاییزی سرد و طولانی برای شیعیانت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از تو و آن همه کرامت، که در بهارِ </w:t>
      </w:r>
    </w:p>
    <w:p>
      <w:pPr>
        <w:pStyle w:val="BookText"/>
        <w:rPr/>
      </w:pPr>
      <w:r>
        <w:rPr>
          <w:rFonts w:ascii="IRNazanin" w:hAnsi="IRNazanin" w:eastAsia="IRNazanin"/>
          <w:color w:val="111111"/>
          <w:sz w:val="28"/>
          <w:sz w:val="28"/>
          <w:szCs w:val="28"/>
          <w:rtl w:val="true"/>
          <w:lang w:bidi="fa-IR"/>
        </w:rPr>
        <w:t>جوانی، از بزم شوم و پاییزی سیاه بختان، با دلی پر اندوه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سرخت را به همه مشتاقان و شیعیانت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مهربانی و ای پیشوای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تاب دیدنِ هق هق گریه سوگوارانت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هزاران سال است که خاطره مظلومیت شیعه را در خود جای داده است و امشب، با بغض سنگینی در گلو، حرم مطهرت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عزای تو ای نهمین دسته گل پرپر شده باغ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دیوار اندوه گذاشته، دل را از سنگینی اشک رها می کنیم و به همه شیفتگان مکتب تو تسلیت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مظلومانه نهمین پیشوای بندگی و سخا، امام محمّدتقی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غم بار امام آزادگان و رهبر شیعیان، امام جواد علیه السلام را تسلیت می گوییم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جان گداز نهمین خورشید بندگی و عبودیت، امام محمّد تقی علیه السلام را به شیعیان آن امام همام تسلیت عرض می کنیم</w:t>
      </w:r>
      <w:r>
        <w:rPr>
          <w:rFonts w:eastAsia="IRNazanin" w:cs="IRNazanin"/>
          <w:color w:val="111111"/>
          <w:sz w:val="28"/>
          <w:szCs w:val="28"/>
          <w:rtl w:val="true"/>
          <w:lang w:bidi="fa-IR"/>
        </w:rPr>
        <w:t xml:space="preserve">. </w:t>
      </w:r>
      <w:bookmarkStart w:id="109" w:name="pg3216_28955"/>
    </w:p>
    <w:p>
      <w:pPr>
        <w:pStyle w:val="Heading3"/>
        <w:numPr>
          <w:ilvl w:val="2"/>
          <w:numId w:val="1"/>
        </w:numPr>
        <w:rPr/>
      </w:pPr>
      <w:bookmarkStart w:id="110" w:name="__RefHeading___Toc1751819_2749589250"/>
      <w:bookmarkStart w:id="111" w:name="_Toc37"/>
      <w:bookmarkEnd w:id="109"/>
      <w:bookmarkEnd w:id="110"/>
      <w:r>
        <w:rPr>
          <w:rtl w:val="true"/>
        </w:rPr>
        <w:t xml:space="preserve">شهادت امام باقر علیه السلام </w:t>
      </w:r>
      <w:r>
        <w:rPr>
          <w:rtl w:val="true"/>
        </w:rPr>
        <w:t>(</w:t>
      </w:r>
      <w:r>
        <w:rPr/>
        <w:t>7</w:t>
      </w:r>
      <w:r>
        <w:rPr>
          <w:rtl w:val="true"/>
        </w:rPr>
        <w:t xml:space="preserve"> </w:t>
      </w:r>
      <w:r>
        <w:rPr>
          <w:rtl w:val="true"/>
        </w:rPr>
        <w:t>ذیحجه</w:t>
      </w:r>
      <w:r>
        <w:rPr>
          <w:rtl w:val="true"/>
        </w:rPr>
        <w:t>)</w:t>
      </w:r>
      <w:bookmarkEnd w:id="111"/>
    </w:p>
    <w:p>
      <w:pPr>
        <w:pStyle w:val="BookText"/>
        <w:rPr/>
      </w:pPr>
      <w:r>
        <w:rPr>
          <w:rFonts w:ascii="IRNazanin" w:hAnsi="IRNazanin" w:eastAsia="IRNazanin"/>
          <w:color w:val="111111"/>
          <w:sz w:val="28"/>
          <w:sz w:val="28"/>
          <w:szCs w:val="28"/>
          <w:rtl w:val="true"/>
          <w:lang w:bidi="fa-IR"/>
        </w:rPr>
        <w:t xml:space="preserve">شهادت امام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گل زخم دیگری بر زخم های شیعه افزوده می شود و شهادت شکافنده علوم و دانش ها، حضرت امام محمّد باقر علیه السلام را به سوگ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عظما را به قلب مطهر حضرت صاحب الزمان عجل اللّه تعالی فرجه الشریف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داغدار پنجمین شمع سرا پا سوخته هدایت بشریت نشسته است و با دلی اندوهبار، از خدا در این غم جانکاه، صبر مسئلت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اندوه این مصیبت بزرگ را به همه شما رهروان راه حقیقت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یادگار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روزهای 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نینوا، مصیبت را در سینه خود که به پهنای همه علوم و دانش ها بود، جای داده بودی و عمری را با غصه سپری کردی و اینک با زهر جفا می سوزی و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مصیبت جان گداز تو را چگونه تاب بیاورد و دم 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بدن مسموم و قلب مجروح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سینه ای مالامال از اندوه و سرشکی جاری از ماتم امام عارفان و شکافنده علوم، حضرت امام محمّد باقر علیه السلام رخت عزا بر تن می نماییم و این سوگ بزرگ را به شما عزیزان تسلیت می گوییم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اقیانوس بی پایان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فرهیخته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 عمر پر برکت و شریف شما به سوگ می نشینیم و با همه عاشقان زیارت مزار غم گرفته ات هم ناله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امام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 و راهنمای سالکان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عمر پر از اندوه و حزنت به منزلگاه شهادت رسید و در آن رحل اقامت افکند و جان عاشقان و جگر سوخته دوستداران زیارت مزار خاکی و غریبت را در تب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قلب عشاق است که کوچ غریبانه ات را تسلیت می گوید، ای مهربان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خزان نخل استواری و شکوه پنجمین، سلاله پاک بتول، حضرت امام محمّد باقر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بهاری از اشک، چهره پاییزی را در غم هجران شکافنده دانش ها، حضرت باقر العلوم علیه السلام می شوییم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ماتم جانگداز بزرگ معلم بشریت و پاسخ گوی همه پرسش ها و گنجینه سرشار معرفت، باقرِ علم پیامبر علیه السلام را تسلیت می گوییم</w:t>
      </w:r>
      <w:r>
        <w:rPr>
          <w:rFonts w:eastAsia="IRNazanin" w:cs="IRNazanin"/>
          <w:color w:val="111111"/>
          <w:sz w:val="28"/>
          <w:szCs w:val="28"/>
          <w:rtl w:val="true"/>
          <w:lang w:bidi="fa-IR"/>
        </w:rPr>
        <w:t xml:space="preserve">. </w:t>
      </w:r>
      <w:bookmarkStart w:id="112" w:name="pg3216_28959"/>
    </w:p>
    <w:p>
      <w:pPr>
        <w:pStyle w:val="Heading3"/>
        <w:numPr>
          <w:ilvl w:val="2"/>
          <w:numId w:val="1"/>
        </w:numPr>
        <w:rPr/>
      </w:pPr>
      <w:bookmarkStart w:id="113" w:name="__RefHeading___Toc1751821_2749589250"/>
      <w:bookmarkStart w:id="114" w:name="_Toc38"/>
      <w:bookmarkEnd w:id="112"/>
      <w:bookmarkEnd w:id="113"/>
      <w:r>
        <w:rPr>
          <w:rtl w:val="true"/>
        </w:rPr>
        <w:t xml:space="preserve">شهادت مسلم بن عقیل علیه السلام و هانی بن عروه </w:t>
      </w:r>
      <w:r>
        <w:rPr>
          <w:rtl w:val="true"/>
        </w:rPr>
        <w:t>(</w:t>
      </w:r>
      <w:r>
        <w:rPr/>
        <w:t>9</w:t>
      </w:r>
      <w:r>
        <w:rPr>
          <w:rtl w:val="true"/>
        </w:rPr>
        <w:t xml:space="preserve"> </w:t>
      </w:r>
      <w:r>
        <w:rPr>
          <w:rtl w:val="true"/>
        </w:rPr>
        <w:t>ذیحجه</w:t>
      </w:r>
      <w:r>
        <w:rPr>
          <w:rtl w:val="true"/>
        </w:rPr>
        <w:t>)</w:t>
      </w:r>
      <w:bookmarkEnd w:id="114"/>
    </w:p>
    <w:p>
      <w:pPr>
        <w:pStyle w:val="BookText"/>
        <w:rPr/>
      </w:pPr>
      <w:r>
        <w:rPr>
          <w:rFonts w:ascii="IRNazanin" w:hAnsi="IRNazanin" w:eastAsia="IRNazanin"/>
          <w:color w:val="111111"/>
          <w:sz w:val="28"/>
          <w:sz w:val="28"/>
          <w:szCs w:val="28"/>
          <w:rtl w:val="true"/>
          <w:lang w:bidi="fa-IR"/>
        </w:rPr>
        <w:t xml:space="preserve">شهادت مسلم بن عقیل علیه السلام و هانی بن عروه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 xml:space="preserve">صدای گام های خسته مردی غریب به گوش می رسد که ساکت و آرام، کوچه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می نهد و سر گردانِ شهر نامهربانی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رویش بسته می شود و تنهای تنها، ره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بهار را برای دل های یخ زده آورده بود؛ اما کسی از پیغام او خشنود نبود و همه، شب زمستانی و تاریک خود را 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گرسنه آن ها، دریدنش را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تنهاترین سفیر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بام عشق، کبوتر زخمی یاد را پرواز داد و به کاروانی که به استقبال شهادت می آمد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از فراز افقِ خونرنگ شهادت پر کشید و به سوی کاروان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فرو گذاشت و بر تیغ عشق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تا واپسین لحظه حیات، پیغام سبز بهار را به گوشِ زمستان سرد تاریخ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آخرین نوای قاصدِ فصل خون و حماسه، مسلم بن عقیل، هم آوا می شویم و بر قافله ای که در راه امت تا به مهمانی دل های عاشق و سوگوار بیاید سلام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حسین و کاروان عاشورایی اش</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های زخم دل، سر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آه، سدّ بستر بغض را درهم می شکند، طراوت، آرام آرام از نگاه منتظران می چکد و با سفیر عشق همنوا می شود و یاد و خاطره عاشورا را پیشاپیش در دل بی قراران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شهادت در کوچه پس کوچه های دل می پیچید و شهادتِ نخستین شهید از کربلاییان را تسلیت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الگوی بزرگ مقاومت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رفتی تا معنای آزاد زیستن و آزادگی را به گوش جان های خواب آلوده برسانی و نام خود را بر بالای لوح وفا، حک نمایی، غروب، آیینه دار غریبی و مظلومیت توست که هزاران نامه عاشقی برایت فرستادند، ولی دشنه هایشان را مخفی نمودند؛ اما طرفی نبستند و این تو بودی که عطر دل انگیز جوانمردی را به مشام تمام اعصار رسانیدی و عاشقان را در طریق معرفت، درس دیگری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ملکوتیان سلامت می کنند و پرواز ملکوتی ات را خجسته، فال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ای وفادار تاریخ،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دل بر لوح جوانمردی تو مرحبا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سبزترین نخل وفا و ایستادگی، حضرت مسلم بن عقیل علیه السلام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کبوتر شکسته بال، اولین شهید تبار عشق، مسلم بن عقیل علیه السلام را به شیفتگان شهادت تسلیت می گوییم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مسلم بن عقیل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مقدس ترین معنا را برای واژه وفا در قاموس دل نوشت</w:t>
      </w:r>
      <w:r>
        <w:rPr>
          <w:rFonts w:eastAsia="IRNazanin" w:cs="IRNazanin"/>
          <w:color w:val="111111"/>
          <w:sz w:val="28"/>
          <w:szCs w:val="28"/>
          <w:rtl w:val="true"/>
          <w:lang w:bidi="fa-IR"/>
        </w:rPr>
        <w:t xml:space="preserve">. </w:t>
      </w:r>
      <w:bookmarkStart w:id="115" w:name="pg3216_28963"/>
    </w:p>
    <w:p>
      <w:pPr>
        <w:pStyle w:val="Heading2"/>
        <w:numPr>
          <w:ilvl w:val="1"/>
          <w:numId w:val="1"/>
        </w:numPr>
        <w:rPr/>
      </w:pPr>
      <w:bookmarkStart w:id="116" w:name="__RefHeading___Toc1751823_2749589250"/>
      <w:bookmarkStart w:id="117" w:name="_Toc39"/>
      <w:bookmarkEnd w:id="115"/>
      <w:bookmarkEnd w:id="116"/>
      <w:r>
        <w:rPr>
          <w:rtl w:val="true"/>
        </w:rPr>
        <w:t>اعیاد و ولادت ها و رویدادهای مذهبی</w:t>
      </w:r>
      <w:bookmarkEnd w:id="117"/>
    </w:p>
    <w:p>
      <w:pPr>
        <w:pStyle w:val="Heading3"/>
        <w:numPr>
          <w:ilvl w:val="2"/>
          <w:numId w:val="1"/>
        </w:numPr>
        <w:rPr/>
      </w:pPr>
      <w:bookmarkStart w:id="118" w:name="__RefHeading___Toc1751825_2749589250"/>
      <w:bookmarkStart w:id="119" w:name="_Toc4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اعیاد و ولادت ها و رویدادهای مذهبی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ولادت امام محمّد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موسی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پیامبر اکرم صلی الله علیه و آله وسلم با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پیامبر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ورود حضرت معصومه علیهاالسلام به 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زینب علیهاالسلام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فاطمه علیهاالسلام ـ روز مادر ـ روز زن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ولادت امام محمّد تقی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علی اصغر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حضرت علی علیه السلام ـ روز پدر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البیض رجب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قلعه خیبر به دست مسلمانان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مبعث رسول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امام حسین علیه السلام ـ روز پاسدار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ابوالفضل العباس علیه السلام ـ روز جانباز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علی اکبر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حضرت ولی عصر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غبار روبی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جمعه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حلول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 xml:space="preserve">ولادت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کمک به محرومان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معراج پیامبر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قدر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جمعه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وداع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سعید فطر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فاطمه معصومه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Heading3"/>
        <w:numPr>
          <w:ilvl w:val="2"/>
          <w:numId w:val="1"/>
        </w:numPr>
        <w:rPr/>
      </w:pPr>
      <w:bookmarkStart w:id="120" w:name="__RefHeading___Toc1751827_2749589250"/>
      <w:bookmarkStart w:id="121" w:name="_Toc41"/>
      <w:bookmarkEnd w:id="120"/>
      <w:r>
        <w:rPr>
          <w:rtl w:val="true"/>
        </w:rPr>
        <w:t xml:space="preserve">ولادت امام محمّد باقر علیه السلام </w:t>
      </w:r>
      <w:r>
        <w:rPr>
          <w:rtl w:val="true"/>
        </w:rPr>
        <w:t>(</w:t>
      </w:r>
      <w:r>
        <w:rPr/>
        <w:t>3</w:t>
      </w:r>
      <w:r>
        <w:rPr>
          <w:rtl w:val="true"/>
        </w:rPr>
        <w:t xml:space="preserve"> </w:t>
      </w:r>
      <w:r>
        <w:rPr>
          <w:rtl w:val="true"/>
        </w:rPr>
        <w:t>صفر</w:t>
      </w:r>
      <w:r>
        <w:rPr>
          <w:rtl w:val="true"/>
        </w:rPr>
        <w:t>)</w:t>
      </w:r>
      <w:bookmarkEnd w:id="121"/>
    </w:p>
    <w:p>
      <w:pPr>
        <w:pStyle w:val="BookText"/>
        <w:rPr/>
      </w:pPr>
      <w:r>
        <w:rPr>
          <w:rFonts w:ascii="IRNazanin" w:hAnsi="IRNazanin" w:eastAsia="IRNazanin"/>
          <w:color w:val="111111"/>
          <w:sz w:val="28"/>
          <w:sz w:val="28"/>
          <w:szCs w:val="28"/>
          <w:rtl w:val="true"/>
          <w:lang w:bidi="fa-IR"/>
        </w:rPr>
        <w:t xml:space="preserve">ولادت امام محمّد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فضای ساکت و آرام مدینه، مبهوت نورافشانی خانه گلین و محقّر امام سجّاد علیه السلام است و فروغی نورانی، آسمان مدینه را روشن کرده است؛ نوری که از چهره معصوم و منور نوزادی مبارک به آسمان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پنجمین دسته گل خوشبوی گلستان هدایت و معرفت، حضرت امام محمّد باقر علیه السلام را به همه عاشقان این خاندان تبریک و تهنیت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جاری شکافنده علم ها در بیابان خشکیده دانش جوشیدن گرفت و جان جویندگان علم و معرفت را از زلال پر برکت خود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نشان افتخار دیگری بر گردن آویخت و بر این پیشوای معصوم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شیعه که در ضیافت خانه حوزه ها و دانشگاه ها سفره پر نعمت دانش تو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مسعودت را گرامی می داریم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ستاره وجود حضرت باقر علیه السلام در آسمان شیعه تابیدن گرفت؛ اما آسمانی که رختِ ماتم بر تن نموده، عزادار دیگر ستارگانی است که ابرهای کینه و سنگ دلی در کربلا، جلوی درخشش آنها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p>
    <w:p>
      <w:pPr>
        <w:pStyle w:val="BookText"/>
        <w:rPr/>
      </w:pPr>
      <w:r>
        <w:rPr>
          <w:rFonts w:ascii="IRNazanin" w:hAnsi="IRNazanin" w:eastAsia="IRNazanin"/>
          <w:color w:val="111111"/>
          <w:sz w:val="28"/>
          <w:sz w:val="28"/>
          <w:szCs w:val="28"/>
          <w:rtl w:val="true"/>
          <w:lang w:bidi="fa-IR"/>
        </w:rPr>
        <w:t>میلاد آخرین بازمانده کربلای عطش، قدوم مبارکش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 علم او خروشید و تمام برکه های دانایی را در نوردید و همه گرداب های جهالت و نادانی را فرا گرفت و بشریت تشنه و سرگردان را در بیابان سرگشتگی به جرعه ای از زلال خود سیراب گردانید و جوانه های عطوفت را در هر دلِ حقیقت طلبی شکوفا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و آشنا را از کیسه نورافشان مناعت خویش بهره مند ساخت و دست پینه بسته جوانمردی را در دستان گرم احساس خود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ریزه خور خوان توایم و میلاد نیکویت را با دلی آکنده از شوق و چشمانی مترنم از کوچِ سینه سرخان کربلا، در سینه گرم نگاه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ای شکافنده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مسعود خورشید عالم تاب دانش، حضرت امام محمّد باقر علیه السلام را به همه شیعیان آن حضرت تبریک می گوییم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 سعادت فرّخ لقای مهربانی، باقر علم النبی علیه السلام بر عاشقان مبارک</w:t>
      </w:r>
      <w:r>
        <w:rPr>
          <w:rFonts w:eastAsia="IRNazanin" w:cs="IRNazanin"/>
          <w:color w:val="111111"/>
          <w:sz w:val="28"/>
          <w:szCs w:val="28"/>
          <w:rtl w:val="true"/>
          <w:lang w:bidi="fa-IR"/>
        </w:rPr>
        <w:t xml:space="preserve">. </w:t>
      </w:r>
      <w:bookmarkStart w:id="122" w:name="pg3216_28966"/>
    </w:p>
    <w:p>
      <w:pPr>
        <w:pStyle w:val="Heading3"/>
        <w:numPr>
          <w:ilvl w:val="2"/>
          <w:numId w:val="1"/>
        </w:numPr>
        <w:rPr/>
      </w:pPr>
      <w:bookmarkStart w:id="123" w:name="__RefHeading___Toc1751829_2749589250"/>
      <w:bookmarkStart w:id="124" w:name="_Toc42"/>
      <w:bookmarkEnd w:id="122"/>
      <w:bookmarkEnd w:id="123"/>
      <w:r>
        <w:rPr>
          <w:rtl w:val="true"/>
        </w:rPr>
        <w:t xml:space="preserve">ولادت امام موسی کاظم علیه السلام </w:t>
      </w:r>
      <w:r>
        <w:rPr>
          <w:rtl w:val="true"/>
        </w:rPr>
        <w:t>(</w:t>
      </w:r>
      <w:r>
        <w:rPr/>
        <w:t>7</w:t>
      </w:r>
      <w:r>
        <w:rPr>
          <w:rtl w:val="true"/>
        </w:rPr>
        <w:t xml:space="preserve"> </w:t>
      </w:r>
      <w:r>
        <w:rPr>
          <w:rtl w:val="true"/>
        </w:rPr>
        <w:t>صفر</w:t>
      </w:r>
      <w:r>
        <w:rPr>
          <w:rtl w:val="true"/>
        </w:rPr>
        <w:t>)</w:t>
      </w:r>
      <w:bookmarkEnd w:id="124"/>
    </w:p>
    <w:p>
      <w:pPr>
        <w:pStyle w:val="BookText"/>
        <w:rPr/>
      </w:pPr>
      <w:r>
        <w:rPr>
          <w:rFonts w:ascii="IRNazanin" w:hAnsi="IRNazanin" w:eastAsia="IRNazanin"/>
          <w:color w:val="111111"/>
          <w:sz w:val="28"/>
          <w:sz w:val="28"/>
          <w:szCs w:val="28"/>
          <w:rtl w:val="true"/>
          <w:lang w:bidi="fa-IR"/>
        </w:rPr>
        <w:t xml:space="preserve">ولادت امام موسی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ماه به تماشا ایستاده، آسمان آغوش گشوده، اقاقی ها سرود لبخند می خوانند و زمین سفره دل را زیر پای مولودی خجسته گسترده است و همگی به روی او لبخند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موسای قبیله هاشمیان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را به همگان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 زیبای کودک در دستان محبت پدر جای گرفت و کودک به روی او شکر خنده های محبت فزا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موسای قوم معرفت بود و آمده بود که چون رعدی در خواب پریشان قبطیانِ دشنه به دست، بتابد و خواب شیرین را چون کابوسی هولناک در دیده حزم و خیالشان در پرده کشد، و با ید بیضای خویش، حلقوم هر چه تفرعن و بیداد را بفشارد و ظلم را از گرده نحیف و زخم خورده انسان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سامریان را باز کند و ظلم فرعونیان را به دست بادهای نیستی سپارد، آری او می آید و هر چه تاریکی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مبارک، ای همیشه جاری در مناجات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زیباترین گل از گلستان مهربانی و عطوفت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 خار که عطر و رایحه دل انگیز مهربانیِ با خلق را به مشام جان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هیچ گاه رخ در نقاب خشم نکشید و شمیم روح فزای عفو و گذشت را در فضای دل ها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 برنده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خجسته باد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به دسته گل های انتظار آذین می بندیم و چشم در راه مولود فضیلت ها و سرمشق دفتر عارفان و سالکان، امام موسی کاظم علیه السلام </w:t>
      </w:r>
    </w:p>
    <w:p>
      <w:pPr>
        <w:pStyle w:val="BookText"/>
        <w:rPr/>
      </w:pPr>
      <w:r>
        <w:rPr>
          <w:rFonts w:ascii="IRNazanin" w:hAnsi="IRNazanin" w:eastAsia="IRNazanin"/>
          <w:color w:val="111111"/>
          <w:sz w:val="28"/>
          <w:sz w:val="28"/>
          <w:szCs w:val="28"/>
          <w:rtl w:val="true"/>
          <w:lang w:bidi="fa-IR"/>
        </w:rPr>
        <w:t>می نشینیم و ندا سر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سرمشق مقاومت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پر شکوه و هارون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از نامت می چکد و خشم از بردباری و مقاومت تو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مقهور صبرت و کینه غریق دریای مهربانی بی منتهایت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شب، غمناک از مناجات شب و نیمه شبت و میله های سرد و زندان شرمنده از این همه صبوری و استقامت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بر عاشقان قدومت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گنجینه صبر و حلم و فروتنی حضرت امام موسی کاظم علیه السلام بر عاشقان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موسای قبیله عصمت حضرت امام موسی کاظم علیه السلام بر کروبیان آسمان و عشق پویان زمین خجسته باد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زادروز هفتمین پیشوای مشعل فروز هدایت حضرت امام موسی کاظم علیه السلام مبارک باد</w:t>
      </w:r>
      <w:r>
        <w:rPr>
          <w:rFonts w:eastAsia="IRNazanin" w:cs="IRNazanin"/>
          <w:color w:val="111111"/>
          <w:sz w:val="28"/>
          <w:szCs w:val="28"/>
          <w:rtl w:val="true"/>
          <w:lang w:bidi="fa-IR"/>
        </w:rPr>
        <w:t xml:space="preserve">. </w:t>
      </w:r>
      <w:bookmarkStart w:id="125" w:name="pg3216_28970"/>
    </w:p>
    <w:p>
      <w:pPr>
        <w:pStyle w:val="Heading3"/>
        <w:numPr>
          <w:ilvl w:val="2"/>
          <w:numId w:val="1"/>
        </w:numPr>
        <w:rPr/>
      </w:pPr>
      <w:bookmarkStart w:id="126" w:name="__RefHeading___Toc1751831_2749589250"/>
      <w:bookmarkStart w:id="127" w:name="_Toc43"/>
      <w:bookmarkEnd w:id="125"/>
      <w:bookmarkEnd w:id="126"/>
      <w:r>
        <w:rPr>
          <w:rtl w:val="true"/>
        </w:rPr>
        <w:t xml:space="preserve">لیلة المبیت </w:t>
      </w:r>
      <w:r>
        <w:rPr>
          <w:rtl w:val="true"/>
        </w:rPr>
        <w:t>(</w:t>
      </w:r>
      <w:r>
        <w:rPr/>
        <w:t>1</w:t>
      </w:r>
      <w:r>
        <w:rPr>
          <w:rtl w:val="true"/>
        </w:rPr>
        <w:t xml:space="preserve"> </w:t>
      </w:r>
      <w:r>
        <w:rPr>
          <w:rtl w:val="true"/>
        </w:rPr>
        <w:t>ربیع الاول</w:t>
      </w:r>
      <w:r>
        <w:rPr>
          <w:rtl w:val="true"/>
        </w:rPr>
        <w:t>)</w:t>
      </w:r>
      <w:bookmarkEnd w:id="127"/>
    </w:p>
    <w:p>
      <w:pPr>
        <w:pStyle w:val="BookText"/>
        <w:rPr/>
      </w:pP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شب جانبازی است، شب فداکاری و ایثار، شبی که برگ زریّن دیگری به کتاب فداکاری خورشید مردِ اسلام، علی علیه السلام افزوده می شود شبی که بار دیگر ابرمرد بشریت، مرگ را بازیچه سرانگشت خویش می کند و نگاه تمامی فردائیان را معطوف جان فشانی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مرتضی علیه السلام در بستر مرگ خفته و خطر از جانِ عزیزِ بزرگ معلّم خویش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آسمان را انگشتِ حیرت به دهان، باقی می گذارد و فتحی دیگر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فتح بر تو مبارک باد، ای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فداکاری و برادری تو، آن جا که در بستر پیامبر صلی الله علیه و آله وسلم مرگ را به بازی گرفتی و پشت اسلام را دوباره راست گردانیدی تا در پیچ و خم کوچه های تاریک مکه زمین 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ایمان و یقین، شانه های خسته اسلام، تمنای دستان سبز تو را در دل می پرورد تا دوباره بار سنگین از آن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ایثار و از خود گذشتگی ات، ای علی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با تو آشناست، آن جا که آفتاب ذوالفقارت از مشرق نیام پرتو می فکند و زمین گرم رزمگاه، زیر سم مرکب تو به نفس نفس می افتد و ترس از نگاه تو چشم ها را حیرت زده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 تو آشناست، آن هنگامه ای که خیبر زندانی دستانت شد و قلعه نفاق، تسلیم توفندگی ایمان </w:t>
      </w:r>
    </w:p>
    <w:p>
      <w:pPr>
        <w:pStyle w:val="BookText"/>
        <w:rPr/>
      </w:pPr>
      <w:r>
        <w:rPr>
          <w:rFonts w:ascii="IRNazanin" w:hAnsi="IRNazanin" w:eastAsia="IRNazanin"/>
          <w:color w:val="111111"/>
          <w:sz w:val="28"/>
          <w:sz w:val="28"/>
          <w:szCs w:val="28"/>
          <w:rtl w:val="true"/>
          <w:lang w:bidi="fa-IR"/>
        </w:rPr>
        <w:t>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نیز تاریخ خوب به یاد دارد و بر لوح سینه خود حک کرده است که چگونه دیو شب را اسیر حماسه جاوید خود ساختی و روح سبز ایثار را به ستارگانی که به تماشا ایستاده بودند نمایاندی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 تو و با حماسه ات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را به تو و به دوستداران تو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شب لیلة المبیت، شب تکرار جانبازی علی علیه السلام بر شیعیان فرخنده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بی انتها وام دار عظمت حماسه های تواند،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المبیت، شب معراج علی علیه السلام گرامی باد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آسمان ایثار تو را می ستایند، یا امیر المؤمنین علیه السلام </w:t>
      </w:r>
      <w:r>
        <w:rPr>
          <w:rFonts w:eastAsia="IRNazanin" w:cs="IRNazanin"/>
          <w:color w:val="111111"/>
          <w:sz w:val="28"/>
          <w:szCs w:val="28"/>
          <w:rtl w:val="true"/>
          <w:lang w:bidi="fa-IR"/>
        </w:rPr>
        <w:t xml:space="preserve">! </w:t>
      </w:r>
      <w:bookmarkStart w:id="128" w:name="pg3216_28974"/>
    </w:p>
    <w:p>
      <w:pPr>
        <w:pStyle w:val="Heading3"/>
        <w:numPr>
          <w:ilvl w:val="2"/>
          <w:numId w:val="1"/>
        </w:numPr>
        <w:rPr/>
      </w:pPr>
      <w:bookmarkStart w:id="129" w:name="__RefHeading___Toc1751833_2749589250"/>
      <w:bookmarkStart w:id="130" w:name="_Toc44"/>
      <w:bookmarkEnd w:id="128"/>
      <w:bookmarkEnd w:id="129"/>
      <w:r>
        <w:rPr>
          <w:rtl w:val="true"/>
        </w:rPr>
        <w:t xml:space="preserve">ازدواج پیامبر اکرم صلی الله علیه و آله وسلم با حضرت خدیجه علیهاالسلام </w:t>
      </w:r>
      <w:r>
        <w:rPr>
          <w:rtl w:val="true"/>
        </w:rPr>
        <w:t>(</w:t>
      </w:r>
      <w:r>
        <w:rPr/>
        <w:t>10</w:t>
      </w:r>
      <w:r>
        <w:rPr>
          <w:rtl w:val="true"/>
        </w:rPr>
        <w:t xml:space="preserve"> </w:t>
      </w:r>
      <w:r>
        <w:rPr>
          <w:rtl w:val="true"/>
        </w:rPr>
        <w:t>ربیع الاول</w:t>
      </w:r>
      <w:r>
        <w:rPr>
          <w:rtl w:val="true"/>
        </w:rPr>
        <w:t>)</w:t>
      </w:r>
      <w:bookmarkEnd w:id="130"/>
    </w:p>
    <w:p>
      <w:pPr>
        <w:pStyle w:val="BookText"/>
        <w:rPr/>
      </w:pPr>
      <w:r>
        <w:rPr>
          <w:rFonts w:ascii="IRNazanin" w:hAnsi="IRNazanin" w:eastAsia="IRNazanin"/>
          <w:color w:val="111111"/>
          <w:sz w:val="28"/>
          <w:sz w:val="28"/>
          <w:szCs w:val="28"/>
          <w:rtl w:val="true"/>
          <w:lang w:bidi="fa-IR"/>
        </w:rPr>
        <w:t xml:space="preserve">ازدواج پیامبر اکرم صلی الله علیه و آله وسلم با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مکه، در سیّالی از نور فرو رفته است و فرشتگان فوج فوج از آسمان ها پایین می آیند و سبد سبد ستاره بر سر زوج بهشتی محمّد صلی الله علیه و آله وسلم و خدیجه علیهاالسلام می ریزند و برای شادباش به آسمان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غرق سرور و شادمانی است و کعبه، لباس سیاه خویش را از تن درآورده و خود را با تن پوشی از شعف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در شادی، غوطه می خورند و ازدواج بهترین آفریده خدا و آخرین فرستاده اش را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ازدواج پیامبر اکرم صلی الله علیه و آله وسلم با اولین بانوی مسلمان، حضرت خدیجه علیهاالسلام،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نمونه عالم، با خلعت های بهشتی آمده اند، تا برترین زن مسلمان را به خانه خوشبختی و سعادت، روانه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بزرگ بانوی بهشتی مهیای ازدواج، سبب خلقت و رازدار هستی می شود و هر چیز را فدای نام بلند و ملکوتی محمّد امین صلی الله علیه و آله وسلم می نماید تا با این وصلت، خود را به جرگه بانوان بهشتی در آورده، افتخار مادری بزرگترین بانوی عالم هستی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ازدواج پیامبر بلند مرتبه اسلام با مادر فخر زنان بهشتی، حضرت خدیجه علیهاالسلام، را تبریک و تهنیت عرض می نماییم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دف می زند، نسیم دست افشانی می کند و فرشتگان، بر سر عروس </w:t>
      </w:r>
    </w:p>
    <w:p>
      <w:pPr>
        <w:pStyle w:val="BookText"/>
        <w:rPr/>
      </w:pPr>
      <w:r>
        <w:rPr>
          <w:rFonts w:ascii="IRNazanin" w:hAnsi="IRNazanin" w:eastAsia="IRNazanin"/>
          <w:color w:val="111111"/>
          <w:sz w:val="28"/>
          <w:sz w:val="28"/>
          <w:szCs w:val="28"/>
          <w:rtl w:val="true"/>
          <w:lang w:bidi="fa-IR"/>
        </w:rPr>
        <w:t>و داماد، شکوفه های بهشتی می پاشند و خدیجه بر هودجی از نور، به سوی خانه محمّد صلی الله علیه و آله وسلم روانه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مشک، عطرهای بهشتی بر در و دیوار خانه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نو عروس بهشتی، دست رد بر سینه همه علاقه ها و عشق ها کوبیده است و خوشبوترین گل هستی را بر گزیده است و به یک غمزه او، دست از همه جاذبه های دنیا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خانه پیامبر صلی الله علیه و آله وسلم گام بر می دارد تا شریک غصه ها و شادی هایش باشد و در روزگار سختی، مرهم بر زخم های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رود تا پشتوانه ای محکم برای دین نو ظهور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رود تا افتخار همسریِ او و مادریِ دخترش را کسب کند و هم صحبت تازه شنیده هایش از آسمانِ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این زوج بهشتی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ازدواج سبب خلقت، حضرت محمّد مصطفی صلی الله علیه و آله وسلم، با بزرگ بانوی بهشتی، حضرت خدیجه علیهاالسلام، مبارک باد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پیوند گلی از معراج و درّی از صدف عفاف، حضرت محمّد صلی الله علیه و آله وسلم و حضرت خدیجه علیهاالسلام، را تبریک می گوییم</w:t>
      </w:r>
      <w:r>
        <w:rPr>
          <w:rFonts w:eastAsia="IRNazanin" w:cs="IRNazanin"/>
          <w:color w:val="111111"/>
          <w:sz w:val="28"/>
          <w:szCs w:val="28"/>
          <w:rtl w:val="true"/>
          <w:lang w:bidi="fa-IR"/>
        </w:rPr>
        <w:t xml:space="preserve">. </w:t>
      </w:r>
      <w:bookmarkStart w:id="131" w:name="pg3216_28978"/>
    </w:p>
    <w:p>
      <w:pPr>
        <w:pStyle w:val="Heading3"/>
        <w:numPr>
          <w:ilvl w:val="2"/>
          <w:numId w:val="1"/>
        </w:numPr>
        <w:rPr/>
      </w:pPr>
      <w:bookmarkStart w:id="132" w:name="__RefHeading___Toc1751835_2749589250"/>
      <w:bookmarkStart w:id="133" w:name="_Toc45"/>
      <w:bookmarkEnd w:id="131"/>
      <w:bookmarkEnd w:id="132"/>
      <w:r>
        <w:rPr>
          <w:rtl w:val="true"/>
        </w:rPr>
        <w:t xml:space="preserve">ولادت پیامبر اکرم صلی الله علیه و آله وسلم </w:t>
      </w:r>
      <w:r>
        <w:rPr>
          <w:rtl w:val="true"/>
        </w:rPr>
        <w:t>(</w:t>
      </w:r>
      <w:r>
        <w:rPr/>
        <w:t>17</w:t>
      </w:r>
      <w:r>
        <w:rPr>
          <w:rtl w:val="true"/>
        </w:rPr>
        <w:t xml:space="preserve"> </w:t>
      </w:r>
      <w:r>
        <w:rPr>
          <w:rtl w:val="true"/>
        </w:rPr>
        <w:t>ربیع الاول</w:t>
      </w:r>
      <w:r>
        <w:rPr>
          <w:rtl w:val="true"/>
        </w:rPr>
        <w:t>)</w:t>
      </w:r>
      <w:bookmarkEnd w:id="133"/>
    </w:p>
    <w:p>
      <w:pPr>
        <w:pStyle w:val="BookText"/>
        <w:rPr/>
      </w:pPr>
      <w:r>
        <w:rPr>
          <w:rFonts w:ascii="IRNazanin" w:hAnsi="IRNazanin" w:eastAsia="IRNazanin"/>
          <w:color w:val="111111"/>
          <w:sz w:val="28"/>
          <w:sz w:val="28"/>
          <w:szCs w:val="28"/>
          <w:rtl w:val="true"/>
          <w:lang w:bidi="fa-IR"/>
        </w:rPr>
        <w:t xml:space="preserve">ولادت پیامبر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نسیم سحری جان مایه عشق را به گستره خاکیان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مهربان درختان، گونه به رنگ فلق ساییدند آبشاری از نور، خنده های شادمان خورشید را به زمینیان بخشید و جوششی از شکوه آسمان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های تبسم لب ها را شاداب از طراوت تغزلی دیگر کردند و همگی قدوم نوزادی را که سبب آفرینش بود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خاکیان دوستدارت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شور و سرور، در کوچه های خلوت مکه، حکایتی تازه داشت و باد در گوش بلندترین نخل ها از پیش، خبر می برد و مژدگانی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های کاخ ستم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های کفر خشک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های الحاد به سردی گراییدند و آغوش اسلام به مولود خجسته خود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خلقت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 به سرای دنیا خوش آمد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شراره باران خرسندی شد و روز بی تاب در انتظار طلوع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تشویش فرو رفت و ملائکه سرود آسمانی توحید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طلوع او شب مخفی شد و خورشید از شرمساری در پشت ابرهای رحمت، چهره در نقابِ خجلت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دستاویز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گلباران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فروزان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فرستاده حق به سوی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آمدنت در شادی است و آسمان مکه همراز شب های تنهایی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ظلمتکده ها قیام </w:t>
      </w:r>
    </w:p>
    <w:p>
      <w:pPr>
        <w:pStyle w:val="BookText"/>
        <w:rPr/>
      </w:pPr>
      <w:r>
        <w:rPr>
          <w:rFonts w:ascii="IRNazanin" w:hAnsi="IRNazanin" w:eastAsia="IRNazanin"/>
          <w:color w:val="111111"/>
          <w:sz w:val="28"/>
          <w:sz w:val="28"/>
          <w:szCs w:val="28"/>
          <w:rtl w:val="true"/>
          <w:lang w:bidi="fa-IR"/>
        </w:rPr>
        <w:t>کرده اند و چهره از غبار الحاد می شویند و به استقبالت می آیند تا خود را در نسیم دلنواز توحیدی ات یله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ساقه های طلایی شادی را به هم بافته و سیر آمدنت را آب و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کفر شکسته و خبر آمدنت در گوش ادیان و اعصار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مبارک باد ای پیام آور صلح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واژه های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خواهید شعف دل را واگویه کنید؟ مهربان ترین فرشته خاکی می آید و دل کائنات نزدیک است از شوق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 آمده و به حق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انتهایش رنگ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جهان فروز و عالم تاب توحید است که برف ظلم را آب می کند و نوید بهار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ترین فرشته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لولاک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بلند و دینش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خجسته میلاد برگزیده ترین رسول آسمانی و نوید بخش آزادی جاودانی، حضرت محمّد مصطفی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زادروز پیام آور افلاک و پادشاه لولاک، حضرت ختمی مرتبت گرامی باد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 سعادت فرخ لقای عالم لاهوت، پیامبر خاک نشینان، حضرت محمّد صلی الله علیه و آله وسلم مبارک باد</w:t>
      </w:r>
      <w:r>
        <w:rPr>
          <w:rFonts w:eastAsia="IRNazanin" w:cs="IRNazanin"/>
          <w:color w:val="111111"/>
          <w:sz w:val="28"/>
          <w:szCs w:val="28"/>
          <w:rtl w:val="true"/>
          <w:lang w:bidi="fa-IR"/>
        </w:rPr>
        <w:t xml:space="preserve">. </w:t>
      </w:r>
      <w:bookmarkStart w:id="134" w:name="pg3216_28981"/>
    </w:p>
    <w:p>
      <w:pPr>
        <w:pStyle w:val="Heading3"/>
        <w:numPr>
          <w:ilvl w:val="2"/>
          <w:numId w:val="1"/>
        </w:numPr>
        <w:rPr/>
      </w:pPr>
      <w:bookmarkStart w:id="135" w:name="__RefHeading___Toc1751837_2749589250"/>
      <w:bookmarkStart w:id="136" w:name="_Toc46"/>
      <w:bookmarkEnd w:id="134"/>
      <w:bookmarkEnd w:id="135"/>
      <w:r>
        <w:rPr>
          <w:rtl w:val="true"/>
        </w:rPr>
        <w:t xml:space="preserve">میلاد امام صادق علیه السلام </w:t>
      </w:r>
      <w:r>
        <w:rPr>
          <w:rtl w:val="true"/>
        </w:rPr>
        <w:t>(</w:t>
      </w:r>
      <w:r>
        <w:rPr/>
        <w:t>17</w:t>
      </w:r>
      <w:r>
        <w:rPr>
          <w:rtl w:val="true"/>
        </w:rPr>
        <w:t xml:space="preserve"> </w:t>
      </w:r>
      <w:r>
        <w:rPr>
          <w:rtl w:val="true"/>
        </w:rPr>
        <w:t>ربیع الاول</w:t>
      </w:r>
      <w:r>
        <w:rPr>
          <w:rtl w:val="true"/>
        </w:rPr>
        <w:t>)</w:t>
      </w:r>
      <w:bookmarkEnd w:id="136"/>
    </w:p>
    <w:p>
      <w:pPr>
        <w:pStyle w:val="BookText"/>
        <w:rPr/>
      </w:pPr>
      <w:r>
        <w:rPr>
          <w:rFonts w:ascii="IRNazanin" w:hAnsi="IRNazanin" w:eastAsia="IRNazanin"/>
          <w:color w:val="111111"/>
          <w:sz w:val="28"/>
          <w:sz w:val="28"/>
          <w:szCs w:val="28"/>
          <w:rtl w:val="true"/>
          <w:lang w:bidi="fa-IR"/>
        </w:rPr>
        <w:t xml:space="preserve">میلاد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خورشید دیگری بر فراز مدینه تابیدن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دورترین کهکشان علم و معرفت، که عالم تاب کوچه های تاریک دانایی شد و فانوس به دستان حقیقت جو را به سوی سرچشمه دانش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تولد مهر سرمدی، حضرت صادق علیه 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عاشقانه تر از صداقت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 پرده تر از شمس از مدح صادق علیه السلام پرده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تولد راستی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تلألو خورشید دین، صادق آل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او فخر می فروشد و راه او را سرلوحه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شورانگیزترین سلام ها به استقبال قدوم تو باد، ای راست گفتار و درست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سفیر جمال و جلال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نمودی و با قدوم نورانی ات دیدگان بشر را روشن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بی ابر مدینه را از چشم های مشتاق، بارانی کردی و سیلاب شوق و انتظار را به دل های عاشق سرازیر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شادمانِ دل سراسیمه از شوق به سویت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بی انتهایمان را پذیراباش</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پیشوای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خلق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مذهب و ای فرمانروای کشور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حیران چگونه حقِ ستایش تو را به جا آرد که در بند واژه هایی نارسا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مدح تو را آسمان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مأوای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p>
    <w:p>
      <w:pPr>
        <w:pStyle w:val="BookText"/>
        <w:rPr/>
      </w:pPr>
      <w:r>
        <w:rPr>
          <w:rFonts w:ascii="IRNazanin" w:hAnsi="IRNazanin" w:eastAsia="IRNazanin"/>
          <w:color w:val="111111"/>
          <w:sz w:val="28"/>
          <w:sz w:val="28"/>
          <w:szCs w:val="28"/>
          <w:rtl w:val="true"/>
          <w:lang w:bidi="fa-IR"/>
        </w:rPr>
        <w:t>ترک وطن کرده ای و به سوی ما سیه گلیمان آمده ای ثنای زمینی ام را بپذیر، ای آسمان فرش و سرمدی مأوا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نسل طاها 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هاله مقدس طور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زیور هر چه صداقت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مردی از تبار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رونق حماسه های عاشورایی و تفسیر کتاب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گران قدر شیعه به نام تو سر بلندتر گشته است و جریده اسلام افتخار نام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دانه های بلورین تبریک از آسمان فرو می پاشند و ملائک بال گسترده اند تا گام های آسمانی ات کم کم با زمین خاکی ما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نورانی ات بر زمین خاکی ما فرخنده و خجسته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فرخنده میلاد با سعادت پیشوای بزرگ مذهب جعفری، حضرت امام صادق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مسعود دانشمند راست گفتار خاندان وحی، حضرت امام جعفر صادق علیه السلام را تبریک می گوییم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خجسته ششمین خورشید فروزنده دانش و پارسایی، حضرت امام صادق علیه السلام مبارک باد</w:t>
      </w:r>
      <w:r>
        <w:rPr>
          <w:rFonts w:eastAsia="IRNazanin" w:cs="IRNazanin"/>
          <w:color w:val="111111"/>
          <w:sz w:val="28"/>
          <w:szCs w:val="28"/>
          <w:rtl w:val="true"/>
          <w:lang w:bidi="fa-IR"/>
        </w:rPr>
        <w:t xml:space="preserve">. </w:t>
      </w:r>
      <w:bookmarkStart w:id="137" w:name="pg3216_28985"/>
    </w:p>
    <w:p>
      <w:pPr>
        <w:pStyle w:val="Heading3"/>
        <w:numPr>
          <w:ilvl w:val="2"/>
          <w:numId w:val="1"/>
        </w:numPr>
        <w:rPr/>
      </w:pPr>
      <w:bookmarkStart w:id="138" w:name="__RefHeading___Toc1751839_2749589250"/>
      <w:bookmarkStart w:id="139" w:name="_Toc47"/>
      <w:bookmarkEnd w:id="137"/>
      <w:bookmarkEnd w:id="138"/>
      <w:r>
        <w:rPr>
          <w:rtl w:val="true"/>
        </w:rPr>
        <w:t xml:space="preserve">روز ورود حضرت معصومه علیهاالسلام به قم </w:t>
      </w:r>
      <w:r>
        <w:rPr>
          <w:rtl w:val="true"/>
        </w:rPr>
        <w:t>(</w:t>
      </w:r>
      <w:r>
        <w:rPr/>
        <w:t>22</w:t>
      </w:r>
      <w:r>
        <w:rPr>
          <w:rtl w:val="true"/>
        </w:rPr>
        <w:t xml:space="preserve"> </w:t>
      </w:r>
      <w:r>
        <w:rPr>
          <w:rtl w:val="true"/>
        </w:rPr>
        <w:t>ربیع الاول</w:t>
      </w:r>
      <w:r>
        <w:rPr>
          <w:rtl w:val="true"/>
        </w:rPr>
        <w:t>)</w:t>
      </w:r>
      <w:bookmarkEnd w:id="139"/>
    </w:p>
    <w:p>
      <w:pPr>
        <w:pStyle w:val="BookText"/>
        <w:rPr/>
      </w:pPr>
      <w:r>
        <w:rPr>
          <w:rFonts w:ascii="IRNazanin" w:hAnsi="IRNazanin" w:eastAsia="IRNazanin"/>
          <w:color w:val="111111"/>
          <w:sz w:val="28"/>
          <w:sz w:val="28"/>
          <w:szCs w:val="28"/>
          <w:rtl w:val="true"/>
          <w:lang w:bidi="fa-IR"/>
        </w:rPr>
        <w:t xml:space="preserve">روز ورود حضرت معصومه علیهاالسلام به 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کاروانی خسته از دور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از حنجره ها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گل و شاخه های سبز از انتظار بیرون می آیند و به سوی خاک پای کاروانیان به پرواز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به استقبال کاروان پیش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هایش را از پای در می آورد و به گردن می آویزد و رخصت نمی دهد کسی عنان افتخار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برهنه و لگام به دوش، ناقه اش را تا دروازه های شهر و از آنجا تا باغ دل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می کنند آخر او مسافر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آفتاب طوس است و دختر موسی بن جعفر، که قدم هایش شهر را آذین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ولایت و دختر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به شهر قم گرامی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غزل های اشک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قم هر چه داریم از ابرهای کرامت تو باریدن گرفته و این کویر نمک زده، از قدوم تو گلستانِ زیباترین گل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تو شهرمان را رنگ و بوی مدینه بخشیده و نامش را در ردیف شهر پیامبر و علی و فاطمه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کبوتر دور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کاشانه مان را طراوت عصمت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کریمه آل البیت به شهر خود و به آشیانه دلخواهت قدم رنجه فرمودی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بانوی نجیب وحی آشیان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کبوتر خسته ای که به شوق دیدار کعبه خراسان عزم سفر کردی، از آن روزی که شهرم را با آمدنت رونق داده ای </w:t>
      </w:r>
    </w:p>
    <w:p>
      <w:pPr>
        <w:pStyle w:val="BookText"/>
        <w:rPr/>
      </w:pPr>
      <w:r>
        <w:rPr>
          <w:rFonts w:ascii="IRNazanin" w:hAnsi="IRNazanin" w:eastAsia="IRNazanin"/>
          <w:color w:val="111111"/>
          <w:sz w:val="28"/>
          <w:sz w:val="28"/>
          <w:szCs w:val="28"/>
          <w:rtl w:val="true"/>
          <w:lang w:bidi="fa-IR"/>
        </w:rPr>
        <w:t>دیگر احساس تنهایی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 غربت از هزاران آشنا، آشناتری، تو غریبی زود آشنا هستی که همه دل های غریب بر ضریح نورانی ات دخیل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شهرمان با قدوم تو خدایی شد و آشیانه آل محمّد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تو و بر قدوم روح فزایت، ای بانوی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تغزل 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هیچ مهمانی به خوبی تو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به میزبانیِ تو افتخار می کند و نامش از صفحه کویرها محو شده و در شمار بوستان های آباد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مرهون مهربانی توست تو زمزمه نسل در نسل مرا اجابت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غربت زده ام همیشه خاکبوس آستان غریب نواز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زائری غریب هستی که دل بر آستان دیگری داده بودی؛ اما دستت به آن آستانه بلند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برادرت رضا را می گویم که به شوق واپسین دیدار خورشید رویش، راهی صحراها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شهر من نیازمندِ کرم توست و هر صبح و شام سجده بر آستانت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صبح و شام ما را بر قدوم مطهرت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بیست و دوم ربیع الاول، سالروز ورود شفیعه روز جزا حضرت معصومه علیهاالسلام را به شهر مقدس قم گرامی می داریم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قدوم مبارک دخت موسی بن جعفر، بانوی عفاف و عصمت، حضرت فاطمه معصومه به شهر مقدس قم گرامی باد</w:t>
      </w:r>
      <w:r>
        <w:rPr>
          <w:rFonts w:eastAsia="IRNazanin" w:cs="IRNazanin"/>
          <w:color w:val="111111"/>
          <w:sz w:val="28"/>
          <w:szCs w:val="28"/>
          <w:rtl w:val="true"/>
          <w:lang w:bidi="fa-IR"/>
        </w:rPr>
        <w:t xml:space="preserve">. </w:t>
      </w:r>
      <w:bookmarkStart w:id="140" w:name="pg3216_28989"/>
    </w:p>
    <w:p>
      <w:pPr>
        <w:pStyle w:val="Heading3"/>
        <w:numPr>
          <w:ilvl w:val="2"/>
          <w:numId w:val="1"/>
        </w:numPr>
        <w:rPr/>
      </w:pPr>
      <w:bookmarkStart w:id="141" w:name="__RefHeading___Toc1751841_2749589250"/>
      <w:bookmarkStart w:id="142" w:name="_Toc48"/>
      <w:bookmarkEnd w:id="140"/>
      <w:bookmarkEnd w:id="141"/>
      <w:r>
        <w:rPr>
          <w:rtl w:val="true"/>
        </w:rPr>
        <w:t xml:space="preserve">ولادت امام حسن عسکری علیه السلام </w:t>
      </w:r>
      <w:r>
        <w:rPr>
          <w:rtl w:val="true"/>
        </w:rPr>
        <w:t>(</w:t>
      </w:r>
      <w:r>
        <w:rPr/>
        <w:t>8</w:t>
      </w:r>
      <w:r>
        <w:rPr>
          <w:rtl w:val="true"/>
        </w:rPr>
        <w:t xml:space="preserve"> </w:t>
      </w:r>
      <w:r>
        <w:rPr>
          <w:rtl w:val="true"/>
        </w:rPr>
        <w:t>ربیع الثانی</w:t>
      </w:r>
      <w:r>
        <w:rPr>
          <w:rtl w:val="true"/>
        </w:rPr>
        <w:t>)</w:t>
      </w:r>
      <w:bookmarkEnd w:id="142"/>
    </w:p>
    <w:p>
      <w:pPr>
        <w:pStyle w:val="BookText"/>
        <w:rPr/>
      </w:pPr>
      <w:r>
        <w:rPr>
          <w:rFonts w:ascii="IRNazanin" w:hAnsi="IRNazanin" w:eastAsia="IRNazanin"/>
          <w:color w:val="111111"/>
          <w:sz w:val="28"/>
          <w:sz w:val="28"/>
          <w:szCs w:val="28"/>
          <w:rtl w:val="true"/>
          <w:lang w:bidi="fa-IR"/>
        </w:rPr>
        <w:t xml:space="preserve">ولادت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آینه ها در طلوع فجری دیگر تابیدند و خبر از آمدن خورشیدی دیگر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های مترّنم گلبرگ و شبنم، در صبحگاهی که از رخسار خجلت زده گلها تراوش می کرد، دوباره هاله ای از نور مدینه را در آغوش می فشرد و نبض دیوارهای آفتاب خورده شهر در طلوع خورشیدی دیگر به طپش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مهرتابان یازدهم درخشید و زمین دوباره سرش را به مهمانی مبارک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خلق نیکوی الهی، امام حسن عسکری علیه السلام را بر همه دل دادگان اهل بیت علیهم السلام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وار در کوچه های مدینه به پرواز در آمدی و فرشتگان را به طواف خود فرا خواندی و آن ها جام به دست، هفت آسمان، تو را بدرقه کردند تا به کوچه باغ حیات بشری رسیدی و آن را با قدومت طراوت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توفنده تر از دریا، شب شکن تر از خورشید و دل انگیزتر از شادی، دریا به احترامت خاموش ماند، خورشید رخ در نقاب خاموشی کشید و شادی خجل از طراوت تو آرام به قلب ها تراوش کرد سلام بر تو ای یازدهمین ثمر درخت آفرینش</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فراوان خدا و فرشتگانش بر تو پدرِ فرشته موعودی که می آید و جهانی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فراوان خدا و فرشتگان مقربش بر تو، پدر سرداری که با ذوالفقار از کعبه طلوع می کند و نهر آزادی را در کویر خشکیده انسان ها روان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آن لحظه هایی که </w:t>
      </w:r>
    </w:p>
    <w:p>
      <w:pPr>
        <w:pStyle w:val="BookText"/>
        <w:rPr/>
      </w:pPr>
      <w:r>
        <w:rPr>
          <w:rFonts w:ascii="IRNazanin" w:hAnsi="IRNazanin" w:eastAsia="IRNazanin"/>
          <w:color w:val="111111"/>
          <w:sz w:val="28"/>
          <w:sz w:val="28"/>
          <w:szCs w:val="28"/>
          <w:rtl w:val="true"/>
          <w:lang w:bidi="fa-IR"/>
        </w:rPr>
        <w:t>به روی زمین و زمان لبخند زدی و شکوفا شدی و حلقه عارفان و شیفتگان حق را کامل کردی و نوید آخرین سفیر صلح را از خانه خود به گوش جهانیان زمزمه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انتظار فرزند صالح تو به خود می پیچد و تو آمدی که جهانی را از تب سوزان انتظار با مژده فرزندت مهدی امید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زیباترین آیه 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 آهنگ ترین نغمه آزادی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نیکوترین خلق پسندیده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پدر همه چشم ها و چشمه های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میلادت را بر صفحه های تقویم دل گرامی می دارم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زیباترینی که در سپیده دمی روشن به خاک مفهومی آسمانی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درخشنده ترینی که خورشید بر افق دوردست نگاهت به سجده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توفنده ترینی که دریا در بی کرانه سینه ات پهلو گرفت و آسمان در وسعت کرامت دستانت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بهترینی که نامت در قاموس آینه ها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آن آدینه ای که از مشرق ظهور فرزندت سربلند می دارد و مژدگانی دیرپای منتظران را در پای خود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آدینه هایی که در تمنای چشم های منتظر، نام فرزند تو را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ترین سلام ها نثار تو و فرزندت باد، ای امام عسکری علیه السلام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خجسته پیشوای خورشید پرور آسمان انتظار، امام حسن عسکری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شعف آفرین موعود پرور یازدهمین مهتر آفریدگان، حضرت امام حسن عسکری، را تبریک می گوییم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تولد آفتاب عالم آرای عرفان و باغبان گلستان مهدی صاحب الزمان، حضرت امام حسن عسکری خجسته باد</w:t>
      </w:r>
      <w:r>
        <w:rPr>
          <w:rFonts w:eastAsia="IRNazanin" w:cs="IRNazanin"/>
          <w:color w:val="111111"/>
          <w:sz w:val="28"/>
          <w:szCs w:val="28"/>
          <w:rtl w:val="true"/>
          <w:lang w:bidi="fa-IR"/>
        </w:rPr>
        <w:t xml:space="preserve">. </w:t>
      </w:r>
      <w:bookmarkStart w:id="143" w:name="pg3216_28994"/>
    </w:p>
    <w:p>
      <w:pPr>
        <w:pStyle w:val="Heading3"/>
        <w:numPr>
          <w:ilvl w:val="2"/>
          <w:numId w:val="1"/>
        </w:numPr>
        <w:rPr/>
      </w:pPr>
      <w:bookmarkStart w:id="144" w:name="__RefHeading___Toc1751843_2749589250"/>
      <w:bookmarkStart w:id="145" w:name="_Toc49"/>
      <w:bookmarkEnd w:id="143"/>
      <w:bookmarkEnd w:id="144"/>
      <w:r>
        <w:rPr>
          <w:rtl w:val="true"/>
        </w:rPr>
        <w:t xml:space="preserve">ولادت حضرت زینب علیهاالسلام </w:t>
      </w:r>
      <w:r>
        <w:rPr>
          <w:rtl w:val="true"/>
        </w:rPr>
        <w:t>(</w:t>
      </w:r>
      <w:r>
        <w:rPr/>
        <w:t>5</w:t>
      </w:r>
      <w:r>
        <w:rPr>
          <w:rtl w:val="true"/>
        </w:rPr>
        <w:t xml:space="preserve"> </w:t>
      </w:r>
      <w:r>
        <w:rPr>
          <w:rtl w:val="true"/>
        </w:rPr>
        <w:t>جمادی الاول</w:t>
      </w:r>
      <w:r>
        <w:rPr>
          <w:rtl w:val="true"/>
        </w:rPr>
        <w:t>)</w:t>
      </w:r>
      <w:bookmarkEnd w:id="145"/>
    </w:p>
    <w:p>
      <w:pPr>
        <w:pStyle w:val="BookText"/>
        <w:rPr/>
      </w:pPr>
      <w:r>
        <w:rPr>
          <w:rFonts w:ascii="IRNazanin" w:hAnsi="IRNazanin" w:eastAsia="IRNazanin"/>
          <w:color w:val="111111"/>
          <w:sz w:val="28"/>
          <w:sz w:val="28"/>
          <w:szCs w:val="28"/>
          <w:rtl w:val="true"/>
          <w:lang w:bidi="fa-IR"/>
        </w:rPr>
        <w:t xml:space="preserve">ولادت حضرت زینب علیهاالسلام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آینه تمام نمای عصمت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تندیس صبر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روز تو تولد دوباره عفاف و پاکدامنی است و خاطره حماسه سازی هایت، زینت بخش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آموزگار عفت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احیاگر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زادروز دختر بزرگوار علی و فاطمه علیه السلام را به همه شما عزیزان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 زیبایش را به هر کس می دادند آرام نمی گرفت فقط آغوش حسین علیه السلام بود که لبخندی به زیبایی آفتاب بر چهره اش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غرق شادی شد و بانوی حجاب و ایستادگی جهانی را با ورودش درخشان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بانوی بزرگوار استقامت، حضرت زینب کبری علیهاالسلام را به شما عزیزان تبریک و تهنیت عرض می کنیم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از جام بردباری ات سیراب شده و ایستادگی و مردانگی از محضر صبوری تو درس 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ناب ترین بند غزل پاکدامنی هستی و رشادت ریزه خوار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هم دختر شهیدی، هم مادر شهید و هم خواهر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میراث دار استقامت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ساجدان تو را مدح نموده و بزرگ بانوی فهیم و معلمِ استاد ندیده 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سرمست از باده ولا هستیم و با شادمانیِ خانواده بزرگوارت شادیم و این روز سعید را به همه عاشقان مکتب اهل بیت تبریک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فروغ تابنده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پرستار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فصاحتی و اعجاز نطق آتشین تو قلب سنگی کوفیان را ذوب کرد و اشک از چشمان آن ها به راه انداخت و به سینه های کویری و بی احساسشان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مرهون رحمت کلام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اشک مطهر تو بود که نهال عاشورا را در مقابل تندبادهای زمانه نگه داشت و کلام علی وار تو بود که تا ابد یزیدیان را خاک نشین مذلّت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جرعه ناب 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همیشه درس آموز عزّت و یادت هماره الهام بخش شرف و مردانگی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میلاد مسعود بزرگ بانوی جود کرامت و احیاگر خط سرخ شهادت، حضرت زینب علیهاالسلام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زاد روز سرچشمه عفاف و زلال بردباری، زینت تاریخ شیعه، حضرت زینب کبری علیهاالسلام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زینب علیهاالسلام، جوشش کوثر فاطمی و تجلی زلال معرفت را تبریک عرض می نماییم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میلاد فرشته پاک دامنی و پرستار بزرگ مکتب شهادت، حضرت زینب کبری علیهاالسلام را گرامی می داریم</w:t>
      </w:r>
      <w:r>
        <w:rPr>
          <w:rFonts w:eastAsia="IRNazanin" w:cs="IRNazanin"/>
          <w:color w:val="111111"/>
          <w:sz w:val="28"/>
          <w:szCs w:val="28"/>
          <w:rtl w:val="true"/>
          <w:lang w:bidi="fa-IR"/>
        </w:rPr>
        <w:t xml:space="preserve">. </w:t>
      </w:r>
      <w:bookmarkStart w:id="146" w:name="pg3216_28998"/>
    </w:p>
    <w:p>
      <w:pPr>
        <w:pStyle w:val="Heading3"/>
        <w:numPr>
          <w:ilvl w:val="2"/>
          <w:numId w:val="1"/>
        </w:numPr>
        <w:rPr/>
      </w:pPr>
      <w:bookmarkStart w:id="147" w:name="__RefHeading___Toc1751845_2749589250"/>
      <w:bookmarkStart w:id="148" w:name="_Toc50"/>
      <w:bookmarkEnd w:id="146"/>
      <w:bookmarkEnd w:id="147"/>
      <w:r>
        <w:rPr>
          <w:rtl w:val="true"/>
        </w:rPr>
        <w:t xml:space="preserve">ولادت حضرت فاطمه علیهاالسلام ـ روز مادر ـ روز زن </w:t>
      </w:r>
      <w:r>
        <w:rPr>
          <w:rtl w:val="true"/>
        </w:rPr>
        <w:t>(</w:t>
      </w:r>
      <w:r>
        <w:rPr/>
        <w:t>20</w:t>
      </w:r>
      <w:r>
        <w:rPr>
          <w:rtl w:val="true"/>
        </w:rPr>
        <w:t xml:space="preserve"> </w:t>
      </w:r>
      <w:r>
        <w:rPr>
          <w:rtl w:val="true"/>
        </w:rPr>
        <w:t>جمادی الثانی</w:t>
      </w:r>
      <w:r>
        <w:rPr>
          <w:rtl w:val="true"/>
        </w:rPr>
        <w:t>)</w:t>
      </w:r>
      <w:bookmarkEnd w:id="148"/>
    </w:p>
    <w:p>
      <w:pPr>
        <w:pStyle w:val="BookText"/>
        <w:rPr/>
      </w:pPr>
      <w:r>
        <w:rPr>
          <w:rFonts w:ascii="IRNazanin" w:hAnsi="IRNazanin" w:eastAsia="IRNazanin"/>
          <w:color w:val="111111"/>
          <w:sz w:val="28"/>
          <w:sz w:val="28"/>
          <w:szCs w:val="28"/>
          <w:rtl w:val="true"/>
          <w:lang w:bidi="fa-IR"/>
        </w:rPr>
        <w:t xml:space="preserve">ولادت حضرت فاطمه علیهاالسلام ـ روز مادر ـ روز زن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نسیم سحری در کوچه های شهر خدا وزیدن گرفت کعبه خندید و بوی کوثر ناب نبی، آسمانِ مکه را به آغوش کشید و فاطمه قدم به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 سجده افتادند و صبح، نگاهش را فرو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ترین هستی متولد شد و خورشید زنان عالم، جهانی را خوشه چین فیض حضور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مقدس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منوّر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عالم آرایت گلباران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نبوت، گواه روشنیِ تو و گلستانِ امامت، درخشنده از تابناکی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کرامتِ چادر تو بر زمینیان می بارد و آسمان بر گام های استوار فرزندان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فراتر از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وسیع تر از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ریشه دارتر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بستایم که واژه هایم، درکی خاکی دارند؟ چگونه مدح تو را بسرایم که اندیشه کوچکم در برهه ای از زمان محدود و در حصار تنگ مکان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را زبانی فراتر از آفرینش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ستوده و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ژرفایِ آفتابِ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را گرامی می داریم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که عرش الهی در زیب و زیورِ ولادت او، سرمستی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دختِ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مادری که میلادش، آفرینش پاکی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مادری که بهشت زیر پایش بها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مادر، به انگیزه ستایش </w:t>
      </w:r>
    </w:p>
    <w:p>
      <w:pPr>
        <w:pStyle w:val="BookText"/>
        <w:rPr/>
      </w:pPr>
      <w:r>
        <w:rPr>
          <w:rFonts w:ascii="IRNazanin" w:hAnsi="IRNazanin" w:eastAsia="IRNazanin"/>
          <w:color w:val="111111"/>
          <w:sz w:val="28"/>
          <w:sz w:val="28"/>
          <w:szCs w:val="28"/>
          <w:rtl w:val="true"/>
          <w:lang w:bidi="fa-IR"/>
        </w:rPr>
        <w:t>توست و روز زن به پاس شناختن رشحه ای از مقام خدایی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ستایش شده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با زیباترین گلهای بهشتی با طراوت 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کعبه دلِ رسولِ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از نافرمانی قوم خود دل خسته اند، بر ضریح چادرت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حجت های خدایند و تو حجت خدا بر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ستاینده تو،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کنیز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شوق میلادت هوسِ از تن رمیدن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را ای کوثر لا یزال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زندگانی به جشن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با سعادت زلال کوثر، ذوالفقار حیدر و میوه قلب پیامبر، حضرت فاطمه زهرا علیهاالسلام مبارک باد</w:t>
      </w:r>
    </w:p>
    <w:p>
      <w:pPr>
        <w:pStyle w:val="BookText"/>
        <w:rPr/>
      </w:pPr>
      <w:r>
        <w:rPr>
          <w:rFonts w:ascii="IRNazanin" w:hAnsi="IRNazanin" w:eastAsia="IRNazanin"/>
          <w:color w:val="111111"/>
          <w:sz w:val="28"/>
          <w:sz w:val="28"/>
          <w:szCs w:val="28"/>
          <w:rtl w:val="true"/>
          <w:lang w:bidi="fa-IR"/>
        </w:rPr>
        <w:t>ولادت فرح انگیز افتخار عرشیان و مادر بی همتای فرشیان، حضرت فاطمه زهرا علیهاالسلام و روز مادر گرامی باد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زاد روز یگانه زن آفرینش حضرت صدیقه کبری، فاطمه زهرا علیهاالسلام و روز بزرگداشت مقام زن، گرامی باد</w:t>
      </w:r>
      <w:r>
        <w:rPr>
          <w:rFonts w:eastAsia="IRNazanin" w:cs="IRNazanin"/>
          <w:color w:val="111111"/>
          <w:sz w:val="28"/>
          <w:szCs w:val="28"/>
          <w:rtl w:val="true"/>
          <w:lang w:bidi="fa-IR"/>
        </w:rPr>
        <w:t xml:space="preserve">. </w:t>
      </w:r>
      <w:bookmarkStart w:id="149" w:name="pg3216_29002"/>
    </w:p>
    <w:p>
      <w:pPr>
        <w:pStyle w:val="Heading3"/>
        <w:numPr>
          <w:ilvl w:val="2"/>
          <w:numId w:val="1"/>
        </w:numPr>
        <w:rPr/>
      </w:pPr>
      <w:bookmarkStart w:id="150" w:name="__RefHeading___Toc1751847_2749589250"/>
      <w:bookmarkStart w:id="151" w:name="_Toc51"/>
      <w:bookmarkEnd w:id="149"/>
      <w:bookmarkEnd w:id="150"/>
      <w:r>
        <w:rPr>
          <w:rtl w:val="true"/>
        </w:rPr>
        <w:t>پاسداشت شخصیت ها</w:t>
      </w:r>
      <w:bookmarkEnd w:id="151"/>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ولادت حضرت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زمستان از دیار به خواب رفته ما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 دوباره سر از خاک یأس برداشتند و رویشی دوباره را آغازیدند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آبشاری از نور، خنده های شادمانه خورشید را به کوچه های قدیمی جاری ساخت و نغمه شاد پرندگان آزادی، خبر از آمدن آزاد مردی را به گوش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گلباران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چشم به جهانی گشود که گریه یتیمان بر صبرش خیمه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 تا با پیروزی خود، بر قرن ها طاغوت و طغیان، شطحی به زلال کوثر بسراید، تا مظلومان و ستم دیدگانِ جهان، به استواری اش تکیه کنند و گرمیِ کلام او را آتش مبارزه خویش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آزادی و نجات از بردگی به دنیا آمد و در وصف او همین بس که 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قطره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مسعودت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ماندگارترین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زوال ترین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عصایِ موسی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مسیحا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بیرق رسالت محمّد صلی الله علیه و آله وسلم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 به عرصه وجود نهادی و به یُمن قدومت آسمان شرجیِ عاطفه شد، زمین مرده جان گرفت، تمامی زنجیرها به خود لرزیدند و همه تازیانه ها به خود پیچیدند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دژهای تاریک الحاد در آستانه سقوط قرار می گرفت میلاد تو، آغاز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فرخنده ات مبارک باد</w:t>
      </w:r>
      <w:r>
        <w:rPr>
          <w:rFonts w:eastAsia="IRNazanin" w:cs="IRNazanin"/>
          <w:color w:val="111111"/>
          <w:sz w:val="28"/>
          <w:szCs w:val="28"/>
          <w:rtl w:val="true"/>
          <w:lang w:bidi="fa-IR"/>
        </w:rPr>
        <w:t xml:space="preserve">. </w:t>
      </w:r>
      <w:bookmarkStart w:id="152" w:name="pg3216_29005"/>
    </w:p>
    <w:p>
      <w:pPr>
        <w:pStyle w:val="BookText"/>
        <w:rPr/>
      </w:pPr>
      <w:bookmarkEnd w:id="152"/>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میلاد فرخنده مسیح سبز پوش انقلاب، روح جاری خدا در زمان ها، حضرت امام خمینی رحمه الله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زاد روز مسیح انقلاب، سفیر صلح و آزادی، حضرت امام خمینی رحمه الله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زاد روز مادر نورانی آفتاب، حضرت زهرا علیهاالسلام و آفتاب روشنی بخش انقلاب، حضرت امام خمینی رحمه الله را تبریک می گوییم</w:t>
      </w:r>
      <w:r>
        <w:rPr>
          <w:rFonts w:eastAsia="IRNazanin" w:cs="IRNazanin"/>
          <w:color w:val="111111"/>
          <w:sz w:val="28"/>
          <w:szCs w:val="28"/>
          <w:rtl w:val="true"/>
          <w:lang w:bidi="fa-IR"/>
        </w:rPr>
        <w:t>.</w:t>
      </w:r>
    </w:p>
    <w:p>
      <w:pPr>
        <w:pStyle w:val="Heading3"/>
        <w:numPr>
          <w:ilvl w:val="2"/>
          <w:numId w:val="1"/>
        </w:numPr>
        <w:rPr/>
      </w:pPr>
      <w:bookmarkStart w:id="153" w:name="__RefHeading___Toc1751849_2749589250"/>
      <w:bookmarkStart w:id="154" w:name="_Toc52"/>
      <w:bookmarkEnd w:id="153"/>
      <w:r>
        <w:rPr>
          <w:rtl w:val="true"/>
        </w:rPr>
        <w:t xml:space="preserve">ولادت امام محمّد تقی علیه السلام </w:t>
      </w:r>
      <w:r>
        <w:rPr>
          <w:rtl w:val="true"/>
        </w:rPr>
        <w:t>(</w:t>
      </w:r>
      <w:r>
        <w:rPr/>
        <w:t>10</w:t>
      </w:r>
      <w:r>
        <w:rPr>
          <w:rtl w:val="true"/>
        </w:rPr>
        <w:t xml:space="preserve"> </w:t>
      </w:r>
      <w:r>
        <w:rPr>
          <w:rtl w:val="true"/>
        </w:rPr>
        <w:t>رجب</w:t>
      </w:r>
      <w:r>
        <w:rPr>
          <w:rtl w:val="true"/>
        </w:rPr>
        <w:t>)</w:t>
      </w:r>
      <w:bookmarkEnd w:id="154"/>
    </w:p>
    <w:p>
      <w:pPr>
        <w:pStyle w:val="BookText"/>
        <w:rPr/>
      </w:pPr>
      <w:r>
        <w:rPr>
          <w:rFonts w:ascii="IRNazanin" w:hAnsi="IRNazanin" w:eastAsia="IRNazanin"/>
          <w:color w:val="111111"/>
          <w:sz w:val="28"/>
          <w:sz w:val="28"/>
          <w:szCs w:val="28"/>
          <w:rtl w:val="true"/>
          <w:lang w:bidi="fa-IR"/>
        </w:rPr>
        <w:t xml:space="preserve">ولادت امام محمّد تقی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آن جا که سال ها شهر زمینیِ ملائک بوده است، آن گلستان سال ها امینان وحی، در آن سجاده ذکر و خلوت گسترده بودند، آن سرزمین مقدس، که میزبان گام های رسول خاتم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پسِ میلاد بخشنده ترین بنده خدا، دوباره رنگ و بوی بهشتی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خانه علی بن موسی الرضا علیه السلام، نوزادی چشم می گشاید که همنام رسول </w:t>
      </w:r>
    </w:p>
    <w:p>
      <w:pPr>
        <w:pStyle w:val="BookText"/>
        <w:rPr/>
      </w:pPr>
      <w:r>
        <w:rPr>
          <w:rFonts w:ascii="IRNazanin" w:hAnsi="IRNazanin" w:eastAsia="IRNazanin"/>
          <w:color w:val="111111"/>
          <w:sz w:val="28"/>
          <w:sz w:val="28"/>
          <w:szCs w:val="28"/>
          <w:rtl w:val="true"/>
          <w:lang w:bidi="fa-IR"/>
        </w:rPr>
        <w:t>اللّه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امام جواد علیه السلام را به شما شیفتگان خانواده رسول خدا صلی الله علیه و آله وسلم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بخشندگان، امام جواد علیه السلام می آید تا زمین مدینه، یک بار دیگر مولودی دیگر از نسل هابیل را به شادباش بنشیند می آید تا چشمان آسمان به روشنی سیمایش روشن شود و لاهوتیان و ناسوتیان را در شادی میلاد خویش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فرخنده جواد الائمه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مَحْرم آسمان ها شدی و قافله سالار امّت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پرده پندار را از چشمان امّت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خواب آشفته دشمنان را پریشان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پایه های کاخ ظلم و استبداد آنان را درهم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ننگ جانشینی عباسیان را از چهره خلافت،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با آمدنت مهربانی، معنای تازه ای گرفت و بخشندگی دوباره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بخشندگان،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خانه امام رضا علیه السلام در اشتیاق قدومی مبارک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جنس ملکوت و پسری از نسل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نهایت روشنایی، مهتابی پر فروغ، به خانه آفتاب درخشیدن می گیرد و عصاره بخشندگی او، کام گیتی را شیرین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بشارت از رسیدن قدوم مهتاب کرامت و مهرورزی، بلند می شود و رضا علیه السلام پدر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 علیه السلام، میلاد جوادش را تهنیت عرض می نماییم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دل در هوای طوافِ گنبد نورانی کاظمین، پر می گشاید تا همراه با فرشتگان الهی؛ حرم مطهرش را با بال های خود غبار بروبد و دیده را به ضریح او روشن سازد و بر آن دخیل نیاز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 روز مولود مبارک </w:t>
      </w:r>
    </w:p>
    <w:p>
      <w:pPr>
        <w:pStyle w:val="BookText"/>
        <w:rPr/>
      </w:pPr>
      <w:r>
        <w:rPr>
          <w:rFonts w:ascii="IRNazanin" w:hAnsi="IRNazanin" w:eastAsia="IRNazanin"/>
          <w:color w:val="111111"/>
          <w:sz w:val="28"/>
          <w:sz w:val="28"/>
          <w:szCs w:val="28"/>
          <w:rtl w:val="true"/>
          <w:lang w:bidi="fa-IR"/>
        </w:rPr>
        <w:t>رجب، با یک آسمان نیاز از یگانه بی همتا می خواهیم در دریای بی کران بخشش جوادالائمه غرقمان سازد و در زمره شیفتگان واقعی و شفاعت شوندگان او قرارمان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خجسته زاد روز ابر پر فیض بخشش الهی، امام جواد علیه 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فرخنده و مسعود نهمین آیت سروری و پیشوای کرامت و بخشندگی، امام محمّد تقی علیه السلام مبارک باد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فرخنده میلاد شعف انگیز مهتر بخشندگان و سید پارسایان، حضرت امام جواد علیه السلام را تبریک عرض می نماییم</w:t>
      </w:r>
      <w:r>
        <w:rPr>
          <w:rFonts w:eastAsia="IRNazanin" w:cs="IRNazanin"/>
          <w:color w:val="111111"/>
          <w:sz w:val="28"/>
          <w:szCs w:val="28"/>
          <w:rtl w:val="true"/>
          <w:lang w:bidi="fa-IR"/>
        </w:rPr>
        <w:t xml:space="preserve">. </w:t>
      </w:r>
      <w:bookmarkStart w:id="155" w:name="pg3216_29010"/>
    </w:p>
    <w:p>
      <w:pPr>
        <w:pStyle w:val="Heading3"/>
        <w:numPr>
          <w:ilvl w:val="2"/>
          <w:numId w:val="1"/>
        </w:numPr>
        <w:rPr/>
      </w:pPr>
      <w:bookmarkStart w:id="156" w:name="__RefHeading___Toc1751851_2749589250"/>
      <w:bookmarkStart w:id="157" w:name="_Toc53"/>
      <w:bookmarkEnd w:id="155"/>
      <w:bookmarkEnd w:id="156"/>
      <w:r>
        <w:rPr>
          <w:rtl w:val="true"/>
        </w:rPr>
        <w:t xml:space="preserve">ولادت حضرت علی اصغر علیه السلام </w:t>
      </w:r>
      <w:r>
        <w:rPr>
          <w:rtl w:val="true"/>
        </w:rPr>
        <w:t>(</w:t>
      </w:r>
      <w:r>
        <w:rPr/>
        <w:t>10</w:t>
      </w:r>
      <w:r>
        <w:rPr>
          <w:rtl w:val="true"/>
        </w:rPr>
        <w:t xml:space="preserve"> </w:t>
      </w:r>
      <w:r>
        <w:rPr>
          <w:rtl w:val="true"/>
        </w:rPr>
        <w:t>رجب</w:t>
      </w:r>
      <w:r>
        <w:rPr>
          <w:rtl w:val="true"/>
        </w:rPr>
        <w:t>)</w:t>
      </w:r>
      <w:bookmarkEnd w:id="157"/>
    </w:p>
    <w:p>
      <w:pPr>
        <w:pStyle w:val="BookText"/>
        <w:rPr/>
      </w:pPr>
      <w:r>
        <w:rPr>
          <w:rFonts w:ascii="IRNazanin" w:hAnsi="IRNazanin" w:eastAsia="IRNazanin"/>
          <w:color w:val="111111"/>
          <w:sz w:val="28"/>
          <w:sz w:val="28"/>
          <w:szCs w:val="28"/>
          <w:rtl w:val="true"/>
          <w:lang w:bidi="fa-IR"/>
        </w:rPr>
        <w:t xml:space="preserve">ولادت حضرت علی اصغر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خانه امام حسین علیه السلام دوباره نورباران می شود و از پنجره کوچک آن، آسمان مدینه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دسته گلی زیبا فرو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و برق شادیِ او بر صورت نوزاد می نشیند و گلبرگ رُخش را با شبنم صبحگاهی، با طراوت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حسین علیه السلام پسری دیگر عطا فرمود که نیازمند و غنی بر نامش دخیل امید بسته اند و قنداقه زیبایش را قبله نیازهای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علیه السلام امشب خانه با صفای سر سلسله عشاق، حسین علیه السلام را رونق دوباره ای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این کودک فرخنده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اما بزرگان، ریزه خواریِ خوانت را برترین افتخار زندگانی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اما نیازهای بزرگ را بر آورده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اما زاد و توشه رستاخیز شیفتگانت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واردی، اما تاریخ تو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عارفانی که دل به شفاعت تو بسته اند و چه بسیار نیازمندانی که با اکسیر عشق تو، بی نیاز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دستان کوچک، اما گره گشایت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قنداقه نورانی ات، و سلام بر شادی و خرسندی پدرت، حسین علیه السلام در این روز</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را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پسر دیگرش و عشقی بی کرانه از محبت پدر و مولای خویش علی علیه السلام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علی نهاد و فرمود که اگر خدا هزار پسر به او دهد، همه را علی نام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تو هم علی بودی که شکوه نامت، بلندتر از آسمان بود و زیباتر از صبح و روشن تر از باران و آیینه تو همزاد روشن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کوچک ترین سرباز و کوچکترین حنجره قربانی شده در راه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غصه های عالم، رازدار عشقبازی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آسمان تو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تو را می شناسد، تشنگی تو را می شناسد و همگی تو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مبارک تو را به همه دل های کربلایی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مهربان پدر تو را در خود جای می دهد و چشمان او بر تو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مولود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شش ماهه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بودی که فقط در قافله عشاق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بودی که همسفر کربلا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بودی که حج را ناتمام بنهی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شادی را غریبانه کنار می زند و اشک را در چشمان همه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از زندگی، فقط عطش و شهادت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بودی که به شهادت آبرودهی تو کوچک ترین شهیدی، تو کوچک ترین قربانی هستی؛ اما با همه کوچکی، حماسه ات بی هماورد بود و نام تو در ردیف اوّل عشقبازان عاشورا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نام بلندت که زمزمه 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اصغر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با سعادت کوچک ترین قربانی کربلا و بزرگ ترین باب الحوائج، حضرت علی اصغر علیه السلام مبارک باد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فرخنده زاد روز آخرین سرباز و کوچک ترین یاور کربلایی حضرت علی اصغر علیه السلام مبارک باد</w:t>
      </w:r>
      <w:r>
        <w:rPr>
          <w:rFonts w:eastAsia="IRNazanin" w:cs="IRNazanin"/>
          <w:color w:val="111111"/>
          <w:sz w:val="28"/>
          <w:szCs w:val="28"/>
          <w:rtl w:val="true"/>
          <w:lang w:bidi="fa-IR"/>
        </w:rPr>
        <w:t xml:space="preserve">. </w:t>
      </w:r>
      <w:bookmarkStart w:id="158" w:name="pg3216_29014"/>
    </w:p>
    <w:p>
      <w:pPr>
        <w:pStyle w:val="Heading3"/>
        <w:numPr>
          <w:ilvl w:val="2"/>
          <w:numId w:val="1"/>
        </w:numPr>
        <w:rPr/>
      </w:pPr>
      <w:bookmarkStart w:id="159" w:name="__RefHeading___Toc1751853_2749589250"/>
      <w:bookmarkStart w:id="160" w:name="_Toc54"/>
      <w:bookmarkEnd w:id="158"/>
      <w:bookmarkEnd w:id="159"/>
      <w:r>
        <w:rPr>
          <w:rtl w:val="true"/>
        </w:rPr>
        <w:t xml:space="preserve">میلاد حضرت علی علیه السلام ـ روز پدر </w:t>
      </w:r>
      <w:r>
        <w:rPr>
          <w:rtl w:val="true"/>
        </w:rPr>
        <w:t>(</w:t>
      </w:r>
      <w:r>
        <w:rPr/>
        <w:t>13</w:t>
      </w:r>
      <w:r>
        <w:rPr>
          <w:rtl w:val="true"/>
        </w:rPr>
        <w:t xml:space="preserve"> </w:t>
      </w:r>
      <w:r>
        <w:rPr>
          <w:rtl w:val="true"/>
        </w:rPr>
        <w:t>رجب</w:t>
      </w:r>
      <w:r>
        <w:rPr>
          <w:rtl w:val="true"/>
        </w:rPr>
        <w:t>)</w:t>
      </w:r>
      <w:bookmarkEnd w:id="160"/>
    </w:p>
    <w:p>
      <w:pPr>
        <w:pStyle w:val="BookText"/>
        <w:rPr/>
      </w:pPr>
      <w:r>
        <w:rPr>
          <w:rFonts w:ascii="IRNazanin" w:hAnsi="IRNazanin" w:eastAsia="IRNazanin"/>
          <w:color w:val="111111"/>
          <w:sz w:val="28"/>
          <w:sz w:val="28"/>
          <w:szCs w:val="28"/>
          <w:rtl w:val="true"/>
          <w:lang w:bidi="fa-IR"/>
        </w:rPr>
        <w:t xml:space="preserve">میلاد حضرت علی علیه السلام ـ روز پدر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دیوار کعبه، آغوش گشاده و مثل پیک گشوده آسمان، در انتظار طلوع کهکشانی از خوبی، منظومه ای از پاکی و مجموعه ای از روشنی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کعبه لبخند می زند و به شوق نخستین تبسمی که در خلوت خود از رخسار کودک تراوش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ورزد و یک دامن بهار، در کعبه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احرام می پوشند و به طواف در می آیند؛ امروز کعبه به یُمن میلاد او همه سیاره ها و کهکشان ها را به طواف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کعبه مادر می شود و در دامان مهر خود، علی علیه السلام را به گیتی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گوهر تابناک آفرینش را تبریک می گوییم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در کعبه چشم می گشاید که فردا، با شمشیری بی نیام و زرهی بی پشت از حریم کعبه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فردا، کودکان یتیم را با لقمه های اشک آلوده خواهد نواخت و شانه های پینه بسته اش، انبان آذوقه بیوه زنان را به منزل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فردا بر شانه های آفتاب پای خواهد نهاد تا نشانه های ظلمت را از کعبه محو کند و تندیس های ساکت سنگی را با تبرِ ابراهیمی بشکند و بر ویرانه های جاهلیت، بنای رفیعِ آگاهی و آزادی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علی علیه السلام میلاد شکوه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فرخنده روز میلادش، جان را در آبی یاد آن بزرگوار، تازه می کنیم و بر خاندان </w:t>
      </w:r>
    </w:p>
    <w:p>
      <w:pPr>
        <w:pStyle w:val="BookText"/>
        <w:rPr/>
      </w:pPr>
      <w:r>
        <w:rPr>
          <w:rFonts w:ascii="IRNazanin" w:hAnsi="IRNazanin" w:eastAsia="IRNazanin"/>
          <w:color w:val="111111"/>
          <w:sz w:val="28"/>
          <w:sz w:val="28"/>
          <w:szCs w:val="28"/>
          <w:rtl w:val="true"/>
          <w:lang w:bidi="fa-IR"/>
        </w:rPr>
        <w:t>عصمت و طهارت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با کودکی در آغوش، از کعبه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پرده های تاریک ظلمت را در شعله شمشیرش خاکستر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شب های نخلستان، سر در چاه تنهایی فرو می برد و روح روشن آب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عدالت با او معنا پیدا می کند و صداقت با او محک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این همه مردی و رشادت، صدای گریه کودکی یتیم، پشت طاقتش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مهربان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غمخوار شب های یتیمی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این پدر مهربان بر همه عاشقان و باورمندانش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سرچشمه جوشان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دل های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آشنای اشک و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این چنین آسمان ها بر شانه هایت سجده می آورند؟ شکوهِ آیاتِ سبز نگاهت را فقط بهار می فهمد و استواری دستان توانایت را قبضه ذوالفقار بر آمدی آن گونه که خدا، پیامبرش را با لهجه تو خواند و دریا را به امواج نگاه تو و آسمان را به جرعه ای از زلال یاد تو، گستراند و از بوی پیراهن تو، کنعانِ خلقت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عشق تو را نچشیده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مردابی بیش نیست و چشمی که مهربانی ات را نبیند، از سراب،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و درخشش خورشیدی میلادت که روشنایی سپیده دمان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فرخنده زادروز مهربان ترین پدر هستی، حضرت علی علیه السلام و روز پدر </w:t>
      </w:r>
    </w:p>
    <w:p>
      <w:pPr>
        <w:pStyle w:val="BookText"/>
        <w:rPr/>
      </w:pP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مسعود کعبه زادِ حماسه و مهرورزی، حضرت علی علیه السلام را تبریک می گوییم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فرخنده زاد روز مولود کعبه علی علیه السلام را تبریک می گوییم</w:t>
      </w:r>
      <w:r>
        <w:rPr>
          <w:rFonts w:eastAsia="IRNazanin" w:cs="IRNazanin"/>
          <w:color w:val="111111"/>
          <w:sz w:val="28"/>
          <w:szCs w:val="28"/>
          <w:rtl w:val="true"/>
          <w:lang w:bidi="fa-IR"/>
        </w:rPr>
        <w:t xml:space="preserve">. </w:t>
      </w:r>
      <w:bookmarkStart w:id="161" w:name="pg3216_29020"/>
    </w:p>
    <w:p>
      <w:pPr>
        <w:pStyle w:val="Heading3"/>
        <w:numPr>
          <w:ilvl w:val="2"/>
          <w:numId w:val="1"/>
        </w:numPr>
        <w:rPr/>
      </w:pPr>
      <w:bookmarkStart w:id="162" w:name="__RefHeading___Toc1751855_2749589250"/>
      <w:bookmarkStart w:id="163" w:name="_Toc55"/>
      <w:bookmarkEnd w:id="161"/>
      <w:bookmarkEnd w:id="162"/>
      <w:r>
        <w:rPr>
          <w:rtl w:val="true"/>
        </w:rPr>
        <w:t xml:space="preserve">ایام اعتکاف </w:t>
      </w:r>
      <w:r>
        <w:rPr>
          <w:rtl w:val="true"/>
        </w:rPr>
        <w:t>(</w:t>
      </w:r>
      <w:r>
        <w:rPr>
          <w:rtl w:val="true"/>
        </w:rPr>
        <w:t xml:space="preserve">ایام البیض رجب </w:t>
      </w:r>
      <w:r>
        <w:rPr>
          <w:rtl w:val="true"/>
        </w:rPr>
        <w:t>(</w:t>
      </w:r>
      <w:r>
        <w:rPr/>
        <w:t>13</w:t>
      </w:r>
      <w:r>
        <w:rPr>
          <w:rtl w:val="true"/>
        </w:rPr>
        <w:t xml:space="preserve"> </w:t>
      </w:r>
      <w:r>
        <w:rPr>
          <w:rtl w:val="true"/>
        </w:rPr>
        <w:t xml:space="preserve">الی </w:t>
      </w:r>
      <w:r>
        <w:rPr/>
        <w:t>15</w:t>
      </w:r>
      <w:r>
        <w:rPr>
          <w:rtl w:val="true"/>
        </w:rPr>
        <w:t xml:space="preserve"> </w:t>
      </w:r>
      <w:r>
        <w:rPr>
          <w:rtl w:val="true"/>
        </w:rPr>
        <w:t>ماه</w:t>
      </w:r>
      <w:r>
        <w:rPr>
          <w:rtl w:val="true"/>
        </w:rPr>
        <w:t>))</w:t>
      </w:r>
      <w:bookmarkEnd w:id="163"/>
    </w:p>
    <w:p>
      <w:pPr>
        <w:pStyle w:val="BookText"/>
        <w:rPr/>
      </w:pPr>
      <w:r>
        <w:rPr>
          <w:rFonts w:ascii="IRNazanin" w:hAnsi="IRNazanin" w:eastAsia="IRNazanin"/>
          <w:color w:val="111111"/>
          <w:sz w:val="28"/>
          <w:sz w:val="28"/>
          <w:szCs w:val="28"/>
          <w:rtl w:val="true"/>
          <w:lang w:bidi="fa-IR"/>
        </w:rPr>
        <w:t xml:space="preserve">ایام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البیض رجب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این روزها، روزهای خوب خدایی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عارفان و خداجویان، می روند تا در خلوت شبانه نیایش، در سکوت روح فزای شب و در گوشه ای، عاری از روز مرگی و هیاهوی دنیا، معتکف کوی دوست شوند و خویش را برای مهمانی خدا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تا در تنهایی و تجرد محض، کبوتر دل را، آب و دانه تأمل در نفس دهند و پرواز در بی کرانه خلقت، به او بیاموزند که بتواند سبک بال، دل از دنیای خاکی بر کند و در آبیِ آسمان عرفان، به پرواز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خوب خدایی شدن را، به شما عاشقان خداجو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خلوتی عاشقانه به دور از رنگ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در پناه خلوتی، فارغ از هیاهوی زندگی، دل به اندوهی روشن سپرده، از ساحل نیایش، به دریای طوفان زده اشک می رود؛ قرآن و مفاتیح و سجاده و تسبیح راه توشه این سفر روحانی می کند و پای در راه می گذارد سفری که مسافران را زلال می کند و آن ها را بر ساقه سبز کرامت به بار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خلوت نشینان ِ پر سوز و گدازِ اعتکاف، سلام می گوییم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لختی درنگ در خود را به آدمی می بخشد تا به دور از ازدحام انسان ها در خلوتی پر شور دست بر حلقه در کوبد و رحمت خداوندی 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پناه سجاده ای، روح را با عطر نیایش در آمیخت و خود را در بی کرانه بخشایش، رها کرد و بی واسطه با او سخن گفت، باید شرابی از تشنگی، در کام ریخت و در سَماعی شگفت، سرود مستانه حضور </w:t>
      </w:r>
    </w:p>
    <w:p>
      <w:pPr>
        <w:pStyle w:val="BookText"/>
        <w:rPr/>
      </w:pP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خویشتنِ خویش، سفر کرد و پرنده ای سبک 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دیدار و پرواز در رحمت لایزال الهی، گوارای شما معتکفین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هجرتی است از خود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که از رسول رحمت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خلوت گزیده ای که همیشه، معتکف غار عبودیت و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سجاده نشینی که جبرئیل، هر روز بر در غارِ اعتکافِ او می آمد تا تحفه ای از نَفَس گرمش را به آسمان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معتکفین، در خانه خدا گرد آمده اند تا به رسول آسمانی خویش اقتدا کنند و به آستان ربّانی او پر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همه شما عارفان 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اعتکاف، سبک کردن دل از گران سنگی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میراث دار وحی و آموزگار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چله نشین خلوت وصل و معراجی ترین انسان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آماده شدن برای ضیافت الهی و سفر با توشه نیاز از تیرگی جسم به زلال مناجات است</w:t>
      </w:r>
      <w:r>
        <w:rPr>
          <w:rFonts w:eastAsia="IRNazanin" w:cs="IRNazanin"/>
          <w:color w:val="111111"/>
          <w:sz w:val="28"/>
          <w:szCs w:val="28"/>
          <w:rtl w:val="true"/>
          <w:lang w:bidi="fa-IR"/>
        </w:rPr>
        <w:t xml:space="preserve">. </w:t>
      </w:r>
      <w:bookmarkStart w:id="164" w:name="pg3216_29024"/>
    </w:p>
    <w:p>
      <w:pPr>
        <w:pStyle w:val="Heading3"/>
        <w:numPr>
          <w:ilvl w:val="2"/>
          <w:numId w:val="1"/>
        </w:numPr>
        <w:rPr/>
      </w:pPr>
      <w:bookmarkStart w:id="165" w:name="__RefHeading___Toc1751857_2749589250"/>
      <w:bookmarkStart w:id="166" w:name="_Toc56"/>
      <w:bookmarkEnd w:id="164"/>
      <w:bookmarkEnd w:id="165"/>
      <w:r>
        <w:rPr>
          <w:rtl w:val="true"/>
        </w:rPr>
        <w:t xml:space="preserve">فتح قلعه خیبر به دست مسلمانان </w:t>
      </w:r>
      <w:r>
        <w:rPr>
          <w:rtl w:val="true"/>
        </w:rPr>
        <w:t>(</w:t>
      </w:r>
      <w:r>
        <w:rPr/>
        <w:t>24</w:t>
      </w:r>
      <w:r>
        <w:rPr>
          <w:rtl w:val="true"/>
        </w:rPr>
        <w:t xml:space="preserve"> </w:t>
      </w:r>
      <w:r>
        <w:rPr>
          <w:rtl w:val="true"/>
        </w:rPr>
        <w:t>رجب</w:t>
      </w:r>
      <w:r>
        <w:rPr>
          <w:rtl w:val="true"/>
        </w:rPr>
        <w:t>)</w:t>
      </w:r>
      <w:bookmarkEnd w:id="166"/>
    </w:p>
    <w:p>
      <w:pPr>
        <w:pStyle w:val="BookText"/>
        <w:rPr/>
      </w:pPr>
      <w:r>
        <w:rPr>
          <w:rFonts w:ascii="IRNazanin" w:hAnsi="IRNazanin" w:eastAsia="IRNazanin"/>
          <w:color w:val="111111"/>
          <w:sz w:val="28"/>
          <w:sz w:val="28"/>
          <w:szCs w:val="28"/>
          <w:rtl w:val="true"/>
          <w:lang w:bidi="fa-IR"/>
        </w:rPr>
        <w:t xml:space="preserve">فتح قلعه خیبر به دست مسلمانان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قلعه ای با دیوارهای الحاد، پیش روی مردی که بر کرانه تاریخ ایستاده و در سپیده دمی اهورایی درخشیده، سینه سپر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کنار ستون های اساطیری و تخته سنگ های ازلی ایستاده و در فلق اشراق، با شانه هایی از شکوه و دستانی لبریز از ذوالفقار، آذرنگِ حماسه از نگاهش بیرون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بزرگ، به ذوالفقار دستانِ او آغوش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قلعه می رسد و با دستی، لبریز از ایمان، آن را از جای در می آورد و تاریخ را به بزرگ ترین حماسه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خیبر به اشاره دست حیدر از جای کنده می شود و همگان، انگشت حیرت به دهان، به تماشا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فتح قلعه خیبر به دستان خدایی حیدر مبارک باد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در تندیس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قنات، قنوت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نیایش نخلستان، به ملکوت می رفتی و باز می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قلب تخته سنگ ها، برای انسانیت آب جاری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پهلوانی که شمشیرت بر کشتگان خویش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آوری که با کودکان بازی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برندگی شمشیرت را با سوز و اشک شبانه، آب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دستاس داشتی و دستی بر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بر انسان داشتی و چشمه ای بر آسمان و جسمی در زمین داشتی و جانی در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ستایم دستانِ خدایی تو را که از آستین انسان بیرون آمده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ستایم دستانی را که خروش آن قلعه خیبر را فرو ریخت و غریو تکبیرش،رویای همه جان ها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دستان خدایی ات که امروز درِ قلعه کفر را از جای در آورد و اسلام را سرافراز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دستان تو و بر فتح جاودانه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جرعه از محبت مرتضی علیه السلام، میخانه ابدیت است و ولای او ولوله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فرشته بودن، پر گرفته است و معرفت در بارگاهش به نادانیِ خود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کلید دار کائنات است و پرده دار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ای که با ناله کودک یتیمی می گرید و کوهی استوار که در کوچه ها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دروازه خیبر است که چهل تن را یارای گشودنش نیست و بر انگشت قدرت او از پاشنه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حماسه اش ماندگار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فتح قلعه خیبر با دستان خدایی حیدر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حماسه فتح خیبر به دست پرده دار عرش، علی علیه السلام را تبریک می گوییم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درخشش ذوالفقار در کف قلندر قاب قوسین، علی علیه السلام در فتح قلعه خیبر گرامی باد</w:t>
      </w:r>
      <w:r>
        <w:rPr>
          <w:rFonts w:eastAsia="IRNazanin" w:cs="IRNazanin"/>
          <w:color w:val="111111"/>
          <w:sz w:val="28"/>
          <w:szCs w:val="28"/>
          <w:rtl w:val="true"/>
          <w:lang w:bidi="fa-IR"/>
        </w:rPr>
        <w:t xml:space="preserve">. </w:t>
      </w:r>
      <w:bookmarkStart w:id="167" w:name="pg3216_29028"/>
    </w:p>
    <w:p>
      <w:pPr>
        <w:pStyle w:val="Heading3"/>
        <w:numPr>
          <w:ilvl w:val="2"/>
          <w:numId w:val="1"/>
        </w:numPr>
        <w:rPr/>
      </w:pPr>
      <w:bookmarkStart w:id="168" w:name="__RefHeading___Toc1751859_2749589250"/>
      <w:bookmarkStart w:id="169" w:name="_Toc57"/>
      <w:bookmarkEnd w:id="167"/>
      <w:bookmarkEnd w:id="168"/>
      <w:r>
        <w:rPr>
          <w:rtl w:val="true"/>
        </w:rPr>
        <w:t xml:space="preserve">مبعث رسول اکرم صلی الله علیه و آله وسلم </w:t>
      </w:r>
      <w:r>
        <w:rPr>
          <w:rtl w:val="true"/>
        </w:rPr>
        <w:t>(</w:t>
      </w:r>
      <w:r>
        <w:rPr/>
        <w:t>27</w:t>
      </w:r>
      <w:r>
        <w:rPr>
          <w:rtl w:val="true"/>
        </w:rPr>
        <w:t xml:space="preserve"> </w:t>
      </w:r>
      <w:r>
        <w:rPr>
          <w:rtl w:val="true"/>
        </w:rPr>
        <w:t>رجب</w:t>
      </w:r>
      <w:r>
        <w:rPr>
          <w:rtl w:val="true"/>
        </w:rPr>
        <w:t>)</w:t>
      </w:r>
      <w:bookmarkEnd w:id="169"/>
    </w:p>
    <w:p>
      <w:pPr>
        <w:pStyle w:val="BookText"/>
        <w:rPr/>
      </w:pPr>
      <w:r>
        <w:rPr>
          <w:rFonts w:ascii="IRNazanin" w:hAnsi="IRNazanin" w:eastAsia="IRNazanin"/>
          <w:color w:val="111111"/>
          <w:sz w:val="28"/>
          <w:sz w:val="28"/>
          <w:szCs w:val="28"/>
          <w:rtl w:val="true"/>
          <w:lang w:bidi="fa-IR"/>
        </w:rPr>
        <w:t xml:space="preserve">مبعث رسول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تو را خلق نمود و به هدایت این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آیه های نور را بر دل های تاریک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دست انسانِ فرو رفته در مردابِ ذلّت را بگیر و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مبعوث شده ای و با حق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کائنات، در شب تار، فرو رفته است و فروغ تابناک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خاور تاریخ، طلوع بعثت تو را به شادی نشسته و آغوش انتظار به رویت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مبعث، عید وحی و عید اسلام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فتنه خوراکش مردار، زندگی اش آلوده و دل ها در هراس؛ پیامبری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رسالت به بار نشست، دل نورانی محمّد صلی الله علیه و آله وسلم تجلی گاه نام و کلام خدایی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نور، از دامن ام القری، عطر معنویت نشاند، و پس از خشکسالی دیرپای مزرعه حیات، در کویر اندیشه ها و دل های تشنه، باران رحمت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سایه گستر و باران زای بعثت، چهره جهان را نشاط بخشید و محمّد صلی الله علیه و آله وسلم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بعثت پیامبر صلی الله علیه و آله وسلم مبارک باد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نور باران شد و محمّد بر چکاد کوه نور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ستاره زار صخره ها و کوه های سرزمین وحی باریدن گرفت، آسمان، وسعت محدود خاک را درنوردید و در طواف بالِ ملائک، آیات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شریانِ ایمانِ محمّد صلی الله علیه و آله وسلم، جریان گرفت و زمین زیر گام های استوار </w:t>
      </w:r>
    </w:p>
    <w:p>
      <w:pPr>
        <w:pStyle w:val="BookText"/>
        <w:rPr/>
      </w:pPr>
      <w:r>
        <w:rPr>
          <w:rFonts w:ascii="IRNazanin" w:hAnsi="IRNazanin" w:eastAsia="IRNazanin"/>
          <w:color w:val="111111"/>
          <w:sz w:val="28"/>
          <w:sz w:val="28"/>
          <w:szCs w:val="28"/>
          <w:rtl w:val="true"/>
          <w:lang w:bidi="fa-IR"/>
        </w:rPr>
        <w:t>او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 پایین می آمد؛ چه باشکوه از یقین و چه سنگین از وحی می آمد و به همه ستم ها پایان می داد، همه کسری ها را فرو می ریخت و همه قیصرها را پریشان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عید برانگیختگی ات به رسالت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در تب جهل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عربده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 ترس، شانه های بردگان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ستم، عاطفه ها را از چهره ها می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در تن انسان زوزه می کشید و دخترکان بی گناه احساس، در شعله های مظلومیت می سوختند و زنده به 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کهنه، گرده زمین را می فشرد و در آسمانِ تاریکِ بشریت، هیچ ستاره ای نمی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آفتاب وحی از حرا درخشید و همه تاریکی را از حجاز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ذره ذره در خاک غلطیدند و نور، در چشمانِ روز ندیده انسان،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از حرا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خیز تکبیر توحیدی اش بام جهان نورباران می شد و رخسارش در زیر بارش نقره ای مهتاب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جاودانگی پیامبر عزیزمان، حضرت محمّد مصطفی صلی الله علیه و آله وسلم بر همه مسلمانان جهان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مبعث، عید برانگیختگی خاتم فرستادگان حضرت ختمی مرتبت محمّد مصطفی صلی الله علیه و آله وسلم مبارک باد</w:t>
      </w:r>
      <w:r>
        <w:rPr>
          <w:rFonts w:eastAsia="IRNazanin" w:cs="IRNazanin"/>
          <w:color w:val="111111"/>
          <w:sz w:val="28"/>
          <w:szCs w:val="28"/>
          <w:rtl w:val="true"/>
          <w:lang w:bidi="fa-IR"/>
        </w:rPr>
        <w:t xml:space="preserve">. </w:t>
      </w:r>
      <w:bookmarkStart w:id="170" w:name="pg3216_29032"/>
    </w:p>
    <w:p>
      <w:pPr>
        <w:pStyle w:val="BookText"/>
        <w:rPr/>
      </w:pPr>
      <w:bookmarkEnd w:id="170"/>
      <w:r>
        <w:rPr>
          <w:rFonts w:ascii="IRNazanin" w:hAnsi="IRNazanin" w:eastAsia="IRNazanin"/>
          <w:color w:val="111111"/>
          <w:sz w:val="28"/>
          <w:sz w:val="28"/>
          <w:szCs w:val="28"/>
          <w:rtl w:val="true"/>
          <w:lang w:bidi="fa-IR"/>
        </w:rPr>
        <w:t>عید دامن گستر و نورافشان بعثتِ آخرین پیام آور وحی، حضرت محمّد صلی الله علیه و آله وسلم بر مسلمانان جهان مبارکباد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رسالت و جشن برگزیدگی و برانگیختگی پیامبر بزرگ اسلام، حضرت محمّد صلی الله علیه و آله وسلم مبارک باد</w:t>
      </w:r>
      <w:r>
        <w:rPr>
          <w:rFonts w:eastAsia="IRNazanin" w:cs="IRNazanin"/>
          <w:color w:val="111111"/>
          <w:sz w:val="28"/>
          <w:szCs w:val="28"/>
          <w:rtl w:val="true"/>
          <w:lang w:bidi="fa-IR"/>
        </w:rPr>
        <w:t>.</w:t>
      </w:r>
    </w:p>
    <w:p>
      <w:pPr>
        <w:pStyle w:val="Heading3"/>
        <w:numPr>
          <w:ilvl w:val="2"/>
          <w:numId w:val="1"/>
        </w:numPr>
        <w:rPr/>
      </w:pPr>
      <w:bookmarkStart w:id="171" w:name="__RefHeading___Toc1751861_2749589250"/>
      <w:bookmarkStart w:id="172" w:name="_Toc58"/>
      <w:bookmarkEnd w:id="171"/>
      <w:r>
        <w:rPr>
          <w:rtl w:val="true"/>
        </w:rPr>
        <w:t xml:space="preserve">ولادت حضرت امام حسین علیه السلام ـ روز پاسدار </w:t>
      </w:r>
      <w:r>
        <w:rPr>
          <w:rtl w:val="true"/>
        </w:rPr>
        <w:t>(</w:t>
      </w:r>
      <w:r>
        <w:rPr/>
        <w:t>3</w:t>
      </w:r>
      <w:r>
        <w:rPr>
          <w:rtl w:val="true"/>
        </w:rPr>
        <w:t xml:space="preserve"> </w:t>
      </w:r>
      <w:r>
        <w:rPr>
          <w:rtl w:val="true"/>
        </w:rPr>
        <w:t>شعبان</w:t>
      </w:r>
      <w:r>
        <w:rPr>
          <w:rtl w:val="true"/>
        </w:rPr>
        <w:t>)</w:t>
      </w:r>
      <w:bookmarkEnd w:id="172"/>
    </w:p>
    <w:p>
      <w:pPr>
        <w:pStyle w:val="BookText"/>
        <w:rPr/>
      </w:pPr>
      <w:r>
        <w:rPr>
          <w:rFonts w:ascii="IRNazanin" w:hAnsi="IRNazanin" w:eastAsia="IRNazanin"/>
          <w:color w:val="111111"/>
          <w:sz w:val="28"/>
          <w:sz w:val="28"/>
          <w:szCs w:val="28"/>
          <w:rtl w:val="true"/>
          <w:lang w:bidi="fa-IR"/>
        </w:rPr>
        <w:t xml:space="preserve">ولادت حضرت امام حسین علیه السلام ـ روز پاسدار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نزدیک ترین نام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سفینه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شور حضور تو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لبخندِ پنجره ها، فضا را عطرآگین نموده و آسمان، خیره به نورافشانی منزل وحی، نام زیبای تو را زمزمه می کند و زمین چه سعادتمند، گهواره حضورِ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عاشقان و دلدادگان، ای حسین، میلادت گرامی و پاینده باد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بر پایت به سجده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خاک آستانت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جهل خود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شکستگانِ عرشی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های سوخته خود را با پَرِ قنداقه ات شفا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عرشیان، تولد تو را پیشاپیش جشن گرفته اند و فرشیان، سرمست از باده بی قراری، اشک شوق بر دامن </w:t>
      </w:r>
    </w:p>
    <w:p>
      <w:pPr>
        <w:pStyle w:val="BookText"/>
        <w:rPr/>
      </w:pPr>
      <w:r>
        <w:rPr>
          <w:rFonts w:ascii="IRNazanin" w:hAnsi="IRNazanin" w:eastAsia="IRNazanin"/>
          <w:color w:val="111111"/>
          <w:sz w:val="28"/>
          <w:sz w:val="28"/>
          <w:szCs w:val="28"/>
          <w:rtl w:val="true"/>
          <w:lang w:bidi="fa-IR"/>
        </w:rPr>
        <w:t>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وحی، به نور تو روشن تر شده، قنداقه زیبایت، بر آغوش آفتاب وحی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نامت پَرِ پرواز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خجسته ات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تشویش دارند و شور مستی از بام نگاه ها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گیسوی درختان، را شانه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اقاقی ها، گل خنده های تبسم، به چمن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طپش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به بام خانه هایِ مدینه، دست نوازش می کشد و دقایق، مبهوتِ رسیدن مهمانی خجسته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حجمی از بی نهایت شادمانی است و این صدای اولین گریه توست که انتظار همه را بر هم می زند و لب ها و دیده ها را سرگردان لبخند و اشک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کشتی نجات بشر در دریای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فرش نشینان خوش آمدی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آمدنت، حماسه معنا گرفت و ایستادگی رخ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نور، از آفتاب بی غروب تو، بر سبزه زارهای جان ها بارید و سروها در پناه نام تو قد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توفندگی حماسه و عرفانت، کربلایی به وسعت آفرینش ساخت و دل از کفِ دلدادگان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هابیلیان بر تو قامت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سبز حماسه را از تو به یادگار گرفتند، سپاهی از سبز پوشانِ عاشق را، آراستند و به جنگ قابیلیان فتنه انگیز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میلاد حماسه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مبدأ رویشِ سبزپوشان سپاه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روز پاسداری از دین و حریم آفتابی توست میلاد تو روز پاسدار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که، اقتدا بر طراوت یاد تو کرده و با یاد تو، سبز بر قامت خویش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که اقتدا بر حماسه نام تو کرده و فقط، حماسه را با آرمیدن بر بستر سرخ برگزیده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که روز پاسدار و پاسداری از مرزهای دین است، بر همه سبزپوشان سپاه اسلام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فرخنده میلاد سر حلقه عاشقان و دلدادگان، حضرت امام حسین علیه السلام و روز پاسدار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زاد روز گلبوته سرخ باغ توحید و کشتی نجات بشر، حضرت امام حسین علیه السلام و روز پاسدار پاینده باد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فرخنده مهتر جوانان بهشت و آموزگار شهادت، حضرت حسین بن علی علیه السلام و روز پاسدار مبارک باد</w:t>
      </w:r>
      <w:r>
        <w:rPr>
          <w:rFonts w:eastAsia="IRNazanin" w:cs="IRNazanin"/>
          <w:color w:val="111111"/>
          <w:sz w:val="28"/>
          <w:szCs w:val="28"/>
          <w:rtl w:val="true"/>
          <w:lang w:bidi="fa-IR"/>
        </w:rPr>
        <w:t xml:space="preserve">. </w:t>
      </w:r>
      <w:bookmarkStart w:id="173" w:name="pg3216_29038"/>
    </w:p>
    <w:p>
      <w:pPr>
        <w:pStyle w:val="Heading3"/>
        <w:numPr>
          <w:ilvl w:val="2"/>
          <w:numId w:val="1"/>
        </w:numPr>
        <w:rPr/>
      </w:pPr>
      <w:bookmarkStart w:id="174" w:name="__RefHeading___Toc1751863_2749589250"/>
      <w:bookmarkStart w:id="175" w:name="_Toc59"/>
      <w:bookmarkEnd w:id="173"/>
      <w:bookmarkEnd w:id="174"/>
      <w:r>
        <w:rPr>
          <w:rtl w:val="true"/>
        </w:rPr>
        <w:t xml:space="preserve">ولادت حضرت ابوالفضل العباس علیه السلام ـ روز جانباز </w:t>
      </w:r>
      <w:r>
        <w:rPr>
          <w:rtl w:val="true"/>
        </w:rPr>
        <w:t>(</w:t>
      </w:r>
      <w:r>
        <w:rPr/>
        <w:t>4</w:t>
      </w:r>
      <w:r>
        <w:rPr>
          <w:rtl w:val="true"/>
        </w:rPr>
        <w:t xml:space="preserve"> </w:t>
      </w:r>
      <w:r>
        <w:rPr>
          <w:rtl w:val="true"/>
        </w:rPr>
        <w:t>شعبان</w:t>
      </w:r>
      <w:r>
        <w:rPr>
          <w:rtl w:val="true"/>
        </w:rPr>
        <w:t>)</w:t>
      </w:r>
      <w:bookmarkEnd w:id="175"/>
    </w:p>
    <w:p>
      <w:pPr>
        <w:pStyle w:val="BookText"/>
        <w:rPr/>
      </w:pPr>
      <w:r>
        <w:rPr>
          <w:rFonts w:ascii="IRNazanin" w:hAnsi="IRNazanin" w:eastAsia="IRNazanin"/>
          <w:color w:val="111111"/>
          <w:sz w:val="28"/>
          <w:sz w:val="28"/>
          <w:szCs w:val="28"/>
          <w:rtl w:val="true"/>
          <w:lang w:bidi="fa-IR"/>
        </w:rPr>
        <w:t xml:space="preserve">ولادت حضرت ابوالفضل العباس علیه السلام ـ روز جانباز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طوفانی ترین دریای عشق و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سراینده زیباترین چکامه 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زلال سینه مالامال از عشقت، خود را آبی تر شناخته و ماه، در آئینه شفاف فداکاری ات خود را زیباتر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هنوز از لبانت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 استوار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خجسته ات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سلسله گیسوان آفرینش حلقه ای از عشق افزوده می شود و بر شاخسارِ دلدادگی، غنچه ای زیبا می 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بوی بهشت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پایین می آید و خانه مرتضی علیه السلام را به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مبارک، پا بر ابرهای احساس می گذارد و به پدر،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هم آغوشِ فداکاری و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فرخنده اش بر عاشقان کوی او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رشادت دستان حیدری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توفندگی شمشیر ذوالفقاری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جانبازی و عشق و برادری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زیباترین واژه قاموسِ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دستان آب آورت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لبان خشکیده ات که سرچشمه آب بقاست و آب را در حسرت جرعه ای از خنکای خود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فرح انگیز و روح فزای تو را به شیفتگانت تبریک می گوییم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تندیس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خورشیدیِ دستانت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دلان، دل را بر ضریح آن گره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دستانِ سبز تو آب حیات تمنا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بقا به کام خشکیده بشر ریخته ای و خود، لب تشنه از فرات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رشادت و مردانگی رایحه فداکاری و جانبازی تو همیشه اندوه را از چهره امامت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میلادت را به جشن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تو ای نخل استوار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ای روح سیّال جهاد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ایثار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چفیه جانبازی، هنوز بر شانه هایت می درخشد و دستانت به دستان علمدارِ فداکارِ دشتِ کربلا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جسم خسته ات، از روزهای عاشوراییِ انقلاب، بسیار نشان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جسم رنجور و استوارت که یادآور استقامت است، پاینده باشی و روزت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با سعادت زیباترین چکامه فداکاری، حضرت ابوالفضل العباس علیه السلام و روز جانباز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زاد روز اسطوره وفا و تندیس فداکاری، حضرت عباس علیه السلام و روز جانباز مبارک باد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میلاد قمر پر فروغ بنی هاشم، آب آور بی هماورد کربلا، حضرت ابوالفضل العباس علیه السلام و روز جانباز مبارک باد</w:t>
      </w:r>
      <w:r>
        <w:rPr>
          <w:rFonts w:eastAsia="IRNazanin" w:cs="IRNazanin"/>
          <w:color w:val="111111"/>
          <w:sz w:val="28"/>
          <w:szCs w:val="28"/>
          <w:rtl w:val="true"/>
          <w:lang w:bidi="fa-IR"/>
        </w:rPr>
        <w:t xml:space="preserve">. </w:t>
      </w:r>
      <w:bookmarkStart w:id="176" w:name="pg3216_29042"/>
    </w:p>
    <w:p>
      <w:pPr>
        <w:pStyle w:val="Heading3"/>
        <w:numPr>
          <w:ilvl w:val="2"/>
          <w:numId w:val="1"/>
        </w:numPr>
        <w:rPr/>
      </w:pPr>
      <w:bookmarkStart w:id="177" w:name="__RefHeading___Toc1751865_2749589250"/>
      <w:bookmarkStart w:id="178" w:name="_Toc60"/>
      <w:bookmarkEnd w:id="176"/>
      <w:bookmarkEnd w:id="177"/>
      <w:r>
        <w:rPr>
          <w:rtl w:val="true"/>
        </w:rPr>
        <w:t xml:space="preserve">ولادت امام سجّاد علیه السلام </w:t>
      </w:r>
      <w:r>
        <w:rPr>
          <w:rtl w:val="true"/>
        </w:rPr>
        <w:t>(</w:t>
      </w:r>
      <w:r>
        <w:rPr/>
        <w:t>5</w:t>
      </w:r>
      <w:r>
        <w:rPr>
          <w:rtl w:val="true"/>
        </w:rPr>
        <w:t xml:space="preserve"> </w:t>
      </w:r>
      <w:r>
        <w:rPr>
          <w:rtl w:val="true"/>
        </w:rPr>
        <w:t>شعبان</w:t>
      </w:r>
      <w:r>
        <w:rPr>
          <w:rtl w:val="true"/>
        </w:rPr>
        <w:t>)</w:t>
      </w:r>
      <w:bookmarkEnd w:id="178"/>
    </w:p>
    <w:p>
      <w:pPr>
        <w:pStyle w:val="BookText"/>
        <w:rPr/>
      </w:pPr>
      <w:r>
        <w:rPr>
          <w:rFonts w:ascii="IRNazanin" w:hAnsi="IRNazanin" w:eastAsia="IRNazanin"/>
          <w:color w:val="111111"/>
          <w:sz w:val="28"/>
          <w:sz w:val="28"/>
          <w:szCs w:val="28"/>
          <w:rtl w:val="true"/>
          <w:lang w:bidi="fa-IR"/>
        </w:rPr>
        <w:t xml:space="preserve">ولادت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پنجره ای رو به آسمان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ای از نیلوفر، بر سجاده گسترده زمین درخشید و بهار 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گلدسته ها، تکبیرة الاحرام برخاست و نسیم بهاریِ دل هایِ عابدان، در رواق ابروان او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ساجدان و زینت عابدان از راه رسیده و هستی در برابر ایوان بندگی و طاعتش، در کرنش به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امام ساجدان و سرور عابدان، امام زین العابدین علیه 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 آمد که دستانش بوی کرامت، پیشانی اش، بوی بندگی و گام هایش، ندای ایستادگی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حیرت می ایستد، باد سجده می کند، خورشید، شکرانه می دهد و باغ تعظیم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 های مهربانش، در دهلیز ضربان خیز قلب ها می پیچد و پرتو آفتاب خدایی اش بر دیده ها می تابد و چشم ها را از برق شادی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عالم آرای آفتاب بندگی و عبودیت، حضرت امام سجّاد علیه السلام را بر دل های عاشق و شیفته آن امام همام تبریک عرض می نماییم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 ساجدان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سرحلقه عارفان و شب زنده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نای پر ناله 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همراز شب های تار و خلوت پرنیان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بندگی خادم آستان سجده های توست که تنها و رازناک، زیر بارش نقره ای مهتاب، با دل دریایی شب ناله می کردی و اوج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دست آموز ذکر شبانه و سوز غریبانه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تفسیر ناله ای که </w:t>
      </w:r>
    </w:p>
    <w:p>
      <w:pPr>
        <w:pStyle w:val="BookText"/>
        <w:rPr/>
      </w:pPr>
      <w:r>
        <w:rPr>
          <w:rFonts w:ascii="IRNazanin" w:hAnsi="IRNazanin" w:eastAsia="IRNazanin"/>
          <w:color w:val="111111"/>
          <w:sz w:val="28"/>
          <w:sz w:val="28"/>
          <w:szCs w:val="28"/>
          <w:rtl w:val="true"/>
          <w:lang w:bidi="fa-IR"/>
        </w:rPr>
        <w:t>از نیستانِ دلت بر می خاست، هر بیگانه ای را آشنا می کرد و او را عاشقانه بر سر سفره راز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عبادت تو آموزگار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سعید و فرخنده ولادتت، بر دل های خرسند و شاد ما نیز دست نوازش بکش و از نورانیت ناله های شب خیزت بر دل ما نیز بتابان و در فردای رستاخیز، خاطرمان را از امضای سبز شفاعتت خوش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چکامه عاشوراییِ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پژواکِ آزادگیِ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بازمانده از جرگه عاشورائیان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نای جانسوز تو بود که کتاب کربلا را در پیش چشمان قرن ها ورق زد و جان ها را در خاکسترِ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در زنجیر شده تو بود که تحفه شهادت را از دشت خشکیده عطش، برای دل های عاشق به ارمغان آورد و از حنجره نغمه خیز تو بود که، پگاه خون گرفته حماسه، بر سینه ها و نَفَس ها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آموزگار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پژواک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حنجره تو عاشورا نمی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زار شهادت طلبی، این گونه به شقایق آراسته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بر چکاد بلند آفتاب پاینده و میلاد خجسته اتِ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فرخنده زاد روز چکامه سرای عاشورا و پژواک بیدارگر کربلا، امام زین العابدین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میلاد مسعود نای نیستان عاشورا، حضرت امام سجّاد علیه السلام فرخنده باد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خجسته سید ساجدان و زینت عابدان و سر حلقه عارفان، حضرت امام زین العابدین علیه السلام مبارک باد</w:t>
      </w:r>
      <w:r>
        <w:rPr>
          <w:rFonts w:eastAsia="IRNazanin" w:cs="IRNazanin"/>
          <w:color w:val="111111"/>
          <w:sz w:val="28"/>
          <w:szCs w:val="28"/>
          <w:rtl w:val="true"/>
          <w:lang w:bidi="fa-IR"/>
        </w:rPr>
        <w:t xml:space="preserve">. </w:t>
      </w:r>
      <w:bookmarkStart w:id="179" w:name="pg3216_29045"/>
    </w:p>
    <w:p>
      <w:pPr>
        <w:pStyle w:val="Heading3"/>
        <w:numPr>
          <w:ilvl w:val="2"/>
          <w:numId w:val="1"/>
        </w:numPr>
        <w:rPr/>
      </w:pPr>
      <w:bookmarkStart w:id="180" w:name="__RefHeading___Toc1751867_2749589250"/>
      <w:bookmarkStart w:id="181" w:name="_Toc61"/>
      <w:bookmarkEnd w:id="179"/>
      <w:bookmarkEnd w:id="180"/>
      <w:r>
        <w:rPr>
          <w:rtl w:val="true"/>
        </w:rPr>
        <w:t xml:space="preserve">ولادت حضرت علی اکبر علیه السلام </w:t>
      </w:r>
      <w:r>
        <w:rPr>
          <w:rtl w:val="true"/>
        </w:rPr>
        <w:t>(</w:t>
      </w:r>
      <w:r>
        <w:rPr/>
        <w:t>11</w:t>
      </w:r>
      <w:r>
        <w:rPr>
          <w:rtl w:val="true"/>
        </w:rPr>
        <w:t xml:space="preserve"> </w:t>
      </w:r>
      <w:r>
        <w:rPr>
          <w:rtl w:val="true"/>
        </w:rPr>
        <w:t>شعبان</w:t>
      </w:r>
      <w:r>
        <w:rPr>
          <w:rtl w:val="true"/>
        </w:rPr>
        <w:t>)</w:t>
      </w:r>
      <w:bookmarkEnd w:id="181"/>
    </w:p>
    <w:p>
      <w:pPr>
        <w:pStyle w:val="BookText"/>
        <w:rPr/>
      </w:pPr>
      <w:r>
        <w:rPr>
          <w:rFonts w:ascii="IRNazanin" w:hAnsi="IRNazanin" w:eastAsia="IRNazanin"/>
          <w:color w:val="111111"/>
          <w:sz w:val="28"/>
          <w:sz w:val="28"/>
          <w:szCs w:val="28"/>
          <w:rtl w:val="true"/>
          <w:lang w:bidi="fa-IR"/>
        </w:rPr>
        <w:t xml:space="preserve">ولادت حضرت علی اکبر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درهای آسمان گشوده شد، هودجی از آفتاب، بر سرزمین فرشته ها فرود آمد و یاد رسول خدا با چهره و خلق نیکوی او، در دل ها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حسین علیه السلام در مدینه درخشید و مسافر آسمانی آن، قدم در جهان خاکی نهاد، هم او که علی نام داشت و نام علی علیه السلام را با حماسه اش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 و بر نام آوری اش، علی علیه السلام نام نهاد، تا چشم بشر، دوباره از برق شمشیر علی علیه السلام تصویر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حضرت علی اکبر علیه السلام را بر دل شاد حضرت حسین علیه السلام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بوستان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زیباترین گل باغ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رعنا و رشید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را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گلستانی از زیباترین گل های فداکاری، و دریایی از آبیِ عطوفت را در دل خود، جمع داشتی، لوح عاشورا، در انتظارِ قلم شمشیر تو نشسته تا خاطره دلیر مردی های بدر و حنین را بر آن نقش نمایی و تمثال قدم های رسول خدا صلی الله علیه و آله وسلم را بر پهنه کربلا حک کنی تو که در صورت و سیرت شبیه ترین بودی به پیامبر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بی پایان بر صورت و سیرت پیامبر گونه ات، از فرزند بزرگ و بزرگوار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اکبر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فشانی، وامدار نامت و فداکاری مرهون طپش سبز دستان توست </w:t>
      </w:r>
    </w:p>
    <w:p>
      <w:pPr>
        <w:pStyle w:val="BookText"/>
        <w:rPr/>
      </w:pPr>
      <w:r>
        <w:rPr>
          <w:rFonts w:ascii="IRNazanin" w:hAnsi="IRNazanin" w:eastAsia="IRNazanin"/>
          <w:color w:val="111111"/>
          <w:sz w:val="28"/>
          <w:sz w:val="28"/>
          <w:szCs w:val="28"/>
          <w:rtl w:val="true"/>
          <w:lang w:bidi="fa-IR"/>
        </w:rPr>
        <w:t>که تاریخ عاشورا را در برکه ای از گلابِ سرخ می شست و نام عاشورائیان را پاینده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از سحاب رحمت بر سر، تیغی از ذوالفقار رعد بر کف و جوشنی از فولاد یقین بر تن داشتی و روبهکان فتنه جو بودند که درنگِ جان به در بردن از برق شمشیرت نمی یافتند و زیر سم مرکب تو، ذره ذره خاک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میلاد دوباره حماسه های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تکرار خُلق نیکوی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میلاد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فرخنده 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وسعت بال و پرِ عطش، چرخ می زدی و بالاتر از نگاه کویر، نفس می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زیر پایت دف می زد، نسیم می رقصید و شمشیر تو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تو، در تشنگی شراره می سرودند؛ اما برق تیغ بی نیام تو بود که شعر شانه و شمشیر را، بندبند می سرود و این بغض ترِ تو بود که رؤیای آب، در آن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 و در قیامت تیغ ها به رقص در آمدی و در سکوتی سوخته که شیهه زخم بر بال و پرت هویدا بود، تا کرانه های افق تاختی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حماسه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تندیس پیکاری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حیدری و میلادت شعر شانه 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درنگ بی فُرجه تاریخ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خجسته میلاد شبیه ترین صورت و سیرت به رسول آزادگی، حضرت علی اکبر علیه السلام مبارک باد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فرخنده زاد روز ثانی حیدر، حضرت علی اکبر علیه السلام مبارک باد</w:t>
      </w:r>
      <w:r>
        <w:rPr>
          <w:rFonts w:eastAsia="IRNazanin" w:cs="IRNazanin"/>
          <w:color w:val="111111"/>
          <w:sz w:val="28"/>
          <w:szCs w:val="28"/>
          <w:rtl w:val="true"/>
          <w:lang w:bidi="fa-IR"/>
        </w:rPr>
        <w:t xml:space="preserve">. </w:t>
      </w:r>
      <w:bookmarkStart w:id="182" w:name="pg3216_29049"/>
    </w:p>
    <w:p>
      <w:pPr>
        <w:pStyle w:val="BookText"/>
        <w:rPr/>
      </w:pPr>
      <w:bookmarkEnd w:id="182"/>
      <w:r>
        <w:rPr>
          <w:rFonts w:ascii="IRNazanin" w:hAnsi="IRNazanin" w:eastAsia="IRNazanin"/>
          <w:color w:val="111111"/>
          <w:sz w:val="28"/>
          <w:sz w:val="28"/>
          <w:szCs w:val="28"/>
          <w:rtl w:val="true"/>
          <w:lang w:bidi="fa-IR"/>
        </w:rPr>
        <w:t>ولادت با سعادت فرخ لقای نگار خانه عاشورا، حضرت علی اکبر علیه السلام مبارک باد</w:t>
      </w:r>
      <w:r>
        <w:rPr>
          <w:rFonts w:eastAsia="IRNazanin" w:cs="IRNazanin"/>
          <w:color w:val="111111"/>
          <w:sz w:val="28"/>
          <w:szCs w:val="28"/>
          <w:rtl w:val="true"/>
          <w:lang w:bidi="fa-IR"/>
        </w:rPr>
        <w:t>.</w:t>
      </w:r>
    </w:p>
    <w:p>
      <w:pPr>
        <w:pStyle w:val="Heading3"/>
        <w:numPr>
          <w:ilvl w:val="2"/>
          <w:numId w:val="1"/>
        </w:numPr>
        <w:rPr/>
      </w:pPr>
      <w:bookmarkStart w:id="183" w:name="__RefHeading___Toc1751869_2749589250"/>
      <w:bookmarkStart w:id="184" w:name="_Toc62"/>
      <w:bookmarkEnd w:id="183"/>
      <w:r>
        <w:rPr>
          <w:rtl w:val="true"/>
        </w:rPr>
        <w:t xml:space="preserve">میلاد حضرت ولی عصر علیه السلام </w:t>
      </w:r>
      <w:r>
        <w:rPr>
          <w:rtl w:val="true"/>
        </w:rPr>
        <w:t>(</w:t>
      </w:r>
      <w:r>
        <w:rPr/>
        <w:t>15</w:t>
      </w:r>
      <w:r>
        <w:rPr>
          <w:rtl w:val="true"/>
        </w:rPr>
        <w:t xml:space="preserve"> </w:t>
      </w:r>
      <w:r>
        <w:rPr>
          <w:rtl w:val="true"/>
        </w:rPr>
        <w:t>شعبان</w:t>
      </w:r>
      <w:r>
        <w:rPr>
          <w:rtl w:val="true"/>
        </w:rPr>
        <w:t>)</w:t>
      </w:r>
      <w:bookmarkEnd w:id="184"/>
    </w:p>
    <w:p>
      <w:pPr>
        <w:pStyle w:val="BookText"/>
        <w:rPr/>
      </w:pPr>
      <w:r>
        <w:rPr>
          <w:rFonts w:ascii="IRNazanin" w:hAnsi="IRNazanin" w:eastAsia="IRNazanin"/>
          <w:color w:val="111111"/>
          <w:sz w:val="28"/>
          <w:sz w:val="28"/>
          <w:szCs w:val="28"/>
          <w:rtl w:val="true"/>
          <w:lang w:bidi="fa-IR"/>
        </w:rPr>
        <w:t xml:space="preserve">میلاد حضرت ولی عصر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نیمه شعبان، آفتابی ترین روز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درخشان ترین ستاره را، تقویم خدا در بر گرفته، روزی که زیستن و شکفتن های ابدی آغاز می شود و زمین، مژدگانی شکوفه زاری پر طراوت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حنجره ها، نوای سبز آرامش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دیبای اطلسی خود را می پوشد و محو رسیدن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خوب، به استقبال جمالِ موعود، می دوند و جاده های فرو رفته در مه، از پشت کوهها بیرون می آیند و به قنوتِ دستان منتظر، گره می خورند؛ جمالِ موعودِ او را که یادگار پیامبران، چکیده ابراهیم، عصاره محمّد و اکسیر آزادگی است، می ستاییم و میلاد مهدی عج الله تعالی فرجه الشریف را تبریک عرض می کنیم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فراسوی تاریخ می آید، با کوله باری به بزرگی همه رنج ها و به سنگینی همه نگاه های منتظر، سنگلاخِ امید را می پیماید و به دروازه های روشنایی منتظران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 سوارِ وادی آرزوست که گلواژه مهر را طراوت می بخشد و سرانجام، روزی دوباره می آید، تا درخت خشکیده انسانیت را خرّمی بخشد و در دل نومیدان، دانه امید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او با، </w:t>
      </w:r>
    </w:p>
    <w:p>
      <w:pPr>
        <w:pStyle w:val="BookText"/>
        <w:rPr/>
      </w:pPr>
      <w:r>
        <w:rPr>
          <w:rFonts w:ascii="IRNazanin" w:hAnsi="IRNazanin" w:eastAsia="IRNazanin"/>
          <w:color w:val="111111"/>
          <w:sz w:val="28"/>
          <w:sz w:val="28"/>
          <w:szCs w:val="28"/>
          <w:rtl w:val="true"/>
          <w:lang w:bidi="fa-IR"/>
        </w:rPr>
        <w:t>گیسوی مشک سودِ خود آمده تا بوی بهشت را در آسمان و زمین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مهدی عج الله تعالی فرجه الشریف که جهانی در روز میلادش غرق سرور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 نمادِ انتظار است و سروها هماره ایستاده اند تا بهار، از راه برسد و آن را گرم در آغوش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جوشش در راه سبز رویش است و فصل رویش، همان ظهور توست که همه هستی، چشم در راه آن است و در جستجوی یک صدای روشن، که حفره های عمیق شب را پر می کند و حجم سنگینی از جذبه های زیبا، که زمین را نقش می کند و روزنه ای که از گریزگاهِ انتظار، به قلمرو پیوستگی حضور تو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ها را مشغول خود کرده، و همه حنجره ها را در فریاد به سوی تو سبز نموده است؛ اما روزی دوباره می آیی و زمان را از غبار بی حوصلگی بیرون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قدوم عالم آرایت، میلادت را به جشن نشسته ایم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زمین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خاطره از اشک های پیاپی چروکیده و صفحه های دلتنگی، نَفَس غروب را بند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تشنه کویر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شمعدانی ها زیر شعله آفتاب سوزان، به انتظار تو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آسمان هم در سینه حبس شده بود، ستاک های نازک آرزو، سر بر شانه همه گذاشته بودند و هستی، در تب و تاب انتظار تو می سوخت، که سرانجام رخ نمودی و نیمه شعبان را در تقویم دل ها، آزین بستی، سیّارات به طواف خورشیدیِ تو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آبشارهای رحمت به دامان طبیعت، جاری شدند و غم، خلاصه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اما غمی دیگر در دل عاشقان روییدن گرفت که هر روز اشک آدینه را به دامان </w:t>
      </w:r>
      <w:bookmarkStart w:id="185" w:name="pg3216_29052"/>
    </w:p>
    <w:p>
      <w:pPr>
        <w:pStyle w:val="BookText"/>
        <w:rPr/>
      </w:pPr>
      <w:bookmarkEnd w:id="185"/>
      <w:r>
        <w:rPr>
          <w:rFonts w:ascii="IRNazanin" w:hAnsi="IRNazanin" w:eastAsia="IRNazanin"/>
          <w:color w:val="111111"/>
          <w:sz w:val="28"/>
          <w:sz w:val="28"/>
          <w:szCs w:val="28"/>
          <w:rtl w:val="true"/>
          <w:lang w:bidi="fa-IR"/>
        </w:rPr>
        <w:t>انتظاری دیگر می چکاند و آن روزی است که از جانب مغرب طلوع می کنی و ذوالفقاربر دست، هر چه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 می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مبارک و ظهورت نزدیک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فرخنده میلاد مسیح آخرالزمان و مولای سپید سیرتان، حضرت مهدی عج الله تعالی فرجه الشریف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زادروز تک سوار سفیدپوش دشت انتظار و خورشید مغرب طلوعِ اعصار، حضرت مهدی عج الله تعالی فرجه الشریف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مسعود آخرین برگزیده اعصار، ساحل نجات هستی، حضرت مهدی عج الله تعالی فرجه الشریف مبارک باد</w:t>
      </w:r>
      <w:r>
        <w:rPr>
          <w:rFonts w:eastAsia="IRNazanin" w:cs="IRNazanin"/>
          <w:color w:val="111111"/>
          <w:sz w:val="28"/>
          <w:szCs w:val="28"/>
          <w:rtl w:val="true"/>
          <w:lang w:bidi="fa-IR"/>
        </w:rPr>
        <w:t>.</w:t>
      </w:r>
    </w:p>
    <w:p>
      <w:pPr>
        <w:pStyle w:val="Heading3"/>
        <w:numPr>
          <w:ilvl w:val="2"/>
          <w:numId w:val="1"/>
        </w:numPr>
        <w:rPr/>
      </w:pPr>
      <w:bookmarkStart w:id="186" w:name="__RefHeading___Toc1751871_2749589250"/>
      <w:bookmarkStart w:id="187" w:name="_Toc63"/>
      <w:bookmarkEnd w:id="186"/>
      <w:r>
        <w:rPr>
          <w:rtl w:val="true"/>
        </w:rPr>
        <w:t xml:space="preserve">روز غبار روبی مساجد </w:t>
      </w:r>
      <w:r>
        <w:rPr>
          <w:rtl w:val="true"/>
        </w:rPr>
        <w:t>(</w:t>
      </w:r>
      <w:r>
        <w:rPr>
          <w:rtl w:val="true"/>
        </w:rPr>
        <w:t>آخرین جمعه ماه شعبان</w:t>
      </w:r>
      <w:r>
        <w:rPr>
          <w:rtl w:val="true"/>
        </w:rPr>
        <w:t>)</w:t>
      </w:r>
      <w:bookmarkEnd w:id="187"/>
    </w:p>
    <w:p>
      <w:pPr>
        <w:pStyle w:val="BookText"/>
        <w:rPr/>
      </w:pPr>
      <w:r>
        <w:rPr>
          <w:rFonts w:ascii="IRNazanin" w:hAnsi="IRNazanin" w:eastAsia="IRNazanin"/>
          <w:color w:val="111111"/>
          <w:sz w:val="28"/>
          <w:sz w:val="28"/>
          <w:szCs w:val="28"/>
          <w:rtl w:val="true"/>
          <w:lang w:bidi="fa-IR"/>
        </w:rPr>
        <w:t xml:space="preserve">روز غبار روبی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جمعه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ضیافت الهی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با طبق هایی از نور، به سوی میهمانان الهی، روانه می شوند و آنان را مژده وصل می دهند، بیایید جان های تشنه تان را از سبوی رمضان سیراب سازیم و در بزم خدایی ماه صیام حضور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خانه های دل را آب و جارو کنید و کبوتر جان ها را به سوی آشیانه دل انگیز مساجد، این خانه های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پرواز در </w:t>
      </w:r>
    </w:p>
    <w:p>
      <w:pPr>
        <w:pStyle w:val="BookText"/>
        <w:rPr/>
      </w:pP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غبار خستگی، از میهمان سرای این ضیافت، مسجد برگیرید و خانه خدا را مهیای میهمانی بزرگ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آخرین آدینه شعبان، مساجد را آذین بندید و منتظر باده های رحمت و بخشایش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غبار روبی مساجد و استقبال از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 آرزوی مژدگانی وصال، لحظه شماری می کند تا غبارِ ملال انگیز یک سال زندگی پرهیاهو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آغوش گشوده و به انتظار میهمانان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نیز، چشم به راه دعوت شدگان بزم الهی هستند تا بیایند و غبار از چهره نورانی اش پاک کنند که او نیز خود را برای در آغوش کشیدن رمضان و روزه داران، مهیا سازد و پذیرای میهمانان تازه خود شود، و در فضای عطرآگین از نیایشِ آن ها، نفسی تازه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به دیدنِ مساجد رفته، و آنان را از غبار غربت پاک کنیم و همگی پاک و پاکیزه به دیدار رمضان و لحظه های نورانی اش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را صرف مساجد کرده و آن جا را آماده پذیرایی از میهمانان الهی نماییم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عقربه های زمان پایان یافتن موعدِ دلتنگی و بی قراری را نشان می دهد، و ثانیه ها در شتاب، به سوی وعده الهی از هم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صدای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رمضان به گوش می رسد و همگی خود را مهیا می سازند تا دعوت حق به روزه داری را، لبیک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نیز، در انتظار صدای صلوات و طنین موعظه و منبر بی قرارند؛ در انتظار نیایش اشک در شب های قدر، در انتظار ازدحام روزه داران و سفره های پر عطر </w:t>
      </w:r>
    </w:p>
    <w:p>
      <w:pPr>
        <w:pStyle w:val="BookText"/>
        <w:rPr/>
      </w:pP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به مسجد محلّه، سری بزنیم و غبار دلتنگی از چهره اش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غبار روبی مساجد، هفته پاس داشتن خانه خدا و میهمان سرای رمضان است که همگی را بر سر سفره نیایش و نیاز می نشاند و شاهدِ شکفتن قنوت ها و اشک های عاشقانه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میهمانی الهی، رمضان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غبارروبی مساجد، روز استقبال از گرمی مناجات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میهمان سراهای الهی را مهیای ضیافت الهی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غبار روبی مساجد، روز استقبال رمضان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میعادگاه روزه داران و نیایشگران را غبار روبیم</w:t>
      </w:r>
      <w:r>
        <w:rPr>
          <w:rFonts w:eastAsia="IRNazanin" w:cs="IRNazanin"/>
          <w:color w:val="111111"/>
          <w:sz w:val="28"/>
          <w:szCs w:val="28"/>
          <w:rtl w:val="true"/>
          <w:lang w:bidi="fa-IR"/>
        </w:rPr>
        <w:t xml:space="preserve">. </w:t>
      </w:r>
      <w:bookmarkStart w:id="188" w:name="pg3216_29058"/>
    </w:p>
    <w:p>
      <w:pPr>
        <w:pStyle w:val="Heading3"/>
        <w:numPr>
          <w:ilvl w:val="2"/>
          <w:numId w:val="1"/>
        </w:numPr>
        <w:rPr/>
      </w:pPr>
      <w:bookmarkStart w:id="189" w:name="__RefHeading___Toc1751873_2749589250"/>
      <w:bookmarkStart w:id="190" w:name="_Toc64"/>
      <w:bookmarkEnd w:id="188"/>
      <w:bookmarkEnd w:id="189"/>
      <w:r>
        <w:rPr>
          <w:rtl w:val="true"/>
        </w:rPr>
        <w:t xml:space="preserve">حلول ماه مبارک رمضان </w:t>
      </w:r>
      <w:r>
        <w:rPr>
          <w:rtl w:val="true"/>
        </w:rPr>
        <w:t>(</w:t>
      </w:r>
      <w:r>
        <w:rPr/>
        <w:t>1</w:t>
      </w:r>
      <w:r>
        <w:rPr>
          <w:rtl w:val="true"/>
        </w:rPr>
        <w:t xml:space="preserve"> </w:t>
      </w:r>
      <w:r>
        <w:rPr>
          <w:rtl w:val="true"/>
        </w:rPr>
        <w:t>رمضان</w:t>
      </w:r>
      <w:r>
        <w:rPr>
          <w:rtl w:val="true"/>
        </w:rPr>
        <w:t>)</w:t>
      </w:r>
      <w:bookmarkEnd w:id="190"/>
    </w:p>
    <w:p>
      <w:pPr>
        <w:pStyle w:val="BookText"/>
        <w:rPr/>
      </w:pPr>
      <w:r>
        <w:rPr>
          <w:rFonts w:ascii="IRNazanin" w:hAnsi="IRNazanin" w:eastAsia="IRNazanin"/>
          <w:color w:val="111111"/>
          <w:sz w:val="28"/>
          <w:sz w:val="28"/>
          <w:szCs w:val="28"/>
          <w:rtl w:val="true"/>
          <w:lang w:bidi="fa-IR"/>
        </w:rPr>
        <w:t xml:space="preserve">حلول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ابرهای رمضان دوباره سایه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سفره ای است که بی بضاعت و بی نیاز، همه بر سر آن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رمضان، مهمانی خدا و سلام بر شما میهمانان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بهار دل های خداجوست، که در حسرتِ زمزم شفابخش آن، یازده ماه را در کویرهایِ سوزان حیات رویده اند و اینک بر سرچشمه آن دست یافته اند، تا از شام تا سحر، رخ در زلالِ شب زنده داریِ آن، بشویند و از سحر تا شام در جلویِ آینه پاک آن خود را برای فردای رستاخیز، بیارایند و با ظاهری، آراسته به زیورهای معنوی، و پیراسته از پلیدی های دنیایی، در محضر عدل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سحاب رحمت و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دل های کویری و منتظر که چشم به راهت نشسته اند،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ماهی که فروزنده چراغ جان ها و فانوس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ماهی که ماه ضیافت خداست؛ خداوند میزبان و بندگان او میهمان و قرب و نیایش، وسیله پذیرایی از قلب های بر افروخته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ضیافتی که همگان به آن دعوت شده اند و هیچ دریغی، از نعمت های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ماهی که بهترین فرصت، برای جستن خود در برهوت دنیازدگی است و بهترین فرصت برای پاشیدن بذر نیایش در مزرعه مستعد روزها و شب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این ماه مبارک و خجسته را به همه شما عاشقان و میهمانان ضیافت الهی تبریک می گوییم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از راه می رسد و با خود کوله باری از بخشایش و آمرزیدگی را </w:t>
      </w:r>
    </w:p>
    <w:p>
      <w:pPr>
        <w:pStyle w:val="BookText"/>
        <w:rPr/>
      </w:pPr>
      <w:r>
        <w:rPr>
          <w:rFonts w:ascii="IRNazanin" w:hAnsi="IRNazanin" w:eastAsia="IRNazanin"/>
          <w:color w:val="111111"/>
          <w:sz w:val="28"/>
          <w:sz w:val="28"/>
          <w:szCs w:val="28"/>
          <w:rtl w:val="true"/>
          <w:lang w:bidi="fa-IR"/>
        </w:rPr>
        <w:t xml:space="preserve">به همراه می آورد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تشنه را به سوی خود فرا می خواند تا به استقبالش آمده و دسته دسته بخشودگی را از دستان کریم آن باز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ابدی رمضان، دست شیطان ها را می بندد و درهای بهشت را به روی میهمانان خود می گشاید تا با آسودگی و آرامش، از لحظه های سبز آن، برای حیات ابدی توشه برگیرند و خس و خاشاکِ یک سال زندگی را، از دامان خود سترده و در سایه سارِ مهمان نواز آن، نفسی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آسمان ها بر میهمانان ضیافت آسمانی، خوش آمد می گوید و آب و آیینه به دست، به استقبال سحر خیزان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مهمانی خدا و ماه خدایی شدن را به همگی شما تبریک عرض می کنیم</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حلول ماه بخشایش و آمرزیدگی را به روزه داران رمضان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نیایش در جام رمضان، گوارای وجود روزه دوستان باد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ماه بخشایش و بارش نقره فام مهتاب نیایش، بر عاشقان مبارک باد</w:t>
      </w:r>
      <w:r>
        <w:rPr>
          <w:rFonts w:eastAsia="IRNazanin" w:cs="IRNazanin"/>
          <w:color w:val="111111"/>
          <w:sz w:val="28"/>
          <w:szCs w:val="28"/>
          <w:rtl w:val="true"/>
          <w:lang w:bidi="fa-IR"/>
        </w:rPr>
        <w:t xml:space="preserve">. </w:t>
      </w:r>
      <w:bookmarkStart w:id="191" w:name="pg3216_29062"/>
    </w:p>
    <w:p>
      <w:pPr>
        <w:pStyle w:val="Heading3"/>
        <w:numPr>
          <w:ilvl w:val="2"/>
          <w:numId w:val="1"/>
        </w:numPr>
        <w:rPr/>
      </w:pPr>
      <w:bookmarkStart w:id="192" w:name="__RefHeading___Toc1751875_2749589250"/>
      <w:bookmarkStart w:id="193" w:name="_Toc65"/>
      <w:bookmarkEnd w:id="191"/>
      <w:bookmarkEnd w:id="192"/>
      <w:r>
        <w:rPr>
          <w:rtl w:val="true"/>
        </w:rPr>
        <w:t>ماه مبارک رمضان</w:t>
      </w:r>
      <w:bookmarkEnd w:id="193"/>
    </w:p>
    <w:p>
      <w:pPr>
        <w:pStyle w:val="BookText"/>
        <w:rPr/>
      </w:pP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 شکوهمندترین فصلِ پارسایی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 کرانِ نیایش، که جان به مهمانیِ رمضان رفته و لب، تسبیح گوی ذکر و راز شبانه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ترین بهار، مهمان ماست و ما میهمان بخشنده ترین عیب پوش و خطاپذیر،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ترین لحظه ها و ثانیه ها، از کنار سفره افطار و سحرِ ما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دقایق، تاروپود تن پوشی از آمرزش و بخشایش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پوشی از مغفرت، که بر تن همگی روزه داران جایگزین لباس های مندرس و فرسوده دنیازدگی و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پوش آراسته، بر قامت همگی شما مؤمنان خداجو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بر سفره اولین افطارهای ماه بخشش، نشسته ایم و دل، در آسایشِ خدایی شدن، نَفَس می کشد و زنگارِ یازده ماه غفلت در خوردن و آسودن را از خود دور می نماید، دست به دعا بر می داریم و با رنگ نیایش و نیاز این لحظه های دلنشین را، سبزتر کرده، ظهور پرده نشین موعود را، از بارگاه با کرامت و جلال او، خواستار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پنجره ای گشوده به تماشاگهِ فطرت است که هیچ آفتی و گیاه نامبارکی، در آن نمی روید و روزه هدیه ای است، که با آن می توانیم جانِ خود را به تماشای بهشت بریم و عطر سرزمین مکاشفه را سوغات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نسیمِ جانفزا، ما را به مهمانی همیشگی بهشت، در طول یازده ماه </w:t>
      </w:r>
    </w:p>
    <w:p>
      <w:pPr>
        <w:pStyle w:val="BookText"/>
        <w:rPr/>
      </w:pPr>
      <w:r>
        <w:rPr>
          <w:rFonts w:ascii="IRNazanin" w:hAnsi="IRNazanin" w:eastAsia="IRNazanin"/>
          <w:color w:val="111111"/>
          <w:sz w:val="28"/>
          <w:sz w:val="28"/>
          <w:szCs w:val="28"/>
          <w:rtl w:val="true"/>
          <w:lang w:bidi="fa-IR"/>
        </w:rPr>
        <w:t>دیگر بَرَد و در این پنجره کوچک، اما زیبا، خلاصه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یک عمر، از کوچه های مِه آلودِ نفس و دل سپاری به شطِ زلالِ نیایش، که در سایه سارِ آن، دل با نام و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این آرامش، که ره آوردِ رمضان است، شُرب عَلَی الدوام ما شود و به سی روز، خلاصه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روییدنِ شکوفه های نیایش، بر ساقه هایِ به دعا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وعده تماشای شکوهِ کبریایی است و سرچشمه هایِ جاری و زلالِ بخشایش به سویِ برهوت جان ها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آن، همه قدرند، اگر قدر بدانیم و روزهای آن، همه بهاری اند، اگر رویش بخواهیم، می توان با دو بازوی پرتوان، توبه و نیایش، زنجیرهای گناه و غفلت را پاره کرد و با بال های زرین انابه و اشک، آسمان بی کران رحمت او را پیمود و به آشیانه آرام و بلندِ رضوان او رسید، پس در این لحظه های نورانی، در بی کران رحمت او به پرواز در آییم و لطف و رضوان او را خواستار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رمضان با جلوه ای از رویش جوانه های ایمان بر ساقه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بهار گل های قرآن و فصل شکفتن آیه های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میوه بلندترین شاخه های بهشتی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فصل فرخنده میهمانی خدا و ماه ستاره باران بخشش، بر نیایشگران خجسته باد</w:t>
      </w:r>
      <w:r>
        <w:rPr>
          <w:rFonts w:eastAsia="IRNazanin" w:cs="IRNazanin"/>
          <w:color w:val="111111"/>
          <w:sz w:val="28"/>
          <w:szCs w:val="28"/>
          <w:rtl w:val="true"/>
          <w:lang w:bidi="fa-IR"/>
        </w:rPr>
        <w:t xml:space="preserve">. </w:t>
      </w:r>
      <w:bookmarkStart w:id="194" w:name="pg3216_29066"/>
    </w:p>
    <w:p>
      <w:pPr>
        <w:pStyle w:val="Heading3"/>
        <w:numPr>
          <w:ilvl w:val="2"/>
          <w:numId w:val="1"/>
        </w:numPr>
        <w:rPr/>
      </w:pPr>
      <w:bookmarkStart w:id="195" w:name="__RefHeading___Toc1751877_2749589250"/>
      <w:bookmarkStart w:id="196" w:name="_Toc66"/>
      <w:bookmarkEnd w:id="194"/>
      <w:bookmarkEnd w:id="195"/>
      <w:r>
        <w:rPr>
          <w:rtl w:val="true"/>
        </w:rPr>
        <w:t xml:space="preserve">ولادت امام حسن مجتبی علیه السلام </w:t>
      </w:r>
      <w:r>
        <w:rPr>
          <w:rtl w:val="true"/>
        </w:rPr>
        <w:t>(</w:t>
      </w:r>
      <w:r>
        <w:rPr/>
        <w:t>15</w:t>
      </w:r>
      <w:r>
        <w:rPr>
          <w:rtl w:val="true"/>
        </w:rPr>
        <w:t xml:space="preserve"> </w:t>
      </w:r>
      <w:r>
        <w:rPr>
          <w:rtl w:val="true"/>
        </w:rPr>
        <w:t>رمضان</w:t>
      </w:r>
      <w:r>
        <w:rPr>
          <w:rtl w:val="true"/>
        </w:rPr>
        <w:t>)</w:t>
      </w:r>
      <w:bookmarkEnd w:id="196"/>
    </w:p>
    <w:p>
      <w:pPr>
        <w:pStyle w:val="BookText"/>
        <w:rPr/>
      </w:pPr>
      <w:r>
        <w:rPr>
          <w:rFonts w:ascii="IRNazanin" w:hAnsi="IRNazanin" w:eastAsia="IRNazanin"/>
          <w:color w:val="111111"/>
          <w:sz w:val="28"/>
          <w:sz w:val="28"/>
          <w:szCs w:val="28"/>
          <w:rtl w:val="true"/>
          <w:lang w:bidi="fa-IR"/>
        </w:rPr>
        <w:t xml:space="preserve">ولادت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 خنده های دل انگیزِ صبحدم نیمه های رمضان، مژده میلادی خجسته به آسمان 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شکوفه ای که بر شاخسار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عطر نیکویش، در نسیم پیچید و تمام کوچه باغ هایِ نیکی را پیمود و باغ ضیافت الهی را با قدوم خود زیور و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تابناک، که از دو دریای عصمت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خدا در خانه زهرا علیهاالسلام و علی علیه السلام تجلی می کند و حَسَن علیه السلام سید جوانان اهل بهشت، چشم بر جهان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گل خوشبوی باغ زهرا علیهاالسلام و علی علیه السلام، مبارک باد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مولاد خجسته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بدر تمام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تنهاترین فرزند رمضانی و آسمان، در پیشگاه کرم و بخشش تو، با همه ابرهای باران زایش، گمشده ای غریب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همه خوبی ها و همه خُلق های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کدام تخیل، به نیّت مکاشفه، به دامنه شناخت تو می رسد؟ تو چکاد نشینِ شانه های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تو را بر شانه هایِ خویش سوار می کرد و بر تو مباهات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ادامه محمّد صلی الله علیه و آله وسلم و کرانه علی علیه السلام هستی و پَر و بالِ ققنوسِ بلند پروازِ عقل، به سایه ات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مایی و ما مُرید و دلداده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بهار شکفتن تو، در فصل خدا، بر خود از رهبری تو می بالیم و بر نام تو افتخار می کنیم که زینت همه خوبی ها و نیکی هاست و ولادت خجسته تو را جشن می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امشب مدینه چه حال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چه سرمست و از خود رهیده، قندیلِ مهتاب را در دست می گرداند و ستارگان چه خرسند، در هُرم بیابان های مدینه، سوسو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علیه السلام پدر می شود و فاطمه علیهاالسلام مادر، و شادترین دل های آسمانی، امشب، در خانه کوچک علی علیه السلام جمع هستند، ملائک، ازدحام کرده اند و بر در و دیوار خانه، عطر و گلاب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خاطره ها، در وصف نمی گنجد و طراوتِ شکفتن این گل، از فهمِ بهار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خلق آفرینش آمده است و قنداقه اش، بر دست نبی و وصی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شاد از میلاد او هستند، و با دلی غرقِ سرور و شادی، در کنارِ سفره مهمانی خدا، رمضان، ولادت او را بر زمینیان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سرمستی ولادت او، این عید را بر همگی شما میهمانان خدا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زیباترین گلِ نیکویی و بخشش،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بی خار، که عطر و رایحه دل انگیزش، مشام جان را می نوازد گلی که هیچ گاه دستِ سائلی را خالی از طراوتِ کرم خود، وانگذاشت و بدیِ هیچ دشمنی را با بدی،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نیکوترین خُلق آفرینش حَسن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باسعادت خلق نیکوی سرمدی، حضرت امام حسن مجتبی علیه السلام بر روزه داران مبارک باد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مسعود چشمه زلال حُسن خلق و بخشش، امام حسن مجتبی </w:t>
      </w:r>
      <w:bookmarkStart w:id="197" w:name="pg3216_29070"/>
    </w:p>
    <w:p>
      <w:pPr>
        <w:pStyle w:val="BookText"/>
        <w:rPr/>
      </w:pPr>
      <w:bookmarkEnd w:id="197"/>
      <w:r>
        <w:rPr>
          <w:rFonts w:ascii="IRNazanin" w:hAnsi="IRNazanin" w:eastAsia="IRNazanin"/>
          <w:color w:val="111111"/>
          <w:sz w:val="28"/>
          <w:sz w:val="28"/>
          <w:szCs w:val="28"/>
          <w:rtl w:val="true"/>
          <w:lang w:bidi="fa-IR"/>
        </w:rPr>
        <w:t>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میلاد فرزند ماه خدا و شفیع روز جزا، حضرت امام حسن مجتبی بر میهمانان ضیافت الهی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زاد روز کهکشان سبز کرامت و سید جوانان بهشت و قیامت، حضرت امام حسن مجتبی را تبریک می گوییم</w:t>
      </w:r>
      <w:r>
        <w:rPr>
          <w:rFonts w:eastAsia="IRNazanin" w:cs="IRNazanin"/>
          <w:color w:val="111111"/>
          <w:sz w:val="28"/>
          <w:szCs w:val="28"/>
          <w:rtl w:val="true"/>
          <w:lang w:bidi="fa-IR"/>
        </w:rPr>
        <w:t>.</w:t>
      </w:r>
    </w:p>
    <w:p>
      <w:pPr>
        <w:pStyle w:val="Heading3"/>
        <w:numPr>
          <w:ilvl w:val="2"/>
          <w:numId w:val="1"/>
        </w:numPr>
        <w:rPr/>
      </w:pPr>
      <w:bookmarkStart w:id="198" w:name="__RefHeading___Toc1751879_2749589250"/>
      <w:bookmarkStart w:id="199" w:name="_Toc67"/>
      <w:bookmarkEnd w:id="198"/>
      <w:r>
        <w:rPr>
          <w:rtl w:val="true"/>
        </w:rPr>
        <w:t xml:space="preserve">هفته کمک به محرومان </w:t>
      </w:r>
      <w:r>
        <w:rPr>
          <w:rtl w:val="true"/>
        </w:rPr>
        <w:t>(</w:t>
      </w:r>
      <w:r>
        <w:rPr/>
        <w:t>15</w:t>
      </w:r>
      <w:r>
        <w:rPr>
          <w:rtl w:val="true"/>
        </w:rPr>
        <w:t xml:space="preserve"> </w:t>
      </w:r>
      <w:r>
        <w:rPr>
          <w:rtl w:val="true"/>
        </w:rPr>
        <w:t xml:space="preserve">تا </w:t>
      </w:r>
      <w:r>
        <w:rPr/>
        <w:t>21</w:t>
      </w:r>
      <w:r>
        <w:rPr>
          <w:rtl w:val="true"/>
        </w:rPr>
        <w:t xml:space="preserve"> </w:t>
      </w:r>
      <w:r>
        <w:rPr>
          <w:rtl w:val="true"/>
        </w:rPr>
        <w:t>رمضان</w:t>
      </w:r>
      <w:r>
        <w:rPr>
          <w:rtl w:val="true"/>
        </w:rPr>
        <w:t>)</w:t>
      </w:r>
      <w:bookmarkEnd w:id="199"/>
    </w:p>
    <w:p>
      <w:pPr>
        <w:pStyle w:val="BookText"/>
        <w:rPr/>
      </w:pPr>
      <w:r>
        <w:rPr>
          <w:rFonts w:ascii="IRNazanin" w:hAnsi="IRNazanin" w:eastAsia="IRNazanin"/>
          <w:color w:val="111111"/>
          <w:sz w:val="28"/>
          <w:sz w:val="28"/>
          <w:szCs w:val="28"/>
          <w:rtl w:val="true"/>
          <w:lang w:bidi="fa-IR"/>
        </w:rPr>
        <w:t xml:space="preserve">هفته کمک به محرومان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روزه را بر ما واجب نموده است تا بی نیازان نیز، بر سر سفره گرسنگی بنشینند، و طعمِ تلخ زندگی نیازمندان را بچشند و با آنان هم دردی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هفته کمک به محرومانی است که در کمال نیاز، بر سر سفره خالی می نشینند و روزه داری می کنند؛ نیازمندانی که به ضیافت الهی دعوت شده اند، اما توشه ای از ضیافت های دنیایی ندارند و به ضیافت رمضان، دل خوش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هفته هم دردی با نیازمندان و شرکت در خیرِ بزرگِ کمک به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قافله خیر، عقب نمانیم و در این آزمون بزرگ شرکت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شب ها، شب از دست دادن پدری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همواره، نگاه های معصوم کودکانِ یتیم و خانواده های محروم را در دل قاب گرفته بود و شب ها، به دور از نگاه ها، کیسه آذوقه بر دوش می گرفت و بی آن که خود بدانند، به آنها کمک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و محرومان، علی علیه السلام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به یاد نان و خرما به دوش کوفه، ما نیز به کمک محرومان بشتابیم و افتخار شیعه علوی بودن را بر سینه بیاویزیم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سان او همیان آذوقه، به دوش گیریم و در تاریکی شب، بی آن که چشمی خبر دار شود، خانواده ای بی بضاعت را خرسند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مانند علی علیه السلام، یتیمان شهر و کودکان نیازمند را به سان کودکان خود ببینیم و درد حاجتمندی آن ها را پدرانه، مداوا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که امروز روز اقتدا بستن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علی وار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که نام علی علیه السلام را بر سراچه دل نوشته و راه علی را سر لوحه زندگانی خویش قرار داده اید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آن قدر شب ها، کیسه نان و خرما به دوش کشیده و آن را به دست نیازمندان داده بودی که آثار آن بر جسم مطهرت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با دست خود، لقمه های عاطفه را در دهان یتیمان شهر می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برای آن که درد یتیمی نچشند، کودکانه با آنها بازی می کردی و شأن و جایگاه خلافت را کنار می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خواهم حس کنم که شیعه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فریاد بزنم که تو را بزرگ ترین پیشوای خویش می دانم و به راه تو پایبندم می خواهم یاد و خاطره مهربانی ات را در دل محرومان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شیعه باشم، شیعه مرتضی علی علیه السلام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هفته کمک به محرومان، یاد آور مهرورزی تابنده ترین مهر ولایت علی علیه السلام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کمک به محرومان، تداوم راه پدر محرومان و ستم دیدگان علی علیه السلام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کمک به محرومان ستایش از دستان مهرورز و یتیم نواز علی علیه السلام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محرومان، امانت سنگین دستان مهربان علی علیه السلام و میراث گران بهای حکومت اوست</w:t>
      </w:r>
      <w:r>
        <w:rPr>
          <w:rFonts w:eastAsia="IRNazanin" w:cs="IRNazanin"/>
          <w:color w:val="111111"/>
          <w:sz w:val="28"/>
          <w:szCs w:val="28"/>
          <w:rtl w:val="true"/>
          <w:lang w:bidi="fa-IR"/>
        </w:rPr>
        <w:t xml:space="preserve">. </w:t>
      </w:r>
      <w:bookmarkStart w:id="200" w:name="pg3216_29076"/>
    </w:p>
    <w:p>
      <w:pPr>
        <w:pStyle w:val="Heading3"/>
        <w:numPr>
          <w:ilvl w:val="2"/>
          <w:numId w:val="1"/>
        </w:numPr>
        <w:rPr/>
      </w:pPr>
      <w:bookmarkStart w:id="201" w:name="__RefHeading___Toc1751881_2749589250"/>
      <w:bookmarkStart w:id="202" w:name="_Toc68"/>
      <w:bookmarkEnd w:id="200"/>
      <w:bookmarkEnd w:id="201"/>
      <w:r>
        <w:rPr>
          <w:rtl w:val="true"/>
        </w:rPr>
        <w:t xml:space="preserve">روز معراج پیامبر اکرم صلی الله علیه و آله وسلم </w:t>
      </w:r>
      <w:r>
        <w:rPr>
          <w:rtl w:val="true"/>
        </w:rPr>
        <w:t>(</w:t>
      </w:r>
      <w:r>
        <w:rPr/>
        <w:t>17</w:t>
      </w:r>
      <w:r>
        <w:rPr>
          <w:rtl w:val="true"/>
        </w:rPr>
        <w:t xml:space="preserve"> </w:t>
      </w:r>
      <w:r>
        <w:rPr>
          <w:rtl w:val="true"/>
        </w:rPr>
        <w:t>رمضان</w:t>
      </w:r>
      <w:r>
        <w:rPr>
          <w:rtl w:val="true"/>
        </w:rPr>
        <w:t>)</w:t>
      </w:r>
      <w:bookmarkEnd w:id="202"/>
    </w:p>
    <w:p>
      <w:pPr>
        <w:pStyle w:val="BookText"/>
        <w:rPr/>
      </w:pPr>
      <w:r>
        <w:rPr>
          <w:rFonts w:ascii="IRNazanin" w:hAnsi="IRNazanin" w:eastAsia="IRNazanin"/>
          <w:color w:val="111111"/>
          <w:sz w:val="28"/>
          <w:sz w:val="28"/>
          <w:szCs w:val="28"/>
          <w:rtl w:val="true"/>
          <w:lang w:bidi="fa-IR"/>
        </w:rPr>
        <w:t xml:space="preserve">روز معراج پیامبر اکرم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بر بال های براق نشست و فاصله ها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زمان و مکان را شکست و جغرافیای ماده را با عالم معنا پیوند داد و تا جایی بالا رفت، که بزرگ ترین و مقرب ترین فرشته خدا نیز، اجازه پرواز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خاک نشین خودمان را می گویم که در شبی از شب های ضیافت الهی، سفری از خاک به افلاک نمود و از خویشتن خویش به سوی خدا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معراج، حکایت در نوردیدن همه فاصله ها و محرم شدن به همه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پا فراتر گذاشتن از گلیم خاک و سر بر افراشتن، در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معراج انسانی کامل است که از دایره مادیات بیرون شد و به عرش الهی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بزرگ سید کائنات، محمّد مصطفی صلی الله علیه و آله وسلم را گرامی می داریم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یعنی بی کرانگی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یعنی بالاتر رفتن از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یعنی ضیافت در خانه دوست، بی پرده و بی حضور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یعنی غرق شدن در زلال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رسول خدا صلی الله علیه و آله وسلم به امر او، مهمانی عمومی و بار عام را رها کرد و مشتاقانه به خلوتی با یار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خویش به مسجد الاقصی و از آن جا به آسمان ها رفت تا به تماشای جلوه سرمدی بنشیند و تن پوشِ رسالت خود را، به عرش الهی و انفاس قدسیان آغشته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ها رفت و از آن جا، جانی شیفته و عاشق برای زمینیان به ارمغان آورد و چشمه وجود خود </w:t>
      </w:r>
    </w:p>
    <w:p>
      <w:pPr>
        <w:pStyle w:val="BookText"/>
        <w:rPr/>
      </w:pPr>
      <w:r>
        <w:rPr>
          <w:rFonts w:ascii="IRNazanin" w:hAnsi="IRNazanin" w:eastAsia="IRNazanin"/>
          <w:color w:val="111111"/>
          <w:sz w:val="28"/>
          <w:sz w:val="28"/>
          <w:szCs w:val="28"/>
          <w:rtl w:val="true"/>
          <w:lang w:bidi="fa-IR"/>
        </w:rPr>
        <w:t>را جوشنده تر از قبل، به برهوت تشنه آنان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و خوشبختی بر محمّد صلی الله علیه و آله وسلم آخرین فرستاده خدا و تنها انسانی که بر این فیض الهی و تشرف آسمانی دست یافت و جانی تابنده تر از همه انبیا و اولیا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 بر آخرین فرستاده و تنها معراج رفته اش و سلام و صلوات خداوند بر دودمان پاک و گران قدر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فرستاده ای که از جانب او برانگیخته شد و به امر خود او به خلوتی کبریایی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آخرین فرستاده اش که جام اشتیاق را بی درنگ سر کشید و به فیض تماشای حضرت دوست، در تماشاخانه وحدت و جمال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آخرین فرستاده اش که به معراج رفت و در آن جا که غیر مقام ربوبی او، هیچ فرشته ای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اُنسی عاشقانه، به تماشای نگارخانه خلقت نشست، تا بفهماند بین آفریدگار و آفریده هیچ فاصله ای نیست و تنها جانی تشنه و مشتاق می طلبد تا از حلقه خاموش خاک فراتر رفته و در پهنه عرش، غرق 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 کبریایی و فیض آسمانی را بر پیامبر عظیم الشأن اسلام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معراج، نردبانی از خاک تا افلاک، بین آفریده و آفریدگار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روح انسان و غرق شدن در خلوت لاهوت گرامی باد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معراج، شب فراخواندن پیامبر اکرم به تماشاخانه دوست را گرامی می داریم</w:t>
      </w:r>
      <w:r>
        <w:rPr>
          <w:rFonts w:eastAsia="IRNazanin" w:cs="IRNazanin"/>
          <w:color w:val="111111"/>
          <w:sz w:val="28"/>
          <w:szCs w:val="28"/>
          <w:rtl w:val="true"/>
          <w:lang w:bidi="fa-IR"/>
        </w:rPr>
        <w:t xml:space="preserve">. </w:t>
      </w:r>
      <w:bookmarkStart w:id="203" w:name="pg3216_29080"/>
    </w:p>
    <w:p>
      <w:pPr>
        <w:pStyle w:val="Heading3"/>
        <w:numPr>
          <w:ilvl w:val="2"/>
          <w:numId w:val="1"/>
        </w:numPr>
        <w:rPr/>
      </w:pPr>
      <w:bookmarkStart w:id="204" w:name="__RefHeading___Toc1751883_2749589250"/>
      <w:bookmarkStart w:id="205" w:name="_Toc69"/>
      <w:bookmarkEnd w:id="203"/>
      <w:bookmarkEnd w:id="204"/>
      <w:r>
        <w:rPr>
          <w:rtl w:val="true"/>
        </w:rPr>
        <w:t xml:space="preserve">شب های قدر </w:t>
      </w:r>
      <w:r>
        <w:rPr>
          <w:rtl w:val="true"/>
        </w:rPr>
        <w:t>(</w:t>
      </w:r>
      <w:r>
        <w:rPr/>
        <w:t>18</w:t>
      </w:r>
      <w:r>
        <w:rPr>
          <w:rtl w:val="true"/>
        </w:rPr>
        <w:t xml:space="preserve">، </w:t>
      </w:r>
      <w:r>
        <w:rPr/>
        <w:t>20</w:t>
      </w:r>
      <w:r>
        <w:rPr>
          <w:rtl w:val="true"/>
        </w:rPr>
        <w:t xml:space="preserve"> </w:t>
      </w:r>
      <w:r>
        <w:rPr>
          <w:rtl w:val="true"/>
        </w:rPr>
        <w:t xml:space="preserve">و </w:t>
      </w:r>
      <w:r>
        <w:rPr/>
        <w:t>22</w:t>
      </w:r>
      <w:r>
        <w:rPr>
          <w:rtl w:val="true"/>
        </w:rPr>
        <w:t xml:space="preserve"> </w:t>
      </w:r>
      <w:r>
        <w:rPr>
          <w:rtl w:val="true"/>
        </w:rPr>
        <w:t>رمضان</w:t>
      </w:r>
      <w:r>
        <w:rPr>
          <w:rtl w:val="true"/>
        </w:rPr>
        <w:t>)</w:t>
      </w:r>
      <w:bookmarkEnd w:id="205"/>
    </w:p>
    <w:p>
      <w:pPr>
        <w:pStyle w:val="BookText"/>
        <w:rPr/>
      </w:pPr>
      <w:r>
        <w:rPr>
          <w:rFonts w:ascii="IRNazanin" w:hAnsi="IRNazanin" w:eastAsia="IRNazanin"/>
          <w:color w:val="111111"/>
          <w:sz w:val="28"/>
          <w:sz w:val="28"/>
          <w:szCs w:val="28"/>
          <w:rtl w:val="true"/>
          <w:lang w:bidi="fa-IR"/>
        </w:rPr>
        <w:t xml:space="preserve">شب های قدر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گناه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هزاران ماه برتر است، از هزاران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با دمِ زنده گر و مسیحایی آن، احیا بگیریم و احیا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عقده پرواز را در این سرای خاکی و این قفس خویشتن پرستی بگشاییم امشب باید از شور و غوغای تهی، که عمری است ما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شویم تا به جرگه عشاق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قدر است قدر آن را بدانیم تا آزاد شویم و با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ای شب رهیدگی و آزادی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گسترده ترین سفره بخشایش و پر نعمت ترین خوان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روبروی آیینه دل بنشینیم و چهره جان را با اشک توبه، از غبار تن پاک کنیم و رخ، در سحر آمرزش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فرصتی است تا زنگار یک سال زندگی، در دنیایی خاکی را از آیینه دل بزدایم و به فطرت بی عیب خویش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موعد عروج است و شب قدر، میعاد بیداران و معراج شب زنده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خودشناسی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قدر بدانیم و از لحظه لحظه آن برای عروج به سوی رضای او،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کرانه های قدر پناه بگیریم و یکدیگر را نیز در این شب عزیز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سایه قرآن نشسته ام و خدا را به کلمات وحی، سوگند می دهم خطاکار آمده ام و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مسافری غریب، بر جاده سجاده است که در ترنمِ اشک خویش، زمزمه می کند و سرود وصل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آلود و پر شکسته به گوشه ای از مسجد پناه برده، نام او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خلوت کردن با تو آن هنگام که آغوش رحمت می گشایی و بندگانت را که قرآن بر سر گرفته اند، به تماشای می نشینی چه شب زیبایی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 شب، شب قدر بود و انسان این قدر، خود را به تو نزدیک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با رحمت بی کران خود و آمرزش گناهان بر ما مبارک گردان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 آه، بر لب ها شکفته و شور جاودانه ای، دل ها را شوریده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طراوتی عاشقانه و زمزمه خیز، گوشه گوشه مسجد را برداشته، نفس ها، آیات توبه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پر غوغا و جمعی سرمست، هوا را لطیف تر کرده است و زلال آب و آیینه که از چشم ها تراوش می کند، کلیدِ بغضِ گلوها شده و سرمستانه، نیستانی از نای ناله خیز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قدر است و باید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بر شانه های قدر نهاد و عاشقانه نجوا کرد و در آسایش آن 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گرامی ترین شب آفرینش را پاس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شب قدر، شب بیتوته بر آستان بخشایش خداست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تولد دوباره انسان و رسیدن به اصل خجسته خویش است</w:t>
      </w:r>
      <w:r>
        <w:rPr>
          <w:rFonts w:eastAsia="IRNazanin" w:cs="IRNazanin"/>
          <w:color w:val="111111"/>
          <w:sz w:val="28"/>
          <w:szCs w:val="28"/>
          <w:rtl w:val="true"/>
          <w:lang w:bidi="fa-IR"/>
        </w:rPr>
        <w:t xml:space="preserve">. </w:t>
      </w:r>
      <w:bookmarkStart w:id="206" w:name="pg3216_29083"/>
    </w:p>
    <w:p>
      <w:pPr>
        <w:pStyle w:val="BookText"/>
        <w:rPr/>
      </w:pPr>
      <w:bookmarkEnd w:id="206"/>
      <w:r>
        <w:rPr>
          <w:rFonts w:ascii="IRNazanin" w:hAnsi="IRNazanin" w:eastAsia="IRNazanin"/>
          <w:color w:val="111111"/>
          <w:sz w:val="28"/>
          <w:sz w:val="28"/>
          <w:szCs w:val="28"/>
          <w:rtl w:val="true"/>
          <w:lang w:bidi="fa-IR"/>
        </w:rPr>
        <w:t>شب قدر، شب زنده شدن، با دم مسیحایی دعاست</w:t>
      </w:r>
      <w:r>
        <w:rPr>
          <w:rFonts w:eastAsia="IRNazanin" w:cs="IRNazanin"/>
          <w:color w:val="111111"/>
          <w:sz w:val="28"/>
          <w:szCs w:val="28"/>
          <w:rtl w:val="true"/>
          <w:lang w:bidi="fa-IR"/>
        </w:rPr>
        <w:t>.</w:t>
      </w:r>
    </w:p>
    <w:p>
      <w:pPr>
        <w:pStyle w:val="Heading3"/>
        <w:numPr>
          <w:ilvl w:val="2"/>
          <w:numId w:val="1"/>
        </w:numPr>
        <w:rPr/>
      </w:pPr>
      <w:bookmarkStart w:id="207" w:name="__RefHeading___Toc1751885_2749589250"/>
      <w:bookmarkStart w:id="208" w:name="_Toc70"/>
      <w:bookmarkEnd w:id="207"/>
      <w:r>
        <w:rPr>
          <w:rtl w:val="true"/>
        </w:rPr>
        <w:t xml:space="preserve">روز جهانی قدس </w:t>
      </w:r>
      <w:r>
        <w:rPr>
          <w:rtl w:val="true"/>
        </w:rPr>
        <w:t>(</w:t>
      </w:r>
      <w:r>
        <w:rPr>
          <w:rtl w:val="true"/>
        </w:rPr>
        <w:t>آخرین جمعه ماه مبارک رمضان</w:t>
      </w:r>
      <w:r>
        <w:rPr>
          <w:rtl w:val="true"/>
        </w:rPr>
        <w:t>)</w:t>
      </w:r>
      <w:bookmarkEnd w:id="208"/>
    </w:p>
    <w:p>
      <w:pPr>
        <w:pStyle w:val="BookText"/>
        <w:rPr/>
      </w:pPr>
      <w:r>
        <w:rPr>
          <w:rFonts w:ascii="IRNazanin" w:hAnsi="IRNazanin" w:eastAsia="IRNazanin"/>
          <w:color w:val="111111"/>
          <w:sz w:val="28"/>
          <w:sz w:val="28"/>
          <w:szCs w:val="28"/>
          <w:rtl w:val="true"/>
          <w:lang w:bidi="fa-IR"/>
        </w:rPr>
        <w:t xml:space="preserve">روز جهانی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جمعه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روز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شکفتنِ، حنجره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جوانه زدن مشت های گره کرده از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بارش عاطفه بر سرزمین زیتون و درختان غمگین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ارج نهادن به مبدا معراج پیامبر عزیزمان، حضرت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قدس است که از پشت سیم های خاردار امیدوارانه، مشت های فولادین شما ملّت قهرمان را می نگرد و در آرزوی رهایی، دل مقدس خود را به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 عزیز، صبور باش که امّت مسلمان، خون بهای جوانان تو و تقاص ساقه های شکسته زیتون را باز پس خواهند گرفت و آن روز دور نیست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معبد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استوار باش و از هجوم شب مهراس که فردا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بینم که زنجیرها از تو گسسته می شود و آفتاب موعود، در محراب تو نماز می گزارد و مسیح که در آغوش تو زاده شده و از آغوش تو نیز، پَر کشیده به او اقتدا می کند و دوباره مریم و همه قدیسه های سپیده پوش، به خدمت در خواهند آمد و غبار قرن ها تنهایی را از محراب و منبر تو خواهند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قدس، به سنگ های پرّان از دست </w:t>
      </w:r>
    </w:p>
    <w:p>
      <w:pPr>
        <w:pStyle w:val="BookText"/>
        <w:rPr/>
      </w:pPr>
      <w:r>
        <w:rPr>
          <w:rFonts w:ascii="IRNazanin" w:hAnsi="IRNazanin" w:eastAsia="IRNazanin"/>
          <w:color w:val="111111"/>
          <w:sz w:val="28"/>
          <w:sz w:val="28"/>
          <w:szCs w:val="28"/>
          <w:rtl w:val="true"/>
          <w:lang w:bidi="fa-IR"/>
        </w:rPr>
        <w:t>نوجوانانت که بر کاخ شیشه ای ستم فرود می آیند، اعتماد کن و بدان که فردا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 بدان که شب، دیرپا نیست و از پسِ هر شب تاریکی، پگاهی دل انگیز،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را می بینم که نوجوانانت، خرده سنگ ها را، از سنگ فرش خیابانهایت می زدایند و آزاد، در کوچه باغ هایت قدم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روز که همیشه پیش چشمانم است مقاومت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تربت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آدینه ای نزدیک که خورشید از مغرب طلوع می کند و تک سوار سفید پوش، که ذوالفقارش از مشرق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برتافته، می آید، رنج هزار ساله ات، پایان می یابد و امروز که آدینه صفوراست، با مشت های گره کرده، نوید آن روز را می دهیم و بار دیگر، بزرگ ترین آرزوی آفتاب جماران، در حماسه تو شریک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اولین قبله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اسلام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بر طپش های سرخ سینه ام آرزوی سفری روحانی و نماز در صحن تو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گاه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آدینه فردا، خستگی از ستون های فرسوده ات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بازوان پر طپش نوجوانانت، پیش چشمان تو شکسته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ایوانِ مناجاتت، با دستان نیایشگر جوانانت که آویخته شده است، رنگین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روح سجده های باستانی، بر محراب تو زنده می شود و تمدن کهن تو، از سلیمان و ذکریا و یحیی و یعقوب و یوسف و موسی و عیسی دگرباره جان خواهد گرفت پس ای قلب تپنده اسلام در سرزمین فلسطین، به امید آن روز زنده باش</w:t>
      </w:r>
      <w:r>
        <w:rPr>
          <w:rFonts w:eastAsia="IRNazanin" w:cs="IRNazanin"/>
          <w:color w:val="111111"/>
          <w:sz w:val="28"/>
          <w:szCs w:val="28"/>
          <w:rtl w:val="true"/>
          <w:lang w:bidi="fa-IR"/>
        </w:rPr>
        <w:t xml:space="preserve">! </w:t>
      </w:r>
      <w:bookmarkStart w:id="209" w:name="pg3216_29087"/>
    </w:p>
    <w:p>
      <w:pPr>
        <w:pStyle w:val="BookText"/>
        <w:rPr/>
      </w:pPr>
      <w:bookmarkEnd w:id="209"/>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قدس، روز تبلور باورهای دینی مسلمانان و روز شعر و شعار و شعور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روز آرمان های بلند امام و انقلاب و روز بهم پیوستن قلب ها و مشت ها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قدس، روز همدردی با پاره تن اسلام را با طنین تکبیر و خروش دستانمان پاس می داریم</w:t>
      </w:r>
      <w:r>
        <w:rPr>
          <w:rFonts w:eastAsia="IRNazanin" w:cs="IRNazanin"/>
          <w:color w:val="111111"/>
          <w:sz w:val="28"/>
          <w:szCs w:val="28"/>
          <w:rtl w:val="true"/>
          <w:lang w:bidi="fa-IR"/>
        </w:rPr>
        <w:t>.</w:t>
      </w:r>
    </w:p>
    <w:p>
      <w:pPr>
        <w:pStyle w:val="Heading3"/>
        <w:numPr>
          <w:ilvl w:val="2"/>
          <w:numId w:val="1"/>
        </w:numPr>
        <w:rPr/>
      </w:pPr>
      <w:bookmarkStart w:id="210" w:name="__RefHeading___Toc1751887_2749589250"/>
      <w:bookmarkStart w:id="211" w:name="_Toc71"/>
      <w:bookmarkEnd w:id="210"/>
      <w:r>
        <w:rPr>
          <w:rtl w:val="true"/>
        </w:rPr>
        <w:t xml:space="preserve">وداع ماه مبارک رمضان </w:t>
      </w:r>
      <w:r>
        <w:rPr>
          <w:rtl w:val="true"/>
        </w:rPr>
        <w:t>(</w:t>
      </w:r>
      <w:r>
        <w:rPr/>
        <w:t>29</w:t>
      </w:r>
      <w:r>
        <w:rPr>
          <w:rtl w:val="true"/>
        </w:rPr>
        <w:t xml:space="preserve"> </w:t>
      </w:r>
      <w:r>
        <w:rPr>
          <w:rtl w:val="true"/>
        </w:rPr>
        <w:t>رمضان</w:t>
      </w:r>
      <w:r>
        <w:rPr>
          <w:rtl w:val="true"/>
        </w:rPr>
        <w:t>)</w:t>
      </w:r>
      <w:bookmarkEnd w:id="211"/>
    </w:p>
    <w:p>
      <w:pPr>
        <w:pStyle w:val="BookText"/>
        <w:rPr/>
      </w:pPr>
      <w:r>
        <w:rPr>
          <w:rFonts w:ascii="IRNazanin" w:hAnsi="IRNazanin" w:eastAsia="IRNazanin"/>
          <w:color w:val="111111"/>
          <w:sz w:val="28"/>
          <w:sz w:val="28"/>
          <w:szCs w:val="28"/>
          <w:rtl w:val="true"/>
          <w:lang w:bidi="fa-IR"/>
        </w:rPr>
        <w:t xml:space="preserve">وداع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ماه ضیافت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فاخرترین گنجینه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لطیف بر جان ما وزیدی و غبار غفلت را از چهره دل ستردی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ما را به میهمانی وصل و قرب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مهربان با ما انس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این قدر زود، سفره عیش و بساط عشق را وداع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تو باد ای مهربان ترین روزها و شب ها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عزیزترین ماه در آسمان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جلوه آمدی و دل از کف ما ربودی جانمان را در برکه مهربانی ات، شستی و اینک که برقِ گذرِ ایام جهید و صاحب خانه، خوان پر نعمتش را برچید و نورباران ما به آخر رسید، جز آهِ حسرت، چه می توانیم بدرقه 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از تو، شرنگی </w:t>
      </w:r>
    </w:p>
    <w:p>
      <w:pPr>
        <w:pStyle w:val="BookText"/>
        <w:rPr/>
      </w:pPr>
      <w:r>
        <w:rPr>
          <w:rFonts w:ascii="IRNazanin" w:hAnsi="IRNazanin" w:eastAsia="IRNazanin"/>
          <w:color w:val="111111"/>
          <w:sz w:val="28"/>
          <w:sz w:val="28"/>
          <w:szCs w:val="28"/>
          <w:rtl w:val="true"/>
          <w:lang w:bidi="fa-IR"/>
        </w:rPr>
        <w:t>تلخ در کاممان ریخت و نسیم عبورت، بر آتش دلمان دمید و آن را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 جدایی تو بر تارِ دل، چنگ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 دل را چگونه از آغوشت جدا کنیم که تو مهربان ترین رایحه رحمت بودی و حال که آهنگ کوچ داری با نگاهی اشک بار که در امتداد جدایی تو جاری است با تو وداع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بزم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آسمانی ترین لحظه ها را در شریان حیاتمان، جاری نمودی خورشیدیِ حضورت، تابناک ترین روزها را در کتاب عمرمان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ماه خوب خدا که در آسمانت، پرنده عقده ها بال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فروغِ هلال تازه ات را از پنجره اطاقِ غم آلودم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سراچه دلم، لبریز از شادمانی شد؛ اکنون، دامن کشان از میان ما می روی و غصه دوباره، پنجره 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ماه خوب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سودای رفتن تو ای ماه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هراس را یکباره در دل انداخته و چینی چشم، به همراه سینی اسفند و قرآن به بدرقه ات آمده، پشت سرت آب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اندوه از رفتن تو دارد و جان، هراسِ حفظ امانت تو را که در جریان یک ماه بندگی، آن را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که بزم برچیده شد و کوله باری سنگین از امانت های معنوی تو برایمان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ای درخشنده ترین ماه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 پر آشوب از اندوه، با زیباترین نسیم خدایی، رمضان، وداع می گوییم</w:t>
      </w:r>
      <w:r>
        <w:rPr>
          <w:rFonts w:eastAsia="IRNazanin" w:cs="IRNazanin"/>
          <w:color w:val="111111"/>
          <w:sz w:val="28"/>
          <w:szCs w:val="28"/>
          <w:rtl w:val="true"/>
          <w:lang w:bidi="fa-IR"/>
        </w:rPr>
        <w:t xml:space="preserve">. </w:t>
      </w:r>
      <w:bookmarkStart w:id="212" w:name="pg3216_29090"/>
    </w:p>
    <w:p>
      <w:pPr>
        <w:pStyle w:val="BookText"/>
        <w:rPr/>
      </w:pPr>
      <w:bookmarkEnd w:id="212"/>
      <w:r>
        <w:rPr>
          <w:rFonts w:ascii="IRNazanin" w:hAnsi="IRNazanin" w:eastAsia="IRNazanin"/>
          <w:color w:val="111111"/>
          <w:sz w:val="28"/>
          <w:sz w:val="28"/>
          <w:szCs w:val="28"/>
          <w:rtl w:val="true"/>
          <w:lang w:bidi="fa-IR"/>
        </w:rPr>
        <w:t>وداع با ماه رمضان، جدایی از بزم الهی و پیوستگی با تداوم خط و خوی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ماه مبارک رمضان، بر چیده شدن ضیافت سی روزه و گستردن بساط حیاتی تازه و اندیشه ای نو است</w:t>
      </w:r>
      <w:r>
        <w:rPr>
          <w:rFonts w:eastAsia="IRNazanin" w:cs="IRNazanin"/>
          <w:color w:val="111111"/>
          <w:sz w:val="28"/>
          <w:szCs w:val="28"/>
          <w:rtl w:val="true"/>
          <w:lang w:bidi="fa-IR"/>
        </w:rPr>
        <w:t>.</w:t>
      </w:r>
    </w:p>
    <w:p>
      <w:pPr>
        <w:pStyle w:val="Heading3"/>
        <w:numPr>
          <w:ilvl w:val="2"/>
          <w:numId w:val="1"/>
        </w:numPr>
        <w:rPr/>
      </w:pPr>
      <w:bookmarkStart w:id="213" w:name="__RefHeading___Toc1751889_2749589250"/>
      <w:bookmarkStart w:id="214" w:name="_Toc72"/>
      <w:bookmarkEnd w:id="213"/>
      <w:r>
        <w:rPr>
          <w:rtl w:val="true"/>
        </w:rPr>
        <w:t xml:space="preserve">عید سعید فطر </w:t>
      </w:r>
      <w:r>
        <w:rPr>
          <w:rtl w:val="true"/>
        </w:rPr>
        <w:t>(</w:t>
      </w:r>
      <w:r>
        <w:rPr/>
        <w:t>1</w:t>
      </w:r>
      <w:r>
        <w:rPr>
          <w:rtl w:val="true"/>
        </w:rPr>
        <w:t xml:space="preserve"> </w:t>
      </w:r>
      <w:r>
        <w:rPr>
          <w:rtl w:val="true"/>
        </w:rPr>
        <w:t>شوال</w:t>
      </w:r>
      <w:r>
        <w:rPr>
          <w:rtl w:val="true"/>
        </w:rPr>
        <w:t>)</w:t>
      </w:r>
      <w:bookmarkEnd w:id="214"/>
    </w:p>
    <w:p>
      <w:pPr>
        <w:pStyle w:val="BookText"/>
        <w:rPr/>
      </w:pPr>
      <w:r>
        <w:rPr>
          <w:rFonts w:ascii="IRNazanin" w:hAnsi="IRNazanin" w:eastAsia="IRNazanin"/>
          <w:color w:val="111111"/>
          <w:sz w:val="28"/>
          <w:sz w:val="28"/>
          <w:szCs w:val="28"/>
          <w:rtl w:val="true"/>
          <w:lang w:bidi="fa-IR"/>
        </w:rPr>
        <w:t xml:space="preserve">عید سعید فطر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مجری</w:t>
      </w:r>
    </w:p>
    <w:p>
      <w:pPr>
        <w:pStyle w:val="BookText"/>
        <w:rPr/>
      </w:pPr>
      <w:r>
        <w:rPr>
          <w:rFonts w:ascii="IRNazanin" w:hAnsi="IRNazanin" w:eastAsia="IRNazanin"/>
          <w:color w:val="111111"/>
          <w:sz w:val="28"/>
          <w:sz w:val="28"/>
          <w:szCs w:val="28"/>
          <w:rtl w:val="true"/>
          <w:lang w:bidi="fa-IR"/>
        </w:rPr>
        <w:t>امروز روز مزد گرفتن از تلاش سی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گرفتن، از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شادمان اند که توانسته اند از آزمون سی روزه صیام، سربلند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پیش از آفتاب طلوع می کنند و صدای گام هایِ سرخوشان سبوی الهی، کوچه های شهر و روستا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شوق صف آراستن در لشگر نماز، از هم پیشی می گیرند و مصلاّ را لبریز از نغمه توحیدی تکبیر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عاشقان و دلباختگان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همه پرستش گرانِ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فرخنده را بر همه شما عاشقان و دلدادگان صیام تبریک می گوییم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چیدن میوه های شاداب فطرت که بر شاخسار یک ماه بندگی و امساک از خوردن و آشامیدن، روییده است؛ روز شکر گزاری از نعمت رمضان و سفره گسترده اش، که همه جان های تشنه را از سبوی تشنگی خویش، سیراب گردانید؛ روز سپاسگزاری از میزبان مهربان </w:t>
      </w:r>
    </w:p>
    <w:p>
      <w:pPr>
        <w:pStyle w:val="BookText"/>
        <w:rPr/>
      </w:pPr>
      <w:r>
        <w:rPr>
          <w:rFonts w:ascii="IRNazanin" w:hAnsi="IRNazanin" w:eastAsia="IRNazanin"/>
          <w:color w:val="111111"/>
          <w:sz w:val="28"/>
          <w:sz w:val="28"/>
          <w:szCs w:val="28"/>
          <w:rtl w:val="true"/>
          <w:lang w:bidi="fa-IR"/>
        </w:rPr>
        <w:t>این ضیافت است که زنجیرها را از دست و پای جان، گشود و بر دست شیاطین بست، تا میهمانش آسوده تر بتواند در بارگاهش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رهایی از بند نفس است؛ عید برازندگی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خجسته را به همگی شما پاکان تبریک و تهنیت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روز گرفتن پاداش افطارهای خالصانه و بی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مهر قبولی آزمونی سی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پایان نامه دوره کامل ایثار و خداجویی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عاشقان، مهیای شرکت در نماز عید فطرت های پاک می شوند و با دلی آکنده از خرسندی، به خوشه چینی ساقه های طلایی نیکویی می روند، با آرمان های بلند این ماه پر شکوه، هم پیمان می شویم و ضمن آرزوی قبولی طاعات، از خداوند متعال توفیق تداوم دستاوردهای نورانی و ارزشمند رمضان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پاسداشت مهرورزی تو، روزه گرفتم و اکنون به نماز فطرت پاک می روم و در آبیِ رحمتت روح و جان می شویم و تن پوش آمرزش بر تن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های سبز استجابت، شاخه های نخل آرزو را در دست می گیرم و ظهور موعودِ آخرین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آن را عیدی این روز بزرگ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عید فطر، عید فطرت های پاک و خداجو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روز چیدن میوه های شاداب استجابت مبارک باد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 عید شکفتن شکوفه های ظهور مبارک باد</w:t>
      </w:r>
      <w:r>
        <w:rPr>
          <w:rFonts w:eastAsia="IRNazanin" w:cs="IRNazanin"/>
          <w:color w:val="111111"/>
          <w:sz w:val="28"/>
          <w:szCs w:val="28"/>
          <w:rtl w:val="true"/>
          <w:lang w:bidi="fa-IR"/>
        </w:rPr>
        <w:t xml:space="preserve">. </w:t>
      </w:r>
      <w:bookmarkStart w:id="215" w:name="pg3216_29094"/>
    </w:p>
    <w:p>
      <w:pPr>
        <w:pStyle w:val="BookText"/>
        <w:rPr/>
      </w:pPr>
      <w:bookmarkEnd w:id="215"/>
      <w:r>
        <w:rPr>
          <w:rFonts w:ascii="IRNazanin" w:hAnsi="IRNazanin" w:eastAsia="IRNazanin"/>
          <w:color w:val="111111"/>
          <w:sz w:val="28"/>
          <w:sz w:val="28"/>
          <w:szCs w:val="28"/>
          <w:rtl w:val="true"/>
          <w:lang w:bidi="fa-IR"/>
        </w:rPr>
        <w:t>عید فطر، عید آسودگی از آتش غفلت و رهیدگی از زنجیر نفس، بر میهمانان سی روز بندگی مبارک باد</w:t>
      </w:r>
      <w:r>
        <w:rPr>
          <w:rFonts w:eastAsia="IRNazanin" w:cs="IRNazanin"/>
          <w:color w:val="111111"/>
          <w:sz w:val="28"/>
          <w:szCs w:val="28"/>
          <w:rtl w:val="true"/>
          <w:lang w:bidi="fa-IR"/>
        </w:rPr>
        <w:t>.</w:t>
      </w:r>
    </w:p>
    <w:p>
      <w:pPr>
        <w:pStyle w:val="Heading3"/>
        <w:numPr>
          <w:ilvl w:val="2"/>
          <w:numId w:val="1"/>
        </w:numPr>
        <w:rPr/>
      </w:pPr>
      <w:bookmarkStart w:id="216" w:name="__RefHeading___Toc1751891_2749589250"/>
      <w:bookmarkStart w:id="217" w:name="_Toc73"/>
      <w:bookmarkEnd w:id="216"/>
      <w:r>
        <w:rPr>
          <w:rtl w:val="true"/>
        </w:rPr>
        <w:t xml:space="preserve">ولادت حضرت فاطمه معصومه علیهاالسلام </w:t>
      </w:r>
      <w:r>
        <w:rPr>
          <w:rtl w:val="true"/>
        </w:rPr>
        <w:t>(</w:t>
      </w:r>
      <w:r>
        <w:rPr/>
        <w:t>1</w:t>
      </w:r>
      <w:r>
        <w:rPr>
          <w:rtl w:val="true"/>
        </w:rPr>
        <w:t xml:space="preserve"> </w:t>
      </w:r>
      <w:r>
        <w:rPr>
          <w:rtl w:val="true"/>
        </w:rPr>
        <w:t>ذی قعده</w:t>
      </w:r>
      <w:r>
        <w:rPr>
          <w:rtl w:val="true"/>
        </w:rPr>
        <w:t>)</w:t>
      </w:r>
      <w:bookmarkEnd w:id="217"/>
    </w:p>
    <w:p>
      <w:pPr>
        <w:pStyle w:val="BookText"/>
        <w:rPr/>
      </w:pPr>
      <w:r>
        <w:rPr>
          <w:rFonts w:ascii="IRNazanin" w:hAnsi="IRNazanin" w:eastAsia="IRNazanin"/>
          <w:color w:val="111111"/>
          <w:sz w:val="28"/>
          <w:sz w:val="28"/>
          <w:szCs w:val="28"/>
          <w:rtl w:val="true"/>
          <w:lang w:bidi="fa-IR"/>
        </w:rPr>
        <w:t xml:space="preserve">ولادت حضرت فاطمه معصومه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تاریخ، چشم به راه فاطمه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سر می آید و شمیم دلنوازی، خانه خورشید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حضورِ دوباره فاطمه علیهاالسلام در فضای مدینه جاری می شود و کوثر فاطمی، جوشیدن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عفت زهرا علیهاالسلام متجلی می شود و معصومه علیهاالسلام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زاد روز کریمه آل بیت علیه السلام، حضرت فاطمه معصومه را تبریک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مریم آل 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صبور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پدر و شریک غم های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پر برکت و نورانی ات، دوباره حیات را در رگ های گیاه، به گردش در آورد و بر نغمه عندلیبان چمن، چکامه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بر بساط تاریک زندگی، نور پاشید و باغ رسول صلی الله علیه و آله وسلم دوباره رونق گرفت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یمن قدوم تو، آسمان با زمین مهربان تر شد و ابرهای عاطفه دوباره، طراوت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تو را که طپش روح آب و آیینه است تبریک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بانوی ابرهای پر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ملکه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خیابان های شلوغ شهر خسته می شوم، به کوچه باغ های حرم تو که شاخه درختانش، سنگین و پربار، بر شانه هم افتاده اند، پناه می آورم و در سایه سار ملکوتی آن، نفسی تازه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استجابت، می نشینم و قطره ای می شوم در آبی زلال اشک های زائرانت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نورانی ات را در آغوش می گیرم و از بین شبکه های آن، مزار مطهر تو را تماشا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تو این جا آرمیده ای؟ آیا به این سادگی به زیارت تو آمده ام؟ تو که زیارتت، همسان زیارت یاس گمشده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تو غریبه نوازترین آشیانه شهر است که همه کبوتران خسته و سر زیر پَر برده را، به سوی خود می کشد و اینک، در روز میلاد تو، دوباره به آشیانه ات پناه آورده ام و ولادتت را تبریک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یادواره عصمت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چشمه مهتاب، در کویر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فرشته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دستانی خالی از احساس و لبریز از نیاز، چشم بر ابرهای مهربان تو دوخته ایم و نیازمند، بر خاکِ خشکیده حاجت هامان نشسته ایم تا بر آن ها ببارانی و آرزوهامان را برویانی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فرخنده، به ضریح مشکل گشایت پناه می آوریم، دخیل امید بر آن می بندیم و خدا را زمزمه می کنیم و میلاد سعیدت را بر همه عاشقان و زائرانت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کوثر همیشه جاری کویر قم، حضرت فاطمه معصومه </w:t>
      </w:r>
      <w:bookmarkStart w:id="218" w:name="pg3216_29098"/>
    </w:p>
    <w:p>
      <w:pPr>
        <w:pStyle w:val="BookText"/>
        <w:rPr/>
      </w:pPr>
      <w:bookmarkEnd w:id="218"/>
      <w:r>
        <w:rPr>
          <w:rFonts w:ascii="IRNazanin" w:hAnsi="IRNazanin" w:eastAsia="IRNazanin"/>
          <w:color w:val="111111"/>
          <w:sz w:val="28"/>
          <w:sz w:val="28"/>
          <w:szCs w:val="28"/>
          <w:rtl w:val="true"/>
          <w:lang w:bidi="fa-IR"/>
        </w:rPr>
        <w:t>علیهاالسلام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زاد روز بانوی آب و آیینه ها، مریم آل رسول صلی الله علیه و آله وسلم، حضرت فاطمه معصومه علیهاالسلام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میلاد یادواره بانوی بی نشان مدینه، حضرت فاطمه معصومه علیهاالسلام را تبریک عرض می نماییم</w:t>
      </w:r>
      <w:r>
        <w:rPr>
          <w:rFonts w:eastAsia="IRNazanin" w:cs="IRNazanin"/>
          <w:color w:val="111111"/>
          <w:sz w:val="28"/>
          <w:szCs w:val="28"/>
          <w:rtl w:val="true"/>
          <w:lang w:bidi="fa-IR"/>
        </w:rPr>
        <w:t>.</w:t>
      </w:r>
    </w:p>
    <w:p>
      <w:pPr>
        <w:pStyle w:val="Heading3"/>
        <w:numPr>
          <w:ilvl w:val="2"/>
          <w:numId w:val="1"/>
        </w:numPr>
        <w:rPr/>
      </w:pPr>
      <w:bookmarkStart w:id="219" w:name="__RefHeading___Toc1751893_2749589250"/>
      <w:bookmarkStart w:id="220" w:name="_Toc74"/>
      <w:bookmarkEnd w:id="219"/>
      <w:r>
        <w:rPr>
          <w:rtl w:val="true"/>
        </w:rPr>
        <w:t xml:space="preserve">ولادت امام رضا علیه السلام </w:t>
      </w:r>
      <w:r>
        <w:rPr>
          <w:rtl w:val="true"/>
        </w:rPr>
        <w:t>(</w:t>
      </w:r>
      <w:r>
        <w:rPr/>
        <w:t>11</w:t>
      </w:r>
      <w:r>
        <w:rPr>
          <w:rtl w:val="true"/>
        </w:rPr>
        <w:t xml:space="preserve"> </w:t>
      </w:r>
      <w:r>
        <w:rPr>
          <w:rtl w:val="true"/>
        </w:rPr>
        <w:t>ذی قعده</w:t>
      </w:r>
      <w:r>
        <w:rPr>
          <w:rtl w:val="true"/>
        </w:rPr>
        <w:t>)</w:t>
      </w:r>
      <w:bookmarkEnd w:id="220"/>
    </w:p>
    <w:p>
      <w:pPr>
        <w:pStyle w:val="BookText"/>
        <w:rPr/>
      </w:pPr>
      <w:r>
        <w:rPr>
          <w:rFonts w:ascii="IRNazanin" w:hAnsi="IRNazanin" w:eastAsia="IRNazanin"/>
          <w:color w:val="111111"/>
          <w:sz w:val="28"/>
          <w:sz w:val="28"/>
          <w:szCs w:val="28"/>
          <w:rtl w:val="true"/>
          <w:lang w:bidi="fa-IR"/>
        </w:rPr>
        <w:t xml:space="preserve">ولادت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بهت زمان شکست و زمین بر شادمانی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 رقص در آمد و آفتاب جهان فروز، تابیدن گرفت و رضا علیه السلام با هودجی از نور بر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گام های مهربانش، بغض انتظار را به گریه شوق بدل کرد و در نگاه نخست، همه در عمقِ چشمان هاشمی اش، غرق شدند و به طوفان مژگان او، همه سرها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آمد و طلسم همه پروانه های عاشق را شکست و گریه شمع را به قیمت همه اقیانوس ها خرید، دسته های گل را هدیه آئینه ها کرد و در یک کلمه، عشق را معنی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میلاد خورشید ولایت عشق، حضرت علی بن موسی الرضا علیه السلام را به دلباختگان و عاشقان او تبریک و تهنیت عرض می نماییم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ضامن آهوان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صیاد آهوی دل های 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آیی و نفس ها سبز می شوند، سینه ها می رویند و پژواک تپش </w:t>
      </w:r>
    </w:p>
    <w:p>
      <w:pPr>
        <w:pStyle w:val="BookText"/>
        <w:rPr/>
      </w:pPr>
      <w:r>
        <w:rPr>
          <w:rFonts w:ascii="IRNazanin" w:hAnsi="IRNazanin" w:eastAsia="IRNazanin"/>
          <w:color w:val="111111"/>
          <w:sz w:val="28"/>
          <w:sz w:val="28"/>
          <w:szCs w:val="28"/>
          <w:rtl w:val="true"/>
          <w:lang w:bidi="fa-IR"/>
        </w:rPr>
        <w:t>قلب ها، از هزار توی غنچه لبخند،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و از نیل عشق تا فرات جنون و از آن جا تا جلگه توس، رودی از زلال اشک می گشایی و بر جان ها، حکمرانی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اجابت، بغض نیاز را شکوفا می کنی و با اشاره ای، هزاران دل شوریده و نیازمند را حاجت روا می سازی، آهوان رمیده دل را که از تازیانه قهقه پائیز به سویت گریزان اند، سامان می دهی و سرشار از ناز، لبریز از نیازمان می کنی، ای آفتاب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های دنیا، تاروپود فرش 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بندهای سبز دعا و قفل های بغض کرده نیاز، بر پنجره فولادت دخیل بسته اند و چشم های نگران، در چراغانی های حرم با صفایت، می درخشند و موج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حرمت، بالای گنبد طلایی تو، دل های عاشق و سرگردان در صحن عتیقت را تماشا می کنند و همگی در حرمت گرد آمده اند تا لحظه میلاد تو را از نزدیک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غرق سرود و ضریحت غرق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 نامه تبریک میلاد تو را با خود آورده، گرد گنبد و گلدسته هایت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هشتمین فروغ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طبیعت جستی به سوی بهار زد و از طراوت، مژدگانی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شکاف برداشت و زمین در سیال طلایی نور، فرو رفت و مهر تابان تو به درخشش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 سعادت، کبوتر جان، نیز، آرزو دارد یکی از هزاران کبوتر سپید بال گنبد زریّن تو باشد و هر پگاه، پرواز را در آستان تو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فرخنده، دستمان را رها مکن و حاجات دلمان را بر آور، ای آفتاب بی همتای خراسان</w:t>
      </w:r>
      <w:r>
        <w:rPr>
          <w:rFonts w:eastAsia="IRNazanin" w:cs="IRNazanin"/>
          <w:color w:val="111111"/>
          <w:sz w:val="28"/>
          <w:szCs w:val="28"/>
          <w:rtl w:val="true"/>
          <w:lang w:bidi="fa-IR"/>
        </w:rPr>
        <w:t xml:space="preserve">! </w:t>
      </w:r>
      <w:bookmarkStart w:id="221" w:name="pg3216_29102"/>
    </w:p>
    <w:p>
      <w:pPr>
        <w:pStyle w:val="BookText"/>
        <w:rPr/>
      </w:pPr>
      <w:bookmarkEnd w:id="221"/>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ولادت با سعادت هشتمین فروغ مهرورزی، حضرت امام رضا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زاد روز آفتاب گیتی فروز توس و مهر تابان خراسان، حضرت علی بن موسی الرضا علیه 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میلاد شعف انگیز ضامن آهوان دشت نیاز، حضرت ثامن الحجج، علی بن موسی الرضا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فرخنده و با سعادت خورشید مرد ولایت عشق، حضرت رضا علیه السلام مبارک باد</w:t>
      </w:r>
      <w:r>
        <w:rPr>
          <w:rFonts w:eastAsia="IRNazanin" w:cs="IRNazanin"/>
          <w:color w:val="111111"/>
          <w:sz w:val="28"/>
          <w:szCs w:val="28"/>
          <w:rtl w:val="true"/>
          <w:lang w:bidi="fa-IR"/>
        </w:rPr>
        <w:t>.</w:t>
      </w:r>
    </w:p>
    <w:p>
      <w:pPr>
        <w:pStyle w:val="Heading3"/>
        <w:numPr>
          <w:ilvl w:val="2"/>
          <w:numId w:val="1"/>
        </w:numPr>
        <w:rPr/>
      </w:pPr>
      <w:bookmarkStart w:id="222" w:name="__RefHeading___Toc1751895_2749589250"/>
      <w:bookmarkStart w:id="223" w:name="_Toc75"/>
      <w:bookmarkEnd w:id="222"/>
      <w:r>
        <w:rPr>
          <w:rtl w:val="true"/>
        </w:rPr>
        <w:t xml:space="preserve">روز عرفه </w:t>
      </w:r>
      <w:r>
        <w:rPr>
          <w:rtl w:val="true"/>
        </w:rPr>
        <w:t>(</w:t>
      </w:r>
      <w:r>
        <w:rPr/>
        <w:t>9</w:t>
      </w:r>
      <w:r>
        <w:rPr>
          <w:rtl w:val="true"/>
        </w:rPr>
        <w:t xml:space="preserve"> </w:t>
      </w:r>
      <w:r>
        <w:rPr>
          <w:rtl w:val="true"/>
        </w:rPr>
        <w:t>ذیحجه</w:t>
      </w:r>
      <w:r>
        <w:rPr>
          <w:rtl w:val="true"/>
        </w:rPr>
        <w:t>)</w:t>
      </w:r>
      <w:bookmarkEnd w:id="223"/>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عرفه است؛ روز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دل ها، ابری شده و تنها باران اشکِ نیایش است که شکوفه های دل را 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عزیز، دست به دعا بر می داریم و از خداوند، طلب بخشش می نماییم و دعا می کنیم که ظهور امام زمان عج الله تعالی فرجه الشریف را نزدیک تر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جوشش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کویر سینه های عطش ناک، بر دشت های آفتاب خورده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لحظه لحظه این روز بزرگ را گرامی بداریم و ثانیه های آن را پاس داریم و آمرزش گذشته و موفقیت آینده را از خدای یکتا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خواهش از حضرتش، قبولی طاعات و عبادات و چشم پوشی از گناهان و اشتباهات خود را خواستار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اشک، از جاده های دل عبور می کنیم و دستان محبت را به دامان قرب رسانده، دیده را شراب نور می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 حضور رو کرده، روح نیازمند خود را به طواف رحمت و غفران الهی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های مقیم سرزمین اشک ها و زمزمه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 شده، با کبوترهای سفید پوش مُحرم، که با خاک عرفات تیمم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درگاهش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پذیرا باش،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 جوشش نابِ عرفه، وضو می گیرد و در صحرای تفتیده عرفات،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ایوان هزار نقش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ترّنم با طراوت دعا به خود گرفته و چشم ها امان خود را از بارش توبه،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قرارِ روحِ عرفات، حضرت ابا عبداللّه الحسین علیه السلام، شده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باران خورده چشم ها از ضریح اجابت، تصویر می دهد و این صحرای عرفات است که با کلمات روحبخش دعای امام حسین علیه السلام و اشک عاشقان او، بر دامن خود اجابت را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زمزمه ما را نیز بپذیر، ای خدای 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عرفات، میزبان نگینِ سلیمانیِ هستی، حضرت حسین علیه السلام است که حج نیمه تمام خود را در این صحرا با نیایش کامل می کند؛ دعا می خواند و اشک می ریزد و صحرا، دل نگران کاروانیانی است که آن جا بیتوته کرده اند و راه کربلا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با عاشورا آشناست و هر دوی آن ها صدای مناجات حسین علیه السلام را در دل خود زنده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فرشتگانش بر این روز و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عرفه روز عرفان و عرفات، کانون همایش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جام عبودیت الهی است که لبریز از شراب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عرفه درس کامل معرفت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روز شکفتن دعا بر ساقه قنوت را گرامی می داریم</w:t>
      </w:r>
      <w:r>
        <w:rPr>
          <w:rFonts w:eastAsia="IRNazanin" w:cs="IRNazanin"/>
          <w:color w:val="111111"/>
          <w:sz w:val="28"/>
          <w:szCs w:val="28"/>
          <w:rtl w:val="true"/>
          <w:lang w:bidi="fa-IR"/>
        </w:rPr>
        <w:t xml:space="preserve">. </w:t>
      </w:r>
      <w:bookmarkStart w:id="224" w:name="pg3216_29108"/>
    </w:p>
    <w:p>
      <w:pPr>
        <w:pStyle w:val="Heading3"/>
        <w:numPr>
          <w:ilvl w:val="2"/>
          <w:numId w:val="1"/>
        </w:numPr>
        <w:rPr/>
      </w:pPr>
      <w:bookmarkStart w:id="225" w:name="__RefHeading___Toc1751897_2749589250"/>
      <w:bookmarkStart w:id="226" w:name="_Toc76"/>
      <w:bookmarkEnd w:id="224"/>
      <w:bookmarkEnd w:id="225"/>
      <w:r>
        <w:rPr>
          <w:rtl w:val="true"/>
        </w:rPr>
        <w:t xml:space="preserve">عید قربان </w:t>
      </w:r>
      <w:r>
        <w:rPr>
          <w:rtl w:val="true"/>
        </w:rPr>
        <w:t>(</w:t>
      </w:r>
      <w:r>
        <w:rPr/>
        <w:t>10</w:t>
      </w:r>
      <w:r>
        <w:rPr>
          <w:rtl w:val="true"/>
        </w:rPr>
        <w:t xml:space="preserve"> </w:t>
      </w:r>
      <w:r>
        <w:rPr>
          <w:rtl w:val="true"/>
        </w:rPr>
        <w:t>ذیحجه</w:t>
      </w:r>
      <w:r>
        <w:rPr>
          <w:rtl w:val="true"/>
        </w:rPr>
        <w:t>)</w:t>
      </w:r>
      <w:bookmarkEnd w:id="226"/>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عید قربان، تجلی گاه پرستش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گذشتن از تعلقات نفسانی، عید آزادی از بند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رهیدگی و عشق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سعید بر همگی شما خداجویان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تبر بر زمین گذاشته و با خنجر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اسماعیل را در دست می فشارد و به سوی قربانگاه روانه می شود تا اسماعیل، بر تیغ یکتاپرستی او گردن نهد و مهر پدری خود را قربانی توحید و خداپرستی کند و آخرین بندِ غیر را، از دست و پای ایمان و یقین خویش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مقدس، مسلمانان به ابراهیم تأسی می کنند تا آرمان های دینی خود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بزرگ را به تمامی مسلمانان جهان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با ابراهیم همسفر می شوند تا با او پا در آزمون رهیدگیِ نفس، از بندِ خواسته ها گذارند، تا اضطراب او را، مهربانی او را، ایمان و یقین او را و سرانجام آزادگی او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رهایی، بر همه ابراهیمیان مبارک باد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که در آن معصیت نشود،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مسلمانان به مبارکباد رهیدگی از بند نفس و گناه و تعلقات دنیایی،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خدایی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جدایی از هر چه غیر خدا، و پیوستن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ابراهیم است، عید اسماعیل، عید اسلام و عید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سعید را به همگی شما عزیزان تبریک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 قربان، بارش شکوفه های رحمت، بر دل خشک و کویری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باشکوه، مسلمانان بر سجاده هایِ نورانی دعا می نشینند و سرافرازی و پیروزی مسلمانان را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نیایش بر لب هایشان می شکوفد و سرود سبز دعا بر دستان بلند شده به درگاه خدا،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خدایی را به همه بیدار دلانِ شب زنده دار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عید قربان، جشن شکوفایی ایمان و یقین، بر همه مسلمانان جهان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جلوه گاه تعبد و بندگی ابراهیمیان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عید رهیدگی از اسارت نفس، بر همه مسلمانان خداجو، فرخنده باد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قربان، کانون جوشش و همایش جویندگان یقین است</w:t>
      </w:r>
      <w:r>
        <w:rPr>
          <w:rFonts w:eastAsia="IRNazanin" w:cs="IRNazanin"/>
          <w:color w:val="111111"/>
          <w:sz w:val="28"/>
          <w:szCs w:val="28"/>
          <w:rtl w:val="true"/>
          <w:lang w:bidi="fa-IR"/>
        </w:rPr>
        <w:t xml:space="preserve">. </w:t>
      </w:r>
      <w:bookmarkStart w:id="227" w:name="pg3216_29112"/>
    </w:p>
    <w:p>
      <w:pPr>
        <w:pStyle w:val="Heading3"/>
        <w:numPr>
          <w:ilvl w:val="2"/>
          <w:numId w:val="1"/>
        </w:numPr>
        <w:rPr/>
      </w:pPr>
      <w:bookmarkStart w:id="228" w:name="__RefHeading___Toc1751899_2749589250"/>
      <w:bookmarkStart w:id="229" w:name="_Toc77"/>
      <w:bookmarkEnd w:id="227"/>
      <w:bookmarkEnd w:id="228"/>
      <w:r>
        <w:rPr>
          <w:rtl w:val="true"/>
        </w:rPr>
        <w:t xml:space="preserve">ولادت امام هادی علیه السلام </w:t>
      </w:r>
      <w:r>
        <w:rPr>
          <w:rtl w:val="true"/>
        </w:rPr>
        <w:t>(</w:t>
      </w:r>
      <w:r>
        <w:rPr/>
        <w:t>15</w:t>
      </w:r>
      <w:r>
        <w:rPr>
          <w:rtl w:val="true"/>
        </w:rPr>
        <w:t xml:space="preserve"> </w:t>
      </w:r>
      <w:r>
        <w:rPr>
          <w:rtl w:val="true"/>
        </w:rPr>
        <w:t>ذیحجه</w:t>
      </w:r>
      <w:r>
        <w:rPr>
          <w:rtl w:val="true"/>
        </w:rPr>
        <w:t>)</w:t>
      </w:r>
      <w:bookmarkEnd w:id="229"/>
    </w:p>
    <w:p>
      <w:pPr>
        <w:pStyle w:val="BookText"/>
        <w:rPr/>
      </w:pPr>
      <w:r>
        <w:rPr>
          <w:rFonts w:ascii="IRNazanin" w:hAnsi="IRNazanin" w:eastAsia="IRNazanin"/>
          <w:color w:val="111111"/>
          <w:sz w:val="28"/>
          <w:sz w:val="28"/>
          <w:szCs w:val="28"/>
          <w:rtl w:val="true"/>
          <w:lang w:bidi="fa-IR"/>
        </w:rPr>
        <w:t xml:space="preserve">ولادت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امشب آسمان محو گفتگوی ماه و ستاره است و با اشک شادمانی، دیده به انتظارِ نوزادی فرخنده گشوده تارخ خود را، در آیینه حیدر نمای او، با ابرهای رحمت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 امام جواد علیه السلام، غرق نور و سرور می شود و هادیِ امت پیامبر صلی الله علیه و آله وسلم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فرخنده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هدایت یافته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دهمین خورشید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که از نور وجودت تابیدن گرفته، روشنگر و راهنمای انسان در کوره راه 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پور حیدر و ای سلاله پاک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عالم آرا، میلادت جهان فروز و فروغت بی انتها، ای دهمین پیشوای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آشنای مدینه را پر فروغ کردی، گم شدگانِ طریقت را، رهنمون شدی و تشنگان حقیقت را آب بقا نوشانیدی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روحانی تو، دل ها را شیفته خود ساخت و جاری علم و معرفتت، درخت دانش را پذیرای با طراوت ترین شکوفه های دانایی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هادی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پیشوای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را از انتظار مقدم خود بیرون آوردی و عالم را طراوتی دیگر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خجسته ات را بر عاشقان فضیلت تبریک می گوییم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جانِ روشن و ضمیرِ فروزان و هدایتگر تو، که هر لحظه حیات را روشنی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آکنده از سرور و شادی، میلاد فرخنده ات را بر همه شیعیانت تبریک و تهنیت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میلاد پر برکت راهنمای امت و هادی بشریت، حضرت امام علی النقی علیه 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روز میلاد خورشید پر فروغ هدایت، حضرت امام هادی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شکفتن دهمین غنچه نهال امامت را تبریک می گوییم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سار غیبت، ولادت امام هادی عج الله تعالی فرجه الشریف را به ذخیره حجت های خدا در زمین، حضرت مهدی عج الله تعالی فرجه الشریف تبریک و تهنیت عرض می کنیم</w:t>
      </w:r>
      <w:r>
        <w:rPr>
          <w:rFonts w:eastAsia="IRNazanin" w:cs="IRNazanin"/>
          <w:color w:val="111111"/>
          <w:sz w:val="28"/>
          <w:szCs w:val="28"/>
          <w:rtl w:val="true"/>
          <w:lang w:bidi="fa-IR"/>
        </w:rPr>
        <w:t xml:space="preserve">. </w:t>
      </w:r>
      <w:bookmarkStart w:id="230" w:name="pg3216_29116"/>
    </w:p>
    <w:p>
      <w:pPr>
        <w:pStyle w:val="Heading3"/>
        <w:numPr>
          <w:ilvl w:val="2"/>
          <w:numId w:val="1"/>
        </w:numPr>
        <w:rPr/>
      </w:pPr>
      <w:bookmarkStart w:id="231" w:name="__RefHeading___Toc1751901_2749589250"/>
      <w:bookmarkStart w:id="232" w:name="_Toc78"/>
      <w:bookmarkEnd w:id="230"/>
      <w:bookmarkEnd w:id="231"/>
      <w:r>
        <w:rPr>
          <w:rtl w:val="true"/>
        </w:rPr>
        <w:t xml:space="preserve">عید غدیر </w:t>
      </w:r>
      <w:r>
        <w:rPr>
          <w:rtl w:val="true"/>
        </w:rPr>
        <w:t>(</w:t>
      </w:r>
      <w:r>
        <w:rPr/>
        <w:t>18</w:t>
      </w:r>
      <w:r>
        <w:rPr>
          <w:rtl w:val="true"/>
        </w:rPr>
        <w:t xml:space="preserve"> </w:t>
      </w:r>
      <w:r>
        <w:rPr>
          <w:rtl w:val="true"/>
        </w:rPr>
        <w:t>ذیحجه</w:t>
      </w:r>
      <w:r>
        <w:rPr>
          <w:rtl w:val="true"/>
        </w:rPr>
        <w:t>)</w:t>
      </w:r>
      <w:bookmarkEnd w:id="232"/>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 xml:space="preserve">غدیر، سرچشمه همیشه جوشان ولایت است که از سینه تفتیده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محبتِ دوستداران پیامبر صلی الله علیه و آله وسلم و خاندانش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فرخنده غدیر بر دوستداران پیامبر صلی الله علیه و آله وسلم و خاندانش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شایسته هر حمد و ثناست که وحی از او پیراست و محمّد بدو آراست و اسلام از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تفسیر بدر و احد، و شأن نزول صفین و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عدالت می خواست، اُحد، شجاعت را آرزو می کرد، خیبر تماشای صداقت را تمنّا داشت و غدیر، آمینِ آن همه دعا و ثنا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بشریت و روز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پیمان و میثاق و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عدالت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انسانیت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شعله افکنی بر اندیشه ها، عید امید آفرینی در دل هاست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عید امامت و ولایت بر عاشقان مبارک باد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حاجیان در طواف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حج، تبر بر دوش در اندیشه شکستن آخرین بت های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زمزمه می کند و نسیم، هروله کنان، سعیِ صفا و مروه در پیش گرفته و این همه، در جاری غدیر، به هم پیوسته تا </w:t>
      </w:r>
    </w:p>
    <w:p>
      <w:pPr>
        <w:pStyle w:val="BookText"/>
        <w:rPr/>
      </w:pPr>
      <w:r>
        <w:rPr>
          <w:rFonts w:ascii="IRNazanin" w:hAnsi="IRNazanin" w:eastAsia="IRNazanin"/>
          <w:color w:val="111111"/>
          <w:sz w:val="28"/>
          <w:sz w:val="28"/>
          <w:szCs w:val="28"/>
          <w:rtl w:val="true"/>
          <w:lang w:bidi="fa-IR"/>
        </w:rPr>
        <w:t>دوباره بازوی وحی را در دست نبی به تماشا بنشیند و بر نگارینه تاریخ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تو ای عید 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تماشای اقیانوس غدیر ایستاده که می خروشد و مانداب های کهنه را از بستر بیدار کرده،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تبر به دست ایستاده، مریم، آغوش گشوده، اسماعیل می خندد و هاجر، اشک شادمانی می چکاند و همه و همه توفندگی نگاه مردی از تبار آفتاب را تماشا می کنند که غدیر میزبان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خورشید را مهمان کلبه کوچک بشریت کرده، بازوی جانشین او را در دست می فشرد و تاج ولایت را بر سرش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ای آخرین فرستاده و بر تو ای بهترین جانشین امت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غدیر، امتداد خط رسالت در آیینه تمام نمای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ولایت و امامت بر عاشقان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منشور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ریشه دارترین برگ سبز درخت کهن تاریخ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عطش سیراب شده بشریت از خم ولاست</w:t>
      </w:r>
      <w:r>
        <w:rPr>
          <w:rFonts w:eastAsia="IRNazanin" w:cs="IRNazanin"/>
          <w:color w:val="111111"/>
          <w:sz w:val="28"/>
          <w:szCs w:val="28"/>
          <w:rtl w:val="true"/>
          <w:lang w:bidi="fa-IR"/>
        </w:rPr>
        <w:t xml:space="preserve">. </w:t>
      </w:r>
      <w:bookmarkStart w:id="233" w:name="pg3216_29120"/>
    </w:p>
    <w:p>
      <w:pPr>
        <w:pStyle w:val="Heading3"/>
        <w:numPr>
          <w:ilvl w:val="2"/>
          <w:numId w:val="1"/>
        </w:numPr>
        <w:rPr/>
      </w:pPr>
      <w:bookmarkStart w:id="234" w:name="__RefHeading___Toc1751903_2749589250"/>
      <w:bookmarkStart w:id="235" w:name="_Toc79"/>
      <w:bookmarkEnd w:id="233"/>
      <w:bookmarkEnd w:id="234"/>
      <w:r>
        <w:rPr>
          <w:rtl w:val="true"/>
        </w:rPr>
        <w:t xml:space="preserve">روز مباهله </w:t>
      </w:r>
      <w:r>
        <w:rPr>
          <w:rtl w:val="true"/>
        </w:rPr>
        <w:t>(</w:t>
      </w:r>
      <w:r>
        <w:rPr/>
        <w:t>24</w:t>
      </w:r>
      <w:r>
        <w:rPr>
          <w:rtl w:val="true"/>
        </w:rPr>
        <w:t xml:space="preserve"> </w:t>
      </w:r>
      <w:r>
        <w:rPr>
          <w:rtl w:val="true"/>
        </w:rPr>
        <w:t>ذی حجه</w:t>
      </w:r>
      <w:r>
        <w:rPr>
          <w:rtl w:val="true"/>
        </w:rPr>
        <w:t>)</w:t>
      </w:r>
      <w:bookmarkEnd w:id="235"/>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آمده بودند تا با پندار، به نبرد با حقیقت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صحرایی، آمدن او و عزیزترین کسان، آیین او را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گمراهان، در صحرا جمع شده بودند و می خواستند ببینند که پیامبر آخرالزمان چه کسی را عزیزترین، در آیین خود می داند و که را برای نبرد آیین ها،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وزیدن گرفت و راه پیامبر صلی الله علیه و آله وسلم را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گام هایشان دف می زد و ملائک، بر بالای سرشان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بیشتر به همراه نداشت؛ صاحب ذوالفقار و بانوی هیمنه و وقار در پشت سرش و حسنین در آغوشش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از عذاب، چشم ها را گشود و در دل ها، طوفان ترس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ملکوتی آنان، چنان دهشتی در دل اسقف های نجران انداخت که قبل از شروع، به زانو در آمدند و با التماس از پیامبر صلی الله علیه و آله وسلم خواستند که نفرین نکند و از عذاب الهی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برگ زرین دیگری بر نام آوری و برتری اهل بیت علیهم السلام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بزرگ و حماسه جاوید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مباهله، روز تکرار برتری اسلام بر ادیان گرامی باد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مباهله، روز حماسه جاوید و فخر، پاینده اهل بیت علیهم السلام را گرامی </w:t>
      </w:r>
    </w:p>
    <w:p>
      <w:pPr>
        <w:pStyle w:val="BookText"/>
        <w:rPr/>
      </w:pPr>
      <w:r>
        <w:rPr>
          <w:rFonts w:ascii="IRNazanin" w:hAnsi="IRNazanin" w:eastAsia="IRNazanin"/>
          <w:color w:val="111111"/>
          <w:sz w:val="28"/>
          <w:sz w:val="28"/>
          <w:szCs w:val="28"/>
          <w:rtl w:val="true"/>
          <w:lang w:bidi="fa-IR"/>
        </w:rPr>
        <w:t>می داریم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مباهله، روز زبونی گمراهان و اطاعت ساکنان آسمان و زمین از اهل بیت علیهم السلام گرامی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قطعات،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33926</Words>
  <Characters>127100</Characters>
  <CharactersWithSpaces>160008</CharactersWithSpaces>
  <Paragraphs>1257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2026-08-17T21:28:37Z</dcterms:created>
  <dc:creator>ghaemiyeh.com</dc:creator>
  <dc:description/>
  <dc:language>en-US</dc:language>
  <cp:lastModifiedBy/>
  <dcterms:modified xsi:type="dcterms:W3CDTF">2026-08-18T00:58:41Z</dcterms:modified>
  <cp:revision>1</cp:revision>
  <dc:subject/>
  <dc:title>چکامه همدلی 1 نگارینه ای مانا در گفتار مجری و زیرنویس های تلویزیونی مناسبت های مذهبی</dc:title>
</cp:coreProperties>
</file>

<file path=docProps/custom.xml><?xml version="1.0" encoding="utf-8"?>
<Properties xmlns="http://schemas.openxmlformats.org/officeDocument/2006/custom-properties" xmlns:vt="http://schemas.openxmlformats.org/officeDocument/2006/docPropsVTypes"/>
</file>